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A36" w:rsidRPr="0093770B" w:rsidRDefault="005E0A36" w:rsidP="005E0A36">
      <w:pPr>
        <w:spacing w:line="276" w:lineRule="auto"/>
        <w:ind w:left="4678"/>
        <w:jc w:val="right"/>
        <w:rPr>
          <w:szCs w:val="22"/>
        </w:rPr>
      </w:pPr>
      <w:r w:rsidRPr="0093770B">
        <w:rPr>
          <w:szCs w:val="22"/>
        </w:rPr>
        <w:t>«УТВЕРЖДЕНО</w:t>
      </w:r>
    </w:p>
    <w:p w:rsidR="005E0A36" w:rsidRPr="0093770B" w:rsidRDefault="005E0A36" w:rsidP="005E0A36">
      <w:pPr>
        <w:ind w:left="5387"/>
        <w:jc w:val="right"/>
        <w:rPr>
          <w:szCs w:val="22"/>
        </w:rPr>
      </w:pPr>
      <w:r w:rsidRPr="0093770B">
        <w:rPr>
          <w:szCs w:val="22"/>
        </w:rPr>
        <w:t xml:space="preserve">Протоколом Наблюдательного совета </w:t>
      </w:r>
      <w:r w:rsidRPr="0093770B">
        <w:rPr>
          <w:szCs w:val="22"/>
        </w:rPr>
        <w:br/>
        <w:t>ОАУСО «Хвойнинский КЦСО»</w:t>
      </w:r>
    </w:p>
    <w:p w:rsidR="005E0A36" w:rsidRDefault="00E75F58" w:rsidP="005E0A36">
      <w:pPr>
        <w:ind w:left="5387"/>
        <w:jc w:val="right"/>
        <w:rPr>
          <w:szCs w:val="22"/>
        </w:rPr>
      </w:pPr>
      <w:r>
        <w:rPr>
          <w:szCs w:val="22"/>
        </w:rPr>
        <w:t>от 1</w:t>
      </w:r>
      <w:r w:rsidR="005B1E83">
        <w:rPr>
          <w:szCs w:val="22"/>
        </w:rPr>
        <w:t>7</w:t>
      </w:r>
      <w:bookmarkStart w:id="0" w:name="_GoBack"/>
      <w:bookmarkEnd w:id="0"/>
      <w:r w:rsidR="005E0A36">
        <w:rPr>
          <w:szCs w:val="22"/>
        </w:rPr>
        <w:t>.12.2024  №3</w:t>
      </w:r>
    </w:p>
    <w:p w:rsidR="005E0A36" w:rsidRDefault="005E0A36" w:rsidP="005E0A36">
      <w:pPr>
        <w:spacing w:line="276" w:lineRule="auto"/>
        <w:jc w:val="center"/>
        <w:rPr>
          <w:b/>
          <w:sz w:val="28"/>
          <w:szCs w:val="22"/>
        </w:rPr>
      </w:pPr>
    </w:p>
    <w:p w:rsidR="005E0A36" w:rsidRDefault="005E0A36" w:rsidP="005E0A36">
      <w:pPr>
        <w:spacing w:line="276" w:lineRule="auto"/>
        <w:jc w:val="center"/>
        <w:rPr>
          <w:b/>
          <w:sz w:val="28"/>
          <w:szCs w:val="22"/>
        </w:rPr>
      </w:pPr>
    </w:p>
    <w:p w:rsidR="005E0A36" w:rsidRDefault="005E0A36" w:rsidP="005E0A36">
      <w:pPr>
        <w:spacing w:line="276" w:lineRule="auto"/>
        <w:jc w:val="center"/>
        <w:rPr>
          <w:b/>
          <w:sz w:val="28"/>
          <w:szCs w:val="22"/>
        </w:rPr>
      </w:pPr>
    </w:p>
    <w:p w:rsidR="005E0A36" w:rsidRDefault="005E0A36" w:rsidP="005E0A36">
      <w:pPr>
        <w:spacing w:line="276" w:lineRule="auto"/>
        <w:jc w:val="center"/>
        <w:rPr>
          <w:b/>
          <w:sz w:val="28"/>
          <w:szCs w:val="22"/>
        </w:rPr>
      </w:pPr>
    </w:p>
    <w:p w:rsidR="005E0A36" w:rsidRDefault="005E0A36" w:rsidP="005E0A36">
      <w:pPr>
        <w:spacing w:line="276" w:lineRule="auto"/>
        <w:jc w:val="center"/>
        <w:rPr>
          <w:b/>
          <w:sz w:val="28"/>
          <w:szCs w:val="22"/>
        </w:rPr>
      </w:pPr>
    </w:p>
    <w:p w:rsidR="005E0A36" w:rsidRDefault="005E0A36" w:rsidP="005E0A36">
      <w:pPr>
        <w:spacing w:line="276" w:lineRule="auto"/>
        <w:jc w:val="center"/>
        <w:rPr>
          <w:b/>
          <w:sz w:val="28"/>
          <w:szCs w:val="22"/>
        </w:rPr>
      </w:pPr>
    </w:p>
    <w:p w:rsidR="005E0A36" w:rsidRDefault="005E0A36" w:rsidP="005E0A36">
      <w:pPr>
        <w:spacing w:line="276" w:lineRule="auto"/>
        <w:jc w:val="center"/>
        <w:rPr>
          <w:b/>
          <w:sz w:val="28"/>
          <w:szCs w:val="22"/>
        </w:rPr>
      </w:pPr>
      <w:r>
        <w:rPr>
          <w:b/>
          <w:sz w:val="28"/>
          <w:szCs w:val="22"/>
        </w:rPr>
        <w:t>ПОЛОЖЕНИЕ</w:t>
      </w:r>
    </w:p>
    <w:p w:rsidR="005E0A36" w:rsidRDefault="005E0A36" w:rsidP="005E0A36">
      <w:pPr>
        <w:spacing w:line="276" w:lineRule="auto"/>
        <w:jc w:val="center"/>
        <w:rPr>
          <w:b/>
          <w:szCs w:val="22"/>
        </w:rPr>
      </w:pPr>
      <w:r>
        <w:rPr>
          <w:b/>
          <w:szCs w:val="22"/>
        </w:rPr>
        <w:t>о закупке товаров, работ, услуг для нужд</w:t>
      </w:r>
    </w:p>
    <w:p w:rsidR="005E0A36" w:rsidRDefault="005E0A36" w:rsidP="005E0A36">
      <w:pPr>
        <w:spacing w:line="276" w:lineRule="auto"/>
        <w:jc w:val="center"/>
        <w:rPr>
          <w:b/>
          <w:szCs w:val="28"/>
        </w:rPr>
      </w:pPr>
      <w:r>
        <w:rPr>
          <w:b/>
          <w:szCs w:val="28"/>
        </w:rPr>
        <w:t>областного автономного учреждения социального обслуживания</w:t>
      </w:r>
    </w:p>
    <w:p w:rsidR="005E0A36" w:rsidRDefault="005E0A36" w:rsidP="005E0A36">
      <w:pPr>
        <w:spacing w:line="276" w:lineRule="auto"/>
        <w:jc w:val="center"/>
        <w:rPr>
          <w:b/>
          <w:szCs w:val="28"/>
        </w:rPr>
      </w:pPr>
      <w:r>
        <w:rPr>
          <w:b/>
          <w:szCs w:val="28"/>
        </w:rPr>
        <w:t xml:space="preserve"> «Хвойнинский комплексный центр социального обслуживания населения»</w:t>
      </w:r>
    </w:p>
    <w:p w:rsidR="005E0A36" w:rsidRDefault="005E0A36" w:rsidP="005E0A36">
      <w:pPr>
        <w:spacing w:line="276" w:lineRule="auto"/>
        <w:jc w:val="center"/>
        <w:rPr>
          <w:b/>
          <w:szCs w:val="28"/>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5E0A36" w:rsidRDefault="005E0A36" w:rsidP="001A18A9">
      <w:pPr>
        <w:tabs>
          <w:tab w:val="center" w:pos="5102"/>
          <w:tab w:val="left" w:pos="9078"/>
        </w:tabs>
        <w:spacing w:before="240" w:after="120" w:line="276" w:lineRule="auto"/>
        <w:rPr>
          <w:b/>
          <w:sz w:val="28"/>
          <w:szCs w:val="26"/>
        </w:rPr>
      </w:pPr>
    </w:p>
    <w:p w:rsidR="00113371" w:rsidRPr="003D5591" w:rsidRDefault="00113371" w:rsidP="001A18A9">
      <w:pPr>
        <w:tabs>
          <w:tab w:val="center" w:pos="5102"/>
          <w:tab w:val="left" w:pos="9078"/>
        </w:tabs>
        <w:spacing w:before="240" w:after="120" w:line="276" w:lineRule="auto"/>
        <w:rPr>
          <w:b/>
          <w:sz w:val="28"/>
          <w:szCs w:val="26"/>
        </w:rPr>
      </w:pPr>
      <w:r w:rsidRPr="003D5591">
        <w:rPr>
          <w:b/>
          <w:sz w:val="28"/>
          <w:szCs w:val="26"/>
        </w:rPr>
        <w:lastRenderedPageBreak/>
        <w:t>Оглавление</w:t>
      </w:r>
      <w:r w:rsidR="001A18A9">
        <w:rPr>
          <w:b/>
          <w:sz w:val="28"/>
          <w:szCs w:val="26"/>
        </w:rPr>
        <w:tab/>
      </w:r>
    </w:p>
    <w:p w:rsidR="008518E9" w:rsidRPr="005374DD" w:rsidRDefault="00113371" w:rsidP="006A6084">
      <w:pPr>
        <w:pStyle w:val="11"/>
        <w:rPr>
          <w:rFonts w:asciiTheme="minorHAnsi" w:eastAsiaTheme="minorEastAsia" w:hAnsiTheme="minorHAnsi" w:cstheme="minorBidi"/>
          <w:sz w:val="22"/>
          <w:szCs w:val="22"/>
        </w:rPr>
      </w:pPr>
      <w:r w:rsidRPr="005374DD">
        <w:rPr>
          <w:szCs w:val="22"/>
        </w:rPr>
        <w:fldChar w:fldCharType="begin"/>
      </w:r>
      <w:r w:rsidRPr="005374DD">
        <w:rPr>
          <w:szCs w:val="22"/>
        </w:rPr>
        <w:instrText xml:space="preserve"> TOC \o "1-2" \h \z \u </w:instrText>
      </w:r>
      <w:r w:rsidRPr="005374DD">
        <w:rPr>
          <w:szCs w:val="22"/>
        </w:rPr>
        <w:fldChar w:fldCharType="separate"/>
      </w:r>
      <w:hyperlink w:anchor="_Toc112323542" w:history="1">
        <w:r w:rsidR="008518E9" w:rsidRPr="005374DD">
          <w:rPr>
            <w:rStyle w:val="a7"/>
          </w:rPr>
          <w:t>1. Общие положения</w:t>
        </w:r>
        <w:r w:rsidR="008518E9" w:rsidRPr="005374DD">
          <w:rPr>
            <w:webHidden/>
          </w:rPr>
          <w:tab/>
        </w:r>
        <w:r w:rsidR="00453F8F">
          <w:rPr>
            <w:webHidden/>
          </w:rPr>
          <w:t>2</w:t>
        </w:r>
      </w:hyperlink>
    </w:p>
    <w:p w:rsidR="008518E9" w:rsidRPr="005374DD" w:rsidRDefault="009613D6" w:rsidP="006A6084">
      <w:pPr>
        <w:pStyle w:val="11"/>
        <w:rPr>
          <w:rFonts w:asciiTheme="minorHAnsi" w:eastAsiaTheme="minorEastAsia" w:hAnsiTheme="minorHAnsi" w:cstheme="minorBidi"/>
          <w:sz w:val="22"/>
          <w:szCs w:val="22"/>
        </w:rPr>
      </w:pPr>
      <w:hyperlink w:anchor="_Toc112323559" w:history="1">
        <w:r w:rsidR="008518E9" w:rsidRPr="005374DD">
          <w:rPr>
            <w:rStyle w:val="a7"/>
          </w:rPr>
          <w:t xml:space="preserve">2. </w:t>
        </w:r>
        <w:r w:rsidR="00E257A1" w:rsidRPr="005374DD">
          <w:rPr>
            <w:rStyle w:val="a7"/>
          </w:rPr>
          <w:t xml:space="preserve"> Информационное обеспечение закупок,  планирование закупок</w:t>
        </w:r>
        <w:r w:rsidR="008518E9" w:rsidRPr="005374DD">
          <w:rPr>
            <w:rStyle w:val="a7"/>
            <w:webHidden/>
          </w:rPr>
          <w:tab/>
        </w:r>
      </w:hyperlink>
      <w:r w:rsidR="005E0A36" w:rsidRPr="005E0A36">
        <w:rPr>
          <w:rStyle w:val="a7"/>
          <w:color w:val="000000" w:themeColor="text1"/>
          <w:u w:val="none"/>
        </w:rPr>
        <w:t>3</w:t>
      </w:r>
    </w:p>
    <w:p w:rsidR="008518E9" w:rsidRPr="005374DD" w:rsidRDefault="009613D6" w:rsidP="006A6084">
      <w:pPr>
        <w:pStyle w:val="11"/>
        <w:rPr>
          <w:rFonts w:asciiTheme="minorHAnsi" w:eastAsiaTheme="minorEastAsia" w:hAnsiTheme="minorHAnsi" w:cstheme="minorBidi"/>
          <w:sz w:val="22"/>
          <w:szCs w:val="22"/>
        </w:rPr>
      </w:pPr>
      <w:hyperlink w:anchor="_Toc112323570" w:history="1">
        <w:r w:rsidR="008518E9" w:rsidRPr="005374DD">
          <w:rPr>
            <w:rStyle w:val="a7"/>
          </w:rPr>
          <w:t xml:space="preserve">3. </w:t>
        </w:r>
        <w:r w:rsidR="00E257A1" w:rsidRPr="005374DD">
          <w:rPr>
            <w:rStyle w:val="a7"/>
          </w:rPr>
          <w:t>Требования к участникам закупки и закупаемым товарам, работам, услугам</w:t>
        </w:r>
        <w:r w:rsidR="008518E9" w:rsidRPr="005374DD">
          <w:rPr>
            <w:webHidden/>
          </w:rPr>
          <w:tab/>
        </w:r>
      </w:hyperlink>
      <w:r w:rsidR="00E101E7">
        <w:t>5</w:t>
      </w:r>
    </w:p>
    <w:p w:rsidR="008518E9" w:rsidRPr="005374DD" w:rsidRDefault="009613D6" w:rsidP="006A6084">
      <w:pPr>
        <w:pStyle w:val="11"/>
        <w:rPr>
          <w:rFonts w:asciiTheme="minorHAnsi" w:eastAsiaTheme="minorEastAsia" w:hAnsiTheme="minorHAnsi" w:cstheme="minorBidi"/>
          <w:sz w:val="22"/>
          <w:szCs w:val="22"/>
        </w:rPr>
      </w:pPr>
      <w:hyperlink w:anchor="_Toc112323578" w:history="1">
        <w:r w:rsidR="008518E9" w:rsidRPr="005374DD">
          <w:rPr>
            <w:rStyle w:val="a7"/>
          </w:rPr>
          <w:t xml:space="preserve">4. </w:t>
        </w:r>
        <w:r w:rsidR="00E257A1" w:rsidRPr="005374DD">
          <w:rPr>
            <w:rStyle w:val="a7"/>
          </w:rPr>
          <w:t>Способы и формы закупок</w:t>
        </w:r>
        <w:r w:rsidR="008518E9" w:rsidRPr="005374DD">
          <w:rPr>
            <w:webHidden/>
          </w:rPr>
          <w:tab/>
        </w:r>
      </w:hyperlink>
      <w:r w:rsidR="00E101E7">
        <w:t>7</w:t>
      </w:r>
    </w:p>
    <w:p w:rsidR="008518E9" w:rsidRPr="005374DD" w:rsidRDefault="009613D6" w:rsidP="006A6084">
      <w:pPr>
        <w:pStyle w:val="11"/>
        <w:rPr>
          <w:rFonts w:asciiTheme="minorHAnsi" w:eastAsiaTheme="minorEastAsia" w:hAnsiTheme="minorHAnsi" w:cstheme="minorBidi"/>
          <w:sz w:val="22"/>
          <w:szCs w:val="22"/>
        </w:rPr>
      </w:pPr>
      <w:hyperlink w:anchor="_Toc112323586" w:history="1">
        <w:r w:rsidR="008518E9" w:rsidRPr="005374DD">
          <w:rPr>
            <w:rStyle w:val="a7"/>
          </w:rPr>
          <w:t xml:space="preserve">5. </w:t>
        </w:r>
        <w:r w:rsidR="00E257A1" w:rsidRPr="005374DD">
          <w:rPr>
            <w:rStyle w:val="a7"/>
          </w:rPr>
          <w:t>Условия и случаи применения способов закупки</w:t>
        </w:r>
        <w:r w:rsidR="008518E9" w:rsidRPr="005374DD">
          <w:rPr>
            <w:webHidden/>
          </w:rPr>
          <w:tab/>
        </w:r>
      </w:hyperlink>
      <w:r w:rsidR="00E101E7">
        <w:t>8</w:t>
      </w:r>
    </w:p>
    <w:p w:rsidR="008518E9" w:rsidRPr="005374DD" w:rsidRDefault="009613D6" w:rsidP="006A6084">
      <w:pPr>
        <w:pStyle w:val="11"/>
        <w:rPr>
          <w:rFonts w:asciiTheme="minorHAnsi" w:eastAsiaTheme="minorEastAsia" w:hAnsiTheme="minorHAnsi" w:cstheme="minorBidi"/>
          <w:sz w:val="22"/>
          <w:szCs w:val="22"/>
        </w:rPr>
      </w:pPr>
      <w:hyperlink w:anchor="_Toc112323592" w:history="1">
        <w:r w:rsidR="008518E9" w:rsidRPr="005374DD">
          <w:rPr>
            <w:rStyle w:val="a7"/>
          </w:rPr>
          <w:t xml:space="preserve">6. </w:t>
        </w:r>
        <w:r w:rsidR="00E257A1" w:rsidRPr="005374DD">
          <w:rPr>
            <w:rStyle w:val="a7"/>
          </w:rPr>
          <w:t>Особенности проведения закупок в электронной форме</w:t>
        </w:r>
        <w:r w:rsidR="008518E9" w:rsidRPr="005374DD">
          <w:rPr>
            <w:webHidden/>
          </w:rPr>
          <w:tab/>
        </w:r>
        <w:r w:rsidR="00C66684">
          <w:rPr>
            <w:webHidden/>
          </w:rPr>
          <w:t>1</w:t>
        </w:r>
      </w:hyperlink>
      <w:r w:rsidR="00E101E7">
        <w:t>1</w:t>
      </w:r>
    </w:p>
    <w:p w:rsidR="008518E9" w:rsidRPr="005374DD" w:rsidRDefault="009613D6" w:rsidP="006A6084">
      <w:pPr>
        <w:pStyle w:val="11"/>
        <w:rPr>
          <w:rFonts w:asciiTheme="minorHAnsi" w:eastAsiaTheme="minorEastAsia" w:hAnsiTheme="minorHAnsi" w:cstheme="minorBidi"/>
          <w:sz w:val="22"/>
          <w:szCs w:val="22"/>
        </w:rPr>
      </w:pPr>
      <w:hyperlink w:anchor="_Toc112323593" w:history="1">
        <w:r w:rsidR="008518E9" w:rsidRPr="005374DD">
          <w:rPr>
            <w:rStyle w:val="a7"/>
          </w:rPr>
          <w:t xml:space="preserve">7. </w:t>
        </w:r>
        <w:r w:rsidR="00E257A1" w:rsidRPr="005374DD">
          <w:rPr>
            <w:rStyle w:val="a7"/>
          </w:rPr>
          <w:t xml:space="preserve">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w:t>
        </w:r>
        <w:r w:rsidR="005374DD" w:rsidRPr="005374DD">
          <w:rPr>
            <w:rStyle w:val="a7"/>
          </w:rPr>
          <w:t>р</w:t>
        </w:r>
        <w:r w:rsidR="00E257A1" w:rsidRPr="005374DD">
          <w:rPr>
            <w:rStyle w:val="a7"/>
          </w:rPr>
          <w:t>аботы,</w:t>
        </w:r>
        <w:r w:rsidR="005374DD" w:rsidRPr="005374DD">
          <w:rPr>
            <w:rStyle w:val="a7"/>
          </w:rPr>
          <w:t xml:space="preserve"> </w:t>
        </w:r>
        <w:r w:rsidR="0005302D">
          <w:rPr>
            <w:rStyle w:val="a7"/>
          </w:rPr>
          <w:t xml:space="preserve">  </w:t>
        </w:r>
        <w:r w:rsidR="00E257A1" w:rsidRPr="005374DD">
          <w:rPr>
            <w:rStyle w:val="a7"/>
          </w:rPr>
          <w:t>услуги</w:t>
        </w:r>
        <w:r w:rsidR="008518E9" w:rsidRPr="005374DD">
          <w:rPr>
            <w:webHidden/>
          </w:rPr>
          <w:tab/>
        </w:r>
        <w:r w:rsidR="00F574DA">
          <w:rPr>
            <w:webHidden/>
          </w:rPr>
          <w:t>1</w:t>
        </w:r>
      </w:hyperlink>
      <w:r w:rsidR="00E101E7">
        <w:t>2</w:t>
      </w:r>
    </w:p>
    <w:p w:rsidR="008518E9" w:rsidRPr="005374DD" w:rsidRDefault="009613D6" w:rsidP="006A6084">
      <w:pPr>
        <w:pStyle w:val="11"/>
        <w:rPr>
          <w:rFonts w:asciiTheme="minorHAnsi" w:eastAsiaTheme="minorEastAsia" w:hAnsiTheme="minorHAnsi" w:cstheme="minorBidi"/>
          <w:sz w:val="22"/>
          <w:szCs w:val="22"/>
        </w:rPr>
      </w:pPr>
      <w:hyperlink w:anchor="_Toc112323594" w:history="1">
        <w:r w:rsidR="008518E9" w:rsidRPr="005374DD">
          <w:rPr>
            <w:rStyle w:val="a7"/>
          </w:rPr>
          <w:t xml:space="preserve">8. </w:t>
        </w:r>
        <w:r w:rsidR="005374DD" w:rsidRPr="005374DD">
          <w:rPr>
            <w:rStyle w:val="a7"/>
          </w:rPr>
          <w:t>Обеспечительные и антидемпинговые меры при осуществлении закупок</w:t>
        </w:r>
        <w:r w:rsidR="008518E9" w:rsidRPr="005374DD">
          <w:rPr>
            <w:webHidden/>
          </w:rPr>
          <w:tab/>
        </w:r>
        <w:r w:rsidR="00931B6C">
          <w:rPr>
            <w:webHidden/>
          </w:rPr>
          <w:t>1</w:t>
        </w:r>
      </w:hyperlink>
      <w:r w:rsidR="00956AE0">
        <w:t>6</w:t>
      </w:r>
    </w:p>
    <w:p w:rsidR="008518E9" w:rsidRPr="005374DD" w:rsidRDefault="009613D6" w:rsidP="006A6084">
      <w:pPr>
        <w:pStyle w:val="11"/>
        <w:rPr>
          <w:rFonts w:asciiTheme="minorHAnsi" w:eastAsiaTheme="minorEastAsia" w:hAnsiTheme="minorHAnsi" w:cstheme="minorBidi"/>
          <w:sz w:val="22"/>
          <w:szCs w:val="22"/>
        </w:rPr>
      </w:pPr>
      <w:hyperlink w:anchor="_Toc112323595" w:history="1">
        <w:r w:rsidR="008518E9" w:rsidRPr="005374DD">
          <w:rPr>
            <w:rStyle w:val="a7"/>
          </w:rPr>
          <w:t xml:space="preserve">9. </w:t>
        </w:r>
        <w:r w:rsidR="005374DD" w:rsidRPr="005374DD">
          <w:rPr>
            <w:rStyle w:val="a7"/>
          </w:rPr>
          <w:t>Порядок подготовки и проведения закупок</w:t>
        </w:r>
        <w:r w:rsidR="008518E9" w:rsidRPr="005374DD">
          <w:rPr>
            <w:webHidden/>
          </w:rPr>
          <w:tab/>
        </w:r>
        <w:r w:rsidR="00DD10AA">
          <w:rPr>
            <w:webHidden/>
          </w:rPr>
          <w:t>18</w:t>
        </w:r>
      </w:hyperlink>
    </w:p>
    <w:p w:rsidR="008518E9" w:rsidRPr="005374DD" w:rsidRDefault="009613D6" w:rsidP="006A6084">
      <w:pPr>
        <w:pStyle w:val="11"/>
        <w:rPr>
          <w:rFonts w:asciiTheme="minorHAnsi" w:eastAsiaTheme="minorEastAsia" w:hAnsiTheme="minorHAnsi" w:cstheme="minorBidi"/>
          <w:sz w:val="22"/>
          <w:szCs w:val="22"/>
        </w:rPr>
      </w:pPr>
      <w:hyperlink w:anchor="_Toc112323600" w:history="1">
        <w:r w:rsidR="008518E9" w:rsidRPr="005374DD">
          <w:rPr>
            <w:rStyle w:val="a7"/>
            <w:bCs/>
          </w:rPr>
          <w:t xml:space="preserve">10. </w:t>
        </w:r>
        <w:r w:rsidR="005374DD" w:rsidRPr="005374DD">
          <w:rPr>
            <w:rStyle w:val="a7"/>
            <w:bCs/>
          </w:rPr>
          <w:t>Порядок подготовки и осуществления закупки у единственного поставщика</w:t>
        </w:r>
        <w:r w:rsidR="008518E9" w:rsidRPr="005374DD">
          <w:rPr>
            <w:webHidden/>
          </w:rPr>
          <w:tab/>
        </w:r>
      </w:hyperlink>
      <w:r w:rsidR="00956AE0">
        <w:t>48</w:t>
      </w:r>
    </w:p>
    <w:p w:rsidR="008518E9" w:rsidRPr="005374DD" w:rsidRDefault="009613D6" w:rsidP="006A6084">
      <w:pPr>
        <w:pStyle w:val="11"/>
        <w:rPr>
          <w:rFonts w:asciiTheme="minorHAnsi" w:eastAsiaTheme="minorEastAsia" w:hAnsiTheme="minorHAnsi" w:cstheme="minorBidi"/>
          <w:sz w:val="22"/>
          <w:szCs w:val="22"/>
        </w:rPr>
      </w:pPr>
      <w:hyperlink w:anchor="_Toc112323601" w:history="1">
        <w:r w:rsidR="008518E9" w:rsidRPr="005374DD">
          <w:rPr>
            <w:rStyle w:val="a7"/>
            <w:bCs/>
          </w:rPr>
          <w:t xml:space="preserve">11. </w:t>
        </w:r>
        <w:r w:rsidR="005374DD" w:rsidRPr="005374DD">
          <w:rPr>
            <w:rStyle w:val="a7"/>
            <w:bCs/>
          </w:rPr>
          <w:t>Последствия признания конкурентных закупок несостоявшимися</w:t>
        </w:r>
        <w:r w:rsidR="008518E9" w:rsidRPr="005374DD">
          <w:rPr>
            <w:webHidden/>
          </w:rPr>
          <w:tab/>
        </w:r>
        <w:r w:rsidR="00E74382">
          <w:rPr>
            <w:webHidden/>
          </w:rPr>
          <w:t>4</w:t>
        </w:r>
      </w:hyperlink>
      <w:r w:rsidR="00956AE0">
        <w:t>8</w:t>
      </w:r>
    </w:p>
    <w:p w:rsidR="008518E9" w:rsidRPr="005374DD" w:rsidRDefault="009613D6" w:rsidP="006A6084">
      <w:pPr>
        <w:pStyle w:val="11"/>
        <w:rPr>
          <w:rFonts w:asciiTheme="minorHAnsi" w:eastAsiaTheme="minorEastAsia" w:hAnsiTheme="minorHAnsi" w:cstheme="minorBidi"/>
          <w:sz w:val="22"/>
          <w:szCs w:val="22"/>
        </w:rPr>
      </w:pPr>
      <w:hyperlink w:anchor="_Toc112323602" w:history="1">
        <w:r w:rsidR="008518E9" w:rsidRPr="005374DD">
          <w:rPr>
            <w:rStyle w:val="a7"/>
            <w:bCs/>
          </w:rPr>
          <w:t>12. Особенности пр</w:t>
        </w:r>
        <w:r w:rsidR="005374DD" w:rsidRPr="005374DD">
          <w:rPr>
            <w:rStyle w:val="a7"/>
            <w:bCs/>
          </w:rPr>
          <w:t>оведения закрытых конкурентных закупок</w:t>
        </w:r>
        <w:r w:rsidR="008518E9" w:rsidRPr="005374DD">
          <w:rPr>
            <w:webHidden/>
          </w:rPr>
          <w:tab/>
        </w:r>
      </w:hyperlink>
      <w:r w:rsidR="00956AE0">
        <w:t>50</w:t>
      </w:r>
    </w:p>
    <w:p w:rsidR="008518E9" w:rsidRPr="005374DD" w:rsidRDefault="009613D6" w:rsidP="006A6084">
      <w:pPr>
        <w:pStyle w:val="11"/>
      </w:pPr>
      <w:hyperlink w:anchor="_Toc112323603" w:history="1">
        <w:r w:rsidR="008518E9" w:rsidRPr="005374DD">
          <w:rPr>
            <w:rStyle w:val="a7"/>
          </w:rPr>
          <w:t xml:space="preserve">13. </w:t>
        </w:r>
        <w:r w:rsidR="005374DD" w:rsidRPr="005374DD">
          <w:rPr>
            <w:rStyle w:val="a7"/>
          </w:rPr>
          <w:t>Заключение, исполнение, изменение и расторжение договора</w:t>
        </w:r>
        <w:r w:rsidR="008518E9" w:rsidRPr="005374DD">
          <w:rPr>
            <w:webHidden/>
          </w:rPr>
          <w:tab/>
        </w:r>
      </w:hyperlink>
      <w:r w:rsidR="00956AE0">
        <w:t>50</w:t>
      </w:r>
    </w:p>
    <w:p w:rsidR="005374DD" w:rsidRPr="00956AE0" w:rsidRDefault="009613D6" w:rsidP="006A6084">
      <w:pPr>
        <w:pStyle w:val="11"/>
        <w:rPr>
          <w:rFonts w:eastAsiaTheme="minorEastAsia"/>
          <w:color w:val="000000" w:themeColor="text1"/>
        </w:rPr>
      </w:pPr>
      <w:hyperlink w:anchor="_Toc112323603" w:history="1">
        <w:r w:rsidR="005374DD" w:rsidRPr="005374DD">
          <w:rPr>
            <w:rStyle w:val="a7"/>
          </w:rPr>
          <w:t>1</w:t>
        </w:r>
        <w:r w:rsidR="0005302D">
          <w:rPr>
            <w:rStyle w:val="a7"/>
          </w:rPr>
          <w:t>4</w:t>
        </w:r>
        <w:r w:rsidR="005374DD" w:rsidRPr="005374DD">
          <w:rPr>
            <w:rStyle w:val="a7"/>
          </w:rPr>
          <w:t xml:space="preserve">. </w:t>
        </w:r>
        <w:r w:rsidR="0005302D">
          <w:rPr>
            <w:rStyle w:val="a7"/>
          </w:rPr>
          <w:t>Особенности предоставления приоритета товаров российского происхождения, работ, услуг, выполняемых, оказываемых российскими лицами</w:t>
        </w:r>
        <w:r w:rsidR="005374DD" w:rsidRPr="005374DD">
          <w:rPr>
            <w:rStyle w:val="a7"/>
            <w:webHidden/>
          </w:rPr>
          <w:tab/>
        </w:r>
        <w:r w:rsidR="006A5F1D">
          <w:rPr>
            <w:rStyle w:val="a7"/>
            <w:webHidden/>
          </w:rPr>
          <w:t>….</w:t>
        </w:r>
      </w:hyperlink>
      <w:r w:rsidR="00956AE0" w:rsidRPr="00956AE0">
        <w:rPr>
          <w:rStyle w:val="a7"/>
          <w:color w:val="000000" w:themeColor="text1"/>
          <w:u w:val="none"/>
        </w:rPr>
        <w:t>53</w:t>
      </w:r>
    </w:p>
    <w:p w:rsidR="006A6084" w:rsidRDefault="006A6084" w:rsidP="006A6084">
      <w:pPr>
        <w:pStyle w:val="11"/>
        <w:rPr>
          <w:rStyle w:val="a7"/>
          <w:color w:val="auto"/>
          <w:u w:val="none"/>
        </w:rPr>
      </w:pPr>
      <w:r w:rsidRPr="006A6084">
        <w:rPr>
          <w:rStyle w:val="a7"/>
          <w:color w:val="auto"/>
          <w:u w:val="none"/>
        </w:rPr>
        <w:t>1</w:t>
      </w:r>
      <w:r>
        <w:rPr>
          <w:rStyle w:val="a7"/>
          <w:color w:val="auto"/>
          <w:u w:val="none"/>
        </w:rPr>
        <w:t>5</w:t>
      </w:r>
      <w:r w:rsidRPr="006A6084">
        <w:rPr>
          <w:rStyle w:val="a7"/>
          <w:color w:val="auto"/>
          <w:u w:val="none"/>
        </w:rPr>
        <w:t>. Особенности осуществления закупок у субъектов малого и ср</w:t>
      </w:r>
      <w:r>
        <w:rPr>
          <w:rStyle w:val="a7"/>
          <w:color w:val="auto"/>
          <w:u w:val="none"/>
        </w:rPr>
        <w:t>еднего предпринимательства…</w:t>
      </w:r>
      <w:r w:rsidR="006A5F1D">
        <w:rPr>
          <w:rStyle w:val="a7"/>
          <w:color w:val="auto"/>
          <w:u w:val="none"/>
        </w:rPr>
        <w:t>5</w:t>
      </w:r>
      <w:r w:rsidR="00956AE0">
        <w:rPr>
          <w:rStyle w:val="a7"/>
          <w:color w:val="auto"/>
          <w:u w:val="none"/>
        </w:rPr>
        <w:t>5</w:t>
      </w:r>
      <w:r>
        <w:rPr>
          <w:rStyle w:val="a7"/>
          <w:color w:val="auto"/>
          <w:u w:val="none"/>
        </w:rPr>
        <w:t xml:space="preserve"> </w:t>
      </w:r>
    </w:p>
    <w:p w:rsidR="0005302D" w:rsidRDefault="009613D6" w:rsidP="00B42DE8">
      <w:pPr>
        <w:spacing w:after="100"/>
        <w:rPr>
          <w:rFonts w:eastAsiaTheme="minorEastAsia"/>
        </w:rPr>
      </w:pPr>
      <w:hyperlink w:anchor="_Toc112323604" w:history="1">
        <w:r w:rsidR="0005302D" w:rsidRPr="0005302D">
          <w:rPr>
            <w:rStyle w:val="a7"/>
            <w:rFonts w:eastAsiaTheme="minorEastAsia"/>
          </w:rPr>
          <w:t>1</w:t>
        </w:r>
        <w:r w:rsidR="0005302D">
          <w:rPr>
            <w:rStyle w:val="a7"/>
            <w:rFonts w:eastAsiaTheme="minorEastAsia"/>
          </w:rPr>
          <w:t>6</w:t>
        </w:r>
        <w:r w:rsidR="0005302D" w:rsidRPr="0005302D">
          <w:rPr>
            <w:rStyle w:val="a7"/>
            <w:rFonts w:eastAsiaTheme="minorEastAsia"/>
          </w:rPr>
          <w:t>. О</w:t>
        </w:r>
        <w:r w:rsidR="0005302D">
          <w:rPr>
            <w:rStyle w:val="a7"/>
            <w:rFonts w:eastAsiaTheme="minorEastAsia"/>
          </w:rPr>
          <w:t>рганизация и проведение совместных (кон</w:t>
        </w:r>
        <w:r w:rsidR="0005302D" w:rsidRPr="0005302D">
          <w:rPr>
            <w:rStyle w:val="a7"/>
            <w:rFonts w:eastAsiaTheme="minorEastAsia"/>
          </w:rPr>
          <w:t>со</w:t>
        </w:r>
        <w:r w:rsidR="0005302D">
          <w:rPr>
            <w:rStyle w:val="a7"/>
            <w:rFonts w:eastAsiaTheme="minorEastAsia"/>
          </w:rPr>
          <w:t>лидированных) закупок</w:t>
        </w:r>
        <w:r w:rsidR="006A6084">
          <w:rPr>
            <w:rStyle w:val="a7"/>
            <w:rFonts w:eastAsiaTheme="minorEastAsia"/>
          </w:rPr>
          <w:t>……………..</w:t>
        </w:r>
      </w:hyperlink>
      <w:r w:rsidR="006A6084">
        <w:rPr>
          <w:rFonts w:eastAsiaTheme="minorEastAsia"/>
        </w:rPr>
        <w:t>.................</w:t>
      </w:r>
      <w:r w:rsidR="006A5F1D">
        <w:rPr>
          <w:rFonts w:eastAsiaTheme="minorEastAsia"/>
        </w:rPr>
        <w:t>57</w:t>
      </w:r>
    </w:p>
    <w:p w:rsidR="006A6084" w:rsidRDefault="005374DD" w:rsidP="00B42DE8">
      <w:pPr>
        <w:spacing w:after="100"/>
        <w:rPr>
          <w:rFonts w:eastAsiaTheme="minorEastAsia"/>
        </w:rPr>
      </w:pPr>
      <w:r w:rsidRPr="005374DD">
        <w:rPr>
          <w:rFonts w:eastAsiaTheme="minorEastAsia"/>
        </w:rPr>
        <w:t>1</w:t>
      </w:r>
      <w:r w:rsidR="0005302D">
        <w:rPr>
          <w:rFonts w:eastAsiaTheme="minorEastAsia"/>
        </w:rPr>
        <w:t>7</w:t>
      </w:r>
      <w:r w:rsidRPr="005374DD">
        <w:rPr>
          <w:rFonts w:eastAsiaTheme="minorEastAsia"/>
        </w:rPr>
        <w:t>. Особенности</w:t>
      </w:r>
      <w:r w:rsidR="0005302D">
        <w:rPr>
          <w:rFonts w:eastAsiaTheme="minorEastAsia"/>
        </w:rPr>
        <w:t xml:space="preserve">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rsidR="006A5F1D">
        <w:rPr>
          <w:rFonts w:eastAsiaTheme="minorEastAsia"/>
        </w:rPr>
        <w:t>………………………………………………...5</w:t>
      </w:r>
      <w:r w:rsidR="00956AE0">
        <w:rPr>
          <w:rFonts w:eastAsiaTheme="minorEastAsia"/>
        </w:rPr>
        <w:t>8</w:t>
      </w:r>
    </w:p>
    <w:p w:rsidR="0005302D" w:rsidRPr="005374DD" w:rsidRDefault="0005302D" w:rsidP="006A6084">
      <w:pPr>
        <w:spacing w:after="100"/>
        <w:rPr>
          <w:rFonts w:eastAsiaTheme="minorEastAsia"/>
        </w:rPr>
      </w:pPr>
      <w:r>
        <w:rPr>
          <w:rFonts w:eastAsiaTheme="minorEastAsia"/>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строительства, реконструкции и (или) капитальный ремонт объектов капитального строительства</w:t>
      </w:r>
      <w:r w:rsidR="00B42DE8">
        <w:rPr>
          <w:rFonts w:eastAsiaTheme="minorEastAsia"/>
        </w:rPr>
        <w:t>………………</w:t>
      </w:r>
      <w:r w:rsidR="00956AE0">
        <w:rPr>
          <w:rFonts w:eastAsiaTheme="minorEastAsia"/>
        </w:rPr>
        <w:t>59</w:t>
      </w:r>
    </w:p>
    <w:p w:rsidR="00113371" w:rsidRPr="003D5591" w:rsidRDefault="00113371" w:rsidP="00B42DE8">
      <w:pPr>
        <w:spacing w:line="276" w:lineRule="auto"/>
        <w:rPr>
          <w:szCs w:val="22"/>
        </w:rPr>
      </w:pPr>
      <w:r w:rsidRPr="005374DD">
        <w:rPr>
          <w:szCs w:val="22"/>
        </w:rPr>
        <w:fldChar w:fldCharType="end"/>
      </w:r>
      <w:r w:rsidR="00B42DE8">
        <w:rPr>
          <w:szCs w:val="22"/>
        </w:rPr>
        <w:t>19. Заключительные положения……………………</w:t>
      </w:r>
      <w:r w:rsidR="006A5F1D">
        <w:rPr>
          <w:szCs w:val="22"/>
        </w:rPr>
        <w:t>…………………………………</w:t>
      </w:r>
      <w:r w:rsidR="00956AE0">
        <w:rPr>
          <w:szCs w:val="22"/>
        </w:rPr>
        <w:t>………………...60</w:t>
      </w:r>
    </w:p>
    <w:p w:rsidR="00453F8F" w:rsidRDefault="00453F8F" w:rsidP="003A4681">
      <w:pPr>
        <w:adjustRightInd w:val="0"/>
        <w:jc w:val="both"/>
        <w:rPr>
          <w:szCs w:val="22"/>
        </w:rPr>
      </w:pPr>
    </w:p>
    <w:p w:rsidR="00453F8F" w:rsidRPr="00453F8F" w:rsidRDefault="00453F8F" w:rsidP="00453F8F">
      <w:pPr>
        <w:adjustRightInd w:val="0"/>
        <w:ind w:firstLine="567"/>
        <w:jc w:val="both"/>
        <w:rPr>
          <w:b/>
          <w:bCs/>
          <w:szCs w:val="22"/>
        </w:rPr>
      </w:pPr>
      <w:bookmarkStart w:id="1" w:name="_Toc521582046"/>
      <w:r w:rsidRPr="00453F8F">
        <w:rPr>
          <w:b/>
          <w:bCs/>
          <w:szCs w:val="22"/>
        </w:rPr>
        <w:t>1. Общие положения</w:t>
      </w:r>
      <w:bookmarkEnd w:id="1"/>
    </w:p>
    <w:p w:rsidR="00453F8F" w:rsidRPr="00453F8F" w:rsidRDefault="00453F8F" w:rsidP="00453F8F">
      <w:pPr>
        <w:adjustRightInd w:val="0"/>
        <w:ind w:firstLine="567"/>
        <w:jc w:val="both"/>
        <w:rPr>
          <w:szCs w:val="22"/>
        </w:rPr>
      </w:pPr>
      <w:r w:rsidRPr="00453F8F">
        <w:rPr>
          <w:szCs w:val="22"/>
        </w:rPr>
        <w:t xml:space="preserve">1.1. Типовое </w:t>
      </w:r>
      <w:hyperlink r:id="rId7" w:history="1"/>
      <w:r w:rsidRPr="00453F8F">
        <w:rPr>
          <w:szCs w:val="22"/>
        </w:rPr>
        <w:t xml:space="preserve">положение о закупке товаров, работ, услуг государственных областных бюджетных и автономных учреждений, подведомственных </w:t>
      </w:r>
      <w:r>
        <w:rPr>
          <w:szCs w:val="22"/>
        </w:rPr>
        <w:t xml:space="preserve">министерству труда, семейной и социальной политики </w:t>
      </w:r>
      <w:r w:rsidRPr="00453F8F">
        <w:rPr>
          <w:szCs w:val="22"/>
        </w:rPr>
        <w:t>Новгородской области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453F8F" w:rsidRPr="00453F8F" w:rsidRDefault="00453F8F" w:rsidP="00453F8F">
      <w:pPr>
        <w:adjustRightInd w:val="0"/>
        <w:ind w:firstLine="567"/>
        <w:jc w:val="both"/>
        <w:rPr>
          <w:szCs w:val="22"/>
        </w:rPr>
      </w:pPr>
      <w:r w:rsidRPr="00453F8F">
        <w:rPr>
          <w:szCs w:val="22"/>
        </w:rPr>
        <w:t>1.2. Положение распространяется на закупки товаров, работ</w:t>
      </w:r>
      <w:r w:rsidR="0011320D">
        <w:rPr>
          <w:szCs w:val="22"/>
        </w:rPr>
        <w:t xml:space="preserve">, услуг </w:t>
      </w:r>
      <w:r w:rsidR="0011320D">
        <w:rPr>
          <w:szCs w:val="22"/>
        </w:rPr>
        <w:br/>
        <w:t>для нужд областного автономного учреждения социального обслуживания «Хвойнинский комплексный центр социального обслуживания населения»</w:t>
      </w:r>
      <w:r w:rsidRPr="00453F8F">
        <w:rPr>
          <w:szCs w:val="22"/>
        </w:rPr>
        <w:t xml:space="preserve">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sidRPr="00453F8F">
        <w:rPr>
          <w:szCs w:val="22"/>
        </w:rPr>
        <w:br/>
        <w:t>о закупке), документации о закупках (далее документация о закупке) порядок внесения в них изменений, размещения разъяснений, требования к участникам так</w:t>
      </w:r>
      <w:r>
        <w:rPr>
          <w:szCs w:val="22"/>
        </w:rPr>
        <w:t>их закупок и условия их допуска к участию в пр</w:t>
      </w:r>
      <w:r w:rsidRPr="00453F8F">
        <w:rPr>
          <w:szCs w:val="22"/>
        </w:rPr>
        <w:t>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453F8F" w:rsidRPr="00453F8F" w:rsidRDefault="00453F8F" w:rsidP="00453F8F">
      <w:pPr>
        <w:adjustRightInd w:val="0"/>
        <w:ind w:firstLine="567"/>
        <w:jc w:val="both"/>
        <w:rPr>
          <w:szCs w:val="22"/>
        </w:rPr>
      </w:pPr>
      <w:r w:rsidRPr="00453F8F">
        <w:rPr>
          <w:szCs w:val="22"/>
        </w:rPr>
        <w:lastRenderedPageBreak/>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453F8F" w:rsidRPr="00453F8F" w:rsidRDefault="00453F8F" w:rsidP="00453F8F">
      <w:pPr>
        <w:adjustRightInd w:val="0"/>
        <w:ind w:firstLine="567"/>
        <w:jc w:val="both"/>
        <w:rPr>
          <w:szCs w:val="22"/>
        </w:rPr>
      </w:pPr>
      <w:r w:rsidRPr="00453F8F">
        <w:rPr>
          <w:szCs w:val="22"/>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453F8F" w:rsidRPr="00453F8F" w:rsidRDefault="00453F8F" w:rsidP="00453F8F">
      <w:pPr>
        <w:adjustRightInd w:val="0"/>
        <w:ind w:firstLine="567"/>
        <w:jc w:val="both"/>
        <w:rPr>
          <w:szCs w:val="22"/>
        </w:rPr>
      </w:pPr>
      <w:r w:rsidRPr="00453F8F">
        <w:rPr>
          <w:szCs w:val="22"/>
        </w:rPr>
        <w:t xml:space="preserve">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453F8F" w:rsidRPr="00453F8F" w:rsidRDefault="00453F8F" w:rsidP="00453F8F">
      <w:pPr>
        <w:adjustRightInd w:val="0"/>
        <w:ind w:firstLine="567"/>
        <w:jc w:val="both"/>
        <w:rPr>
          <w:szCs w:val="22"/>
        </w:rPr>
      </w:pPr>
      <w:r w:rsidRPr="00453F8F">
        <w:rPr>
          <w:szCs w:val="22"/>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Pr>
          <w:szCs w:val="22"/>
        </w:rPr>
        <w:t xml:space="preserve"> </w:t>
      </w:r>
      <w:r w:rsidRPr="00453F8F">
        <w:rPr>
          <w:szCs w:val="22"/>
        </w:rPr>
        <w:t xml:space="preserve">в части, противоречащей Положению. </w:t>
      </w:r>
    </w:p>
    <w:p w:rsidR="00453F8F" w:rsidRPr="00453F8F" w:rsidRDefault="00453F8F" w:rsidP="00453F8F">
      <w:pPr>
        <w:adjustRightInd w:val="0"/>
        <w:ind w:firstLine="567"/>
        <w:jc w:val="both"/>
        <w:rPr>
          <w:szCs w:val="22"/>
        </w:rPr>
      </w:pPr>
      <w:r w:rsidRPr="00453F8F">
        <w:rPr>
          <w:szCs w:val="22"/>
        </w:rPr>
        <w:t xml:space="preserve">1.7. Закупочная деятельность заказчика осуществляется в соответствии </w:t>
      </w:r>
      <w:r w:rsidRPr="00453F8F">
        <w:rPr>
          <w:szCs w:val="22"/>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2" w:name="_Информационное_обеспечение_закупок"/>
      <w:bookmarkStart w:id="3" w:name="_Toc521582047"/>
      <w:bookmarkEnd w:id="2"/>
      <w:r w:rsidRPr="00453F8F">
        <w:rPr>
          <w:b/>
          <w:bCs/>
          <w:szCs w:val="22"/>
        </w:rPr>
        <w:t>2. Информационное обеспечение закупок</w:t>
      </w:r>
      <w:bookmarkEnd w:id="3"/>
      <w:r w:rsidRPr="00453F8F">
        <w:rPr>
          <w:b/>
          <w:bCs/>
          <w:szCs w:val="22"/>
        </w:rPr>
        <w:t>, планирование закупок</w:t>
      </w:r>
    </w:p>
    <w:p w:rsidR="00453F8F" w:rsidRPr="00453F8F" w:rsidRDefault="00453F8F" w:rsidP="00453F8F">
      <w:pPr>
        <w:adjustRightInd w:val="0"/>
        <w:ind w:firstLine="567"/>
        <w:jc w:val="both"/>
        <w:rPr>
          <w:szCs w:val="22"/>
        </w:rPr>
      </w:pPr>
      <w:r w:rsidRPr="00453F8F">
        <w:rPr>
          <w:szCs w:val="22"/>
        </w:rPr>
        <w:t xml:space="preserve">2.1. Положение и вносимые в него изменения подлежат обязательному размещению в ЕИС не позднее 15 дней со </w:t>
      </w:r>
      <w:r w:rsidR="001A18A9">
        <w:rPr>
          <w:szCs w:val="22"/>
        </w:rPr>
        <w:t xml:space="preserve">дня их утверждения. Размещение </w:t>
      </w:r>
      <w:r w:rsidRPr="00453F8F">
        <w:rPr>
          <w:szCs w:val="22"/>
        </w:rPr>
        <w:t>в ЕИС информации о закупке производ</w:t>
      </w:r>
      <w:r w:rsidR="001A18A9">
        <w:rPr>
          <w:szCs w:val="22"/>
        </w:rPr>
        <w:t xml:space="preserve">ится заказчиком в соответствии </w:t>
      </w:r>
      <w:r w:rsidRPr="00453F8F">
        <w:rPr>
          <w:szCs w:val="22"/>
        </w:rPr>
        <w:t>с 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rsidR="00453F8F" w:rsidRPr="00453F8F" w:rsidRDefault="00453F8F" w:rsidP="00453F8F">
      <w:pPr>
        <w:adjustRightInd w:val="0"/>
        <w:ind w:firstLine="567"/>
        <w:jc w:val="both"/>
        <w:rPr>
          <w:szCs w:val="22"/>
        </w:rPr>
      </w:pPr>
      <w:r w:rsidRPr="00453F8F">
        <w:rPr>
          <w:szCs w:val="22"/>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 Правительством Российской Федерации;</w:t>
      </w:r>
    </w:p>
    <w:p w:rsidR="00453F8F" w:rsidRPr="00453F8F" w:rsidRDefault="00453F8F" w:rsidP="00453F8F">
      <w:pPr>
        <w:adjustRightInd w:val="0"/>
        <w:ind w:firstLine="567"/>
        <w:jc w:val="both"/>
        <w:rPr>
          <w:szCs w:val="22"/>
        </w:rPr>
      </w:pPr>
      <w:r w:rsidRPr="00453F8F">
        <w:rPr>
          <w:szCs w:val="22"/>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53F8F" w:rsidRPr="00453F8F" w:rsidRDefault="00453F8F" w:rsidP="00453F8F">
      <w:pPr>
        <w:adjustRightInd w:val="0"/>
        <w:ind w:firstLine="567"/>
        <w:jc w:val="both"/>
        <w:rPr>
          <w:szCs w:val="22"/>
        </w:rPr>
      </w:pPr>
      <w:r w:rsidRPr="00453F8F">
        <w:rPr>
          <w:szCs w:val="22"/>
        </w:rPr>
        <w:t>2.2.2. План закупки должен иметь поквартальную разбивку;</w:t>
      </w:r>
    </w:p>
    <w:p w:rsidR="00453F8F" w:rsidRPr="00453F8F" w:rsidRDefault="00453F8F" w:rsidP="00453F8F">
      <w:pPr>
        <w:adjustRightInd w:val="0"/>
        <w:ind w:firstLine="567"/>
        <w:jc w:val="both"/>
        <w:rPr>
          <w:szCs w:val="22"/>
        </w:rPr>
      </w:pPr>
      <w:r w:rsidRPr="00453F8F">
        <w:rPr>
          <w:szCs w:val="22"/>
        </w:rPr>
        <w:t>2.2.3. Изменения в план закупки могут вноситься в следующих случаях, если:</w:t>
      </w:r>
    </w:p>
    <w:p w:rsidR="00453F8F" w:rsidRPr="00453F8F" w:rsidRDefault="00453F8F" w:rsidP="00453F8F">
      <w:pPr>
        <w:adjustRightInd w:val="0"/>
        <w:ind w:firstLine="567"/>
        <w:jc w:val="both"/>
        <w:rPr>
          <w:szCs w:val="22"/>
        </w:rPr>
      </w:pPr>
      <w:r w:rsidRPr="00453F8F">
        <w:rPr>
          <w:szCs w:val="22"/>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53F8F" w:rsidRPr="00453F8F" w:rsidRDefault="00453F8F" w:rsidP="00453F8F">
      <w:pPr>
        <w:adjustRightInd w:val="0"/>
        <w:ind w:firstLine="567"/>
        <w:jc w:val="both"/>
        <w:rPr>
          <w:szCs w:val="22"/>
        </w:rPr>
      </w:pPr>
      <w:r w:rsidRPr="00453F8F">
        <w:rPr>
          <w:szCs w:val="22"/>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53F8F" w:rsidRPr="00453F8F" w:rsidRDefault="00453F8F" w:rsidP="00453F8F">
      <w:pPr>
        <w:adjustRightInd w:val="0"/>
        <w:ind w:firstLine="567"/>
        <w:jc w:val="both"/>
        <w:rPr>
          <w:szCs w:val="22"/>
        </w:rPr>
      </w:pPr>
      <w:r w:rsidRPr="00453F8F">
        <w:rPr>
          <w:szCs w:val="22"/>
        </w:rPr>
        <w:t>наступили непредвиденные обстоятельства (авария, чрезвычайная ситуация);</w:t>
      </w:r>
    </w:p>
    <w:p w:rsidR="00453F8F" w:rsidRPr="00453F8F" w:rsidRDefault="00453F8F" w:rsidP="00453F8F">
      <w:pPr>
        <w:adjustRightInd w:val="0"/>
        <w:ind w:firstLine="567"/>
        <w:jc w:val="both"/>
        <w:rPr>
          <w:szCs w:val="22"/>
        </w:rPr>
      </w:pPr>
      <w:r w:rsidRPr="00453F8F">
        <w:rPr>
          <w:szCs w:val="22"/>
        </w:rPr>
        <w:t>у заказчика возникли обязательства исполнителя по договору;</w:t>
      </w:r>
    </w:p>
    <w:p w:rsidR="00453F8F" w:rsidRPr="00453F8F" w:rsidRDefault="00453F8F" w:rsidP="00453F8F">
      <w:pPr>
        <w:adjustRightInd w:val="0"/>
        <w:ind w:firstLine="567"/>
        <w:jc w:val="both"/>
        <w:rPr>
          <w:szCs w:val="22"/>
        </w:rPr>
      </w:pPr>
      <w:r w:rsidRPr="00453F8F">
        <w:rPr>
          <w:szCs w:val="22"/>
        </w:rPr>
        <w:t>произведена отмена закупки.</w:t>
      </w:r>
    </w:p>
    <w:p w:rsidR="00453F8F" w:rsidRPr="00453F8F" w:rsidRDefault="00453F8F" w:rsidP="00453F8F">
      <w:pPr>
        <w:adjustRightInd w:val="0"/>
        <w:ind w:firstLine="567"/>
        <w:jc w:val="both"/>
        <w:rPr>
          <w:szCs w:val="22"/>
        </w:rPr>
      </w:pPr>
      <w:r w:rsidRPr="00453F8F">
        <w:rPr>
          <w:szCs w:val="22"/>
        </w:rPr>
        <w:t>2.2.4. План закупки, изменения в него утверждаются приказом учреждения. Изменения вступают в силу со дня размещения в ЕИС новой редакции плана закупки.</w:t>
      </w:r>
    </w:p>
    <w:p w:rsidR="00453F8F" w:rsidRPr="00453F8F" w:rsidRDefault="00453F8F" w:rsidP="00453F8F">
      <w:pPr>
        <w:adjustRightInd w:val="0"/>
        <w:ind w:firstLine="567"/>
        <w:jc w:val="both"/>
        <w:rPr>
          <w:szCs w:val="22"/>
        </w:rPr>
      </w:pPr>
      <w:r w:rsidRPr="00453F8F">
        <w:rPr>
          <w:szCs w:val="22"/>
        </w:rPr>
        <w:t>2.2.5. Если закупка товаров, работ, услуг осуществ</w:t>
      </w:r>
      <w:r w:rsidR="001A18A9">
        <w:rPr>
          <w:szCs w:val="22"/>
        </w:rPr>
        <w:t xml:space="preserve">ляется конкурентными способами, </w:t>
      </w:r>
      <w:r w:rsidRPr="00453F8F">
        <w:rPr>
          <w:szCs w:val="22"/>
        </w:rPr>
        <w:t xml:space="preserve">изменения в план закупки </w:t>
      </w:r>
      <w:r w:rsidR="001A18A9">
        <w:rPr>
          <w:szCs w:val="22"/>
        </w:rPr>
        <w:t xml:space="preserve">должны вноситься до размещения в ЕИС извещения о закупке, </w:t>
      </w:r>
      <w:r w:rsidRPr="00453F8F">
        <w:rPr>
          <w:szCs w:val="22"/>
        </w:rPr>
        <w:t>документ</w:t>
      </w:r>
      <w:r w:rsidR="001A18A9">
        <w:rPr>
          <w:szCs w:val="22"/>
        </w:rPr>
        <w:t xml:space="preserve">ации о закупке или вносимых </w:t>
      </w:r>
      <w:r w:rsidRPr="00453F8F">
        <w:rPr>
          <w:szCs w:val="22"/>
        </w:rPr>
        <w:t>в них изменений.</w:t>
      </w:r>
    </w:p>
    <w:p w:rsidR="00453F8F" w:rsidRPr="00453F8F" w:rsidRDefault="00453F8F" w:rsidP="00453F8F">
      <w:pPr>
        <w:adjustRightInd w:val="0"/>
        <w:ind w:firstLine="567"/>
        <w:jc w:val="both"/>
        <w:rPr>
          <w:szCs w:val="22"/>
        </w:rPr>
      </w:pPr>
      <w:r w:rsidRPr="00453F8F">
        <w:rPr>
          <w:szCs w:val="22"/>
        </w:rPr>
        <w:t>2.3. В ЕИС подлежит размещению следующая информация:</w:t>
      </w:r>
    </w:p>
    <w:p w:rsidR="00453F8F" w:rsidRPr="00453F8F" w:rsidRDefault="00453F8F" w:rsidP="00453F8F">
      <w:pPr>
        <w:adjustRightInd w:val="0"/>
        <w:ind w:firstLine="567"/>
        <w:jc w:val="both"/>
        <w:rPr>
          <w:szCs w:val="22"/>
        </w:rPr>
      </w:pPr>
      <w:r w:rsidRPr="00453F8F">
        <w:rPr>
          <w:szCs w:val="22"/>
        </w:rPr>
        <w:t>извещение о закупке и вносимые в него изменения;</w:t>
      </w:r>
    </w:p>
    <w:p w:rsidR="00453F8F" w:rsidRPr="00453F8F" w:rsidRDefault="00453F8F" w:rsidP="00453F8F">
      <w:pPr>
        <w:adjustRightInd w:val="0"/>
        <w:ind w:firstLine="567"/>
        <w:jc w:val="both"/>
        <w:rPr>
          <w:szCs w:val="22"/>
        </w:rPr>
      </w:pPr>
      <w:r w:rsidRPr="00453F8F">
        <w:rPr>
          <w:szCs w:val="22"/>
        </w:rPr>
        <w:t>документация о закупке (при наличии) и вносимые в нее изменения;</w:t>
      </w:r>
    </w:p>
    <w:p w:rsidR="00453F8F" w:rsidRPr="00453F8F" w:rsidRDefault="00453F8F" w:rsidP="00453F8F">
      <w:pPr>
        <w:adjustRightInd w:val="0"/>
        <w:ind w:firstLine="567"/>
        <w:jc w:val="both"/>
        <w:rPr>
          <w:szCs w:val="22"/>
        </w:rPr>
      </w:pPr>
      <w:r w:rsidRPr="00453F8F">
        <w:rPr>
          <w:szCs w:val="22"/>
        </w:rPr>
        <w:t>проект договора, являющийся неотъемлемой частью извещения и (или) документации о закупке;</w:t>
      </w:r>
    </w:p>
    <w:p w:rsidR="00453F8F" w:rsidRPr="00453F8F" w:rsidRDefault="00453F8F" w:rsidP="00453F8F">
      <w:pPr>
        <w:adjustRightInd w:val="0"/>
        <w:ind w:firstLine="567"/>
        <w:jc w:val="both"/>
        <w:rPr>
          <w:szCs w:val="22"/>
        </w:rPr>
      </w:pPr>
      <w:r w:rsidRPr="00453F8F">
        <w:rPr>
          <w:szCs w:val="22"/>
        </w:rPr>
        <w:lastRenderedPageBreak/>
        <w:t>разъяснения положений документации о закупке;</w:t>
      </w:r>
    </w:p>
    <w:p w:rsidR="00453F8F" w:rsidRPr="00453F8F" w:rsidRDefault="00453F8F" w:rsidP="00453F8F">
      <w:pPr>
        <w:adjustRightInd w:val="0"/>
        <w:ind w:firstLine="567"/>
        <w:jc w:val="both"/>
        <w:rPr>
          <w:szCs w:val="22"/>
        </w:rPr>
      </w:pPr>
      <w:r w:rsidRPr="00453F8F">
        <w:rPr>
          <w:szCs w:val="22"/>
        </w:rPr>
        <w:t>протоколы, составляемые в ходе закупки;</w:t>
      </w:r>
    </w:p>
    <w:p w:rsidR="00453F8F" w:rsidRPr="00453F8F" w:rsidRDefault="00453F8F" w:rsidP="00453F8F">
      <w:pPr>
        <w:adjustRightInd w:val="0"/>
        <w:ind w:firstLine="567"/>
        <w:jc w:val="both"/>
        <w:rPr>
          <w:szCs w:val="22"/>
        </w:rPr>
      </w:pPr>
      <w:r w:rsidRPr="00453F8F">
        <w:rPr>
          <w:szCs w:val="22"/>
        </w:rPr>
        <w:t>план закупки товаров, работ, услуг, предусмотренный постановлением Правительства Российской Федерации от 17 сентября 2012 г</w:t>
      </w:r>
      <w:r w:rsidR="001A18A9">
        <w:rPr>
          <w:szCs w:val="22"/>
        </w:rPr>
        <w:t xml:space="preserve">ода № 932 </w:t>
      </w:r>
      <w:r w:rsidRPr="00453F8F">
        <w:rPr>
          <w:szCs w:val="22"/>
        </w:rPr>
        <w:t>«Об утверждении Правил формирования плана закупки товаров (работ, услуг) и требований к форме такого плана»;</w:t>
      </w:r>
    </w:p>
    <w:p w:rsidR="00453F8F" w:rsidRPr="00453F8F" w:rsidRDefault="00453F8F" w:rsidP="00453F8F">
      <w:pPr>
        <w:adjustRightInd w:val="0"/>
        <w:ind w:firstLine="567"/>
        <w:jc w:val="both"/>
        <w:rPr>
          <w:szCs w:val="22"/>
        </w:rPr>
      </w:pPr>
      <w:r w:rsidRPr="00453F8F">
        <w:rPr>
          <w:szCs w:val="22"/>
        </w:rPr>
        <w:t>сведения о количестве и общей стоимости договоров, заключенных заказчиком по результатам закупки, предусмотренные частью 19 статьи 4 Федерального закона № 223-ФЗ (далее ежемесячные отчеты);</w:t>
      </w:r>
    </w:p>
    <w:p w:rsidR="00453F8F" w:rsidRPr="00453F8F" w:rsidRDefault="00453F8F" w:rsidP="00453F8F">
      <w:pPr>
        <w:adjustRightInd w:val="0"/>
        <w:ind w:firstLine="567"/>
        <w:jc w:val="both"/>
        <w:rPr>
          <w:szCs w:val="22"/>
        </w:rPr>
      </w:pPr>
      <w:r w:rsidRPr="00453F8F">
        <w:rPr>
          <w:szCs w:val="22"/>
        </w:rPr>
        <w:t>реестр договоров, заключенных заказчиком по результатам закупки, предусмотренный постановлением Прав</w:t>
      </w:r>
      <w:r w:rsidR="001A18A9">
        <w:rPr>
          <w:szCs w:val="22"/>
        </w:rPr>
        <w:t xml:space="preserve">ительства Российской Федерации </w:t>
      </w:r>
      <w:r w:rsidRPr="00453F8F">
        <w:rPr>
          <w:szCs w:val="22"/>
        </w:rPr>
        <w:t>от 31 октября 2014 года № 1132 «О порядке ведения реестра договоров, заключенных заказчиками по результатам закупки» (далее реестр договоров);</w:t>
      </w:r>
    </w:p>
    <w:p w:rsidR="00453F8F" w:rsidRPr="00453F8F" w:rsidRDefault="00453F8F" w:rsidP="00453F8F">
      <w:pPr>
        <w:adjustRightInd w:val="0"/>
        <w:ind w:firstLine="567"/>
        <w:jc w:val="both"/>
        <w:rPr>
          <w:szCs w:val="22"/>
        </w:rPr>
      </w:pPr>
      <w:r w:rsidRPr="00453F8F">
        <w:rPr>
          <w:szCs w:val="22"/>
        </w:rPr>
        <w:t>иная информация, размещение которой в ЕИС предусмотрено Федеральным законом № 223-ФЗ и Положением.</w:t>
      </w:r>
    </w:p>
    <w:p w:rsidR="00453F8F" w:rsidRPr="00453F8F" w:rsidRDefault="00453F8F" w:rsidP="00453F8F">
      <w:pPr>
        <w:adjustRightInd w:val="0"/>
        <w:ind w:firstLine="567"/>
        <w:jc w:val="both"/>
        <w:rPr>
          <w:szCs w:val="22"/>
        </w:rPr>
      </w:pPr>
      <w:r w:rsidRPr="00453F8F">
        <w:rPr>
          <w:szCs w:val="22"/>
        </w:rPr>
        <w:t>2.4. Извещение и документация о закупке размещаются в ЕИС в сроки, указанные в подразделе 9.2 Положения.</w:t>
      </w:r>
    </w:p>
    <w:p w:rsidR="00453F8F" w:rsidRPr="00453F8F" w:rsidRDefault="00453F8F" w:rsidP="00453F8F">
      <w:pPr>
        <w:adjustRightInd w:val="0"/>
        <w:ind w:firstLine="567"/>
        <w:jc w:val="both"/>
        <w:rPr>
          <w:szCs w:val="22"/>
        </w:rPr>
      </w:pPr>
      <w:bookmarkStart w:id="4" w:name="_Ref454193734"/>
      <w:r w:rsidRPr="00453F8F">
        <w:rPr>
          <w:szCs w:val="22"/>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453F8F">
        <w:rPr>
          <w:szCs w:val="22"/>
        </w:rPr>
        <w:br/>
        <w:t>со дня принятия решений о внесении изменений, подписания протоколов, предоставления разъяснений.</w:t>
      </w:r>
      <w:bookmarkEnd w:id="4"/>
    </w:p>
    <w:p w:rsidR="00453F8F" w:rsidRPr="00453F8F" w:rsidRDefault="00453F8F" w:rsidP="00453F8F">
      <w:pPr>
        <w:adjustRightInd w:val="0"/>
        <w:ind w:firstLine="567"/>
        <w:jc w:val="both"/>
        <w:rPr>
          <w:szCs w:val="22"/>
        </w:rPr>
      </w:pPr>
      <w:r w:rsidRPr="00453F8F">
        <w:rPr>
          <w:szCs w:val="22"/>
        </w:rPr>
        <w:t>2.6. 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rsidR="00453F8F" w:rsidRPr="00453F8F" w:rsidRDefault="00453F8F" w:rsidP="00453F8F">
      <w:pPr>
        <w:adjustRightInd w:val="0"/>
        <w:ind w:firstLine="567"/>
        <w:jc w:val="both"/>
        <w:rPr>
          <w:szCs w:val="22"/>
        </w:rPr>
      </w:pPr>
      <w:r w:rsidRPr="00453F8F">
        <w:rPr>
          <w:szCs w:val="22"/>
        </w:rPr>
        <w:t>2.7. Заказчик вправе не размещать в ЕИС:</w:t>
      </w:r>
    </w:p>
    <w:p w:rsidR="00453F8F" w:rsidRPr="00453F8F" w:rsidRDefault="00453F8F" w:rsidP="00453F8F">
      <w:pPr>
        <w:adjustRightInd w:val="0"/>
        <w:ind w:firstLine="567"/>
        <w:jc w:val="both"/>
        <w:rPr>
          <w:szCs w:val="22"/>
        </w:rPr>
      </w:pPr>
      <w:r w:rsidRPr="00453F8F">
        <w:rPr>
          <w:szCs w:val="22"/>
        </w:rPr>
        <w:t>сведения о закупках, стоимость которых не превышает 100 тыс.</w:t>
      </w:r>
      <w:r w:rsidR="001A18A9">
        <w:rPr>
          <w:szCs w:val="22"/>
        </w:rPr>
        <w:t xml:space="preserve"> </w:t>
      </w:r>
      <w:r w:rsidRPr="00453F8F">
        <w:rPr>
          <w:szCs w:val="22"/>
        </w:rPr>
        <w:t>рублей, а в случае, если годовая выручка заказчика за отчетный финансовый год состав</w:t>
      </w:r>
      <w:r w:rsidR="001A18A9">
        <w:rPr>
          <w:szCs w:val="22"/>
        </w:rPr>
        <w:t>ляет более чем 5 млрд. рублей, –</w:t>
      </w:r>
      <w:r w:rsidRPr="00453F8F">
        <w:rPr>
          <w:szCs w:val="22"/>
        </w:rPr>
        <w:t xml:space="preserve">стоимость </w:t>
      </w:r>
      <w:r w:rsidR="001A18A9">
        <w:rPr>
          <w:szCs w:val="22"/>
        </w:rPr>
        <w:t xml:space="preserve">которых не превышает </w:t>
      </w:r>
      <w:r w:rsidRPr="00453F8F">
        <w:rPr>
          <w:szCs w:val="22"/>
        </w:rPr>
        <w:t>500 тыс.</w:t>
      </w:r>
      <w:r w:rsidR="001A18A9">
        <w:rPr>
          <w:szCs w:val="22"/>
        </w:rPr>
        <w:t xml:space="preserve"> </w:t>
      </w:r>
      <w:r w:rsidRPr="00453F8F">
        <w:rPr>
          <w:szCs w:val="22"/>
        </w:rPr>
        <w:t>рублей. При этом обязательным является включение информации</w:t>
      </w:r>
      <w:r w:rsidR="001A18A9">
        <w:rPr>
          <w:szCs w:val="22"/>
        </w:rPr>
        <w:t xml:space="preserve"> </w:t>
      </w:r>
      <w:r w:rsidRPr="00453F8F">
        <w:rPr>
          <w:szCs w:val="22"/>
        </w:rPr>
        <w:t>о таких закупках в ежемесячные отчеты;</w:t>
      </w:r>
    </w:p>
    <w:p w:rsidR="00453F8F" w:rsidRPr="00453F8F" w:rsidRDefault="00453F8F" w:rsidP="00453F8F">
      <w:pPr>
        <w:adjustRightInd w:val="0"/>
        <w:ind w:firstLine="567"/>
        <w:jc w:val="both"/>
        <w:rPr>
          <w:szCs w:val="22"/>
        </w:rPr>
      </w:pPr>
      <w:r w:rsidRPr="00453F8F">
        <w:rPr>
          <w:szCs w:val="22"/>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453F8F" w:rsidRPr="00453F8F" w:rsidRDefault="00453F8F" w:rsidP="00453F8F">
      <w:pPr>
        <w:adjustRightInd w:val="0"/>
        <w:ind w:firstLine="567"/>
        <w:jc w:val="both"/>
        <w:rPr>
          <w:szCs w:val="22"/>
        </w:rPr>
      </w:pPr>
      <w:r w:rsidRPr="00453F8F">
        <w:rPr>
          <w:szCs w:val="22"/>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453F8F">
        <w:rPr>
          <w:szCs w:val="22"/>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453F8F" w:rsidRPr="00453F8F" w:rsidRDefault="00453F8F" w:rsidP="00453F8F">
      <w:pPr>
        <w:adjustRightInd w:val="0"/>
        <w:ind w:firstLine="567"/>
        <w:jc w:val="both"/>
        <w:rPr>
          <w:szCs w:val="22"/>
        </w:rPr>
      </w:pPr>
      <w:r w:rsidRPr="00453F8F">
        <w:rPr>
          <w:szCs w:val="22"/>
        </w:rPr>
        <w:t xml:space="preserve">2.8. 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rsidR="00453F8F" w:rsidRPr="00453F8F" w:rsidRDefault="00453F8F" w:rsidP="00453F8F">
      <w:pPr>
        <w:adjustRightInd w:val="0"/>
        <w:ind w:firstLine="567"/>
        <w:jc w:val="both"/>
        <w:rPr>
          <w:szCs w:val="22"/>
        </w:rPr>
      </w:pPr>
      <w:r w:rsidRPr="00453F8F">
        <w:rPr>
          <w:szCs w:val="22"/>
        </w:rPr>
        <w:t xml:space="preserve">раздела положения о закупке, предусмотренного подпунктом б) пункта 10 Положения, утвержденного постановлением № 908; </w:t>
      </w:r>
    </w:p>
    <w:p w:rsidR="00453F8F" w:rsidRPr="00453F8F" w:rsidRDefault="00453F8F" w:rsidP="00453F8F">
      <w:pPr>
        <w:adjustRightInd w:val="0"/>
        <w:ind w:firstLine="567"/>
        <w:jc w:val="both"/>
        <w:rPr>
          <w:szCs w:val="22"/>
        </w:rPr>
      </w:pPr>
      <w:r w:rsidRPr="00453F8F">
        <w:rPr>
          <w:szCs w:val="22"/>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rsidR="00453F8F" w:rsidRPr="00453F8F" w:rsidRDefault="00453F8F" w:rsidP="00453F8F">
      <w:pPr>
        <w:adjustRightInd w:val="0"/>
        <w:ind w:firstLine="567"/>
        <w:jc w:val="both"/>
        <w:rPr>
          <w:szCs w:val="22"/>
        </w:rPr>
      </w:pPr>
      <w:r w:rsidRPr="00453F8F">
        <w:rPr>
          <w:szCs w:val="22"/>
        </w:rPr>
        <w:lastRenderedPageBreak/>
        <w:t>предусмотренных пунктом 2.7 Положения (если заказчиком принято решение о не</w:t>
      </w:r>
      <w:r w:rsidR="001A18A9">
        <w:rPr>
          <w:szCs w:val="22"/>
        </w:rPr>
        <w:t xml:space="preserve"> </w:t>
      </w:r>
      <w:r w:rsidRPr="00453F8F">
        <w:rPr>
          <w:szCs w:val="22"/>
        </w:rPr>
        <w:t xml:space="preserve">размещении информации о таких закупках на официальном сайте ЕИС в информационно-телекоммуникационной сети «Интернет»); </w:t>
      </w:r>
    </w:p>
    <w:p w:rsidR="00453F8F" w:rsidRPr="00453F8F" w:rsidRDefault="00453F8F" w:rsidP="00453F8F">
      <w:pPr>
        <w:adjustRightInd w:val="0"/>
        <w:ind w:firstLine="567"/>
        <w:jc w:val="both"/>
        <w:rPr>
          <w:szCs w:val="22"/>
        </w:rPr>
      </w:pPr>
      <w:r w:rsidRPr="00453F8F">
        <w:rPr>
          <w:szCs w:val="22"/>
        </w:rPr>
        <w:t>в случаях, определенных Правительством Российской Федерации в соответствии с частью 16 статьи 4 Федерального закона № 223-ФЗ.»</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5" w:name="_Toc521582048"/>
      <w:r w:rsidRPr="00453F8F">
        <w:rPr>
          <w:b/>
          <w:bCs/>
          <w:szCs w:val="22"/>
        </w:rPr>
        <w:t>3. Требования к участникам закупки и закупаемым товарам, работам, услугам</w:t>
      </w:r>
      <w:bookmarkEnd w:id="5"/>
    </w:p>
    <w:p w:rsidR="00453F8F" w:rsidRPr="00453F8F" w:rsidRDefault="00453F8F" w:rsidP="00453F8F">
      <w:pPr>
        <w:adjustRightInd w:val="0"/>
        <w:ind w:firstLine="567"/>
        <w:jc w:val="both"/>
        <w:rPr>
          <w:szCs w:val="22"/>
        </w:rPr>
      </w:pPr>
      <w:r w:rsidRPr="00453F8F">
        <w:rPr>
          <w:szCs w:val="22"/>
        </w:rPr>
        <w:t xml:space="preserve">3.1. При проведении закупок заказчик устанавливает следующие единые обязательные требования к участникам закупки: </w:t>
      </w:r>
    </w:p>
    <w:p w:rsidR="00453F8F" w:rsidRPr="00453F8F" w:rsidRDefault="00270523" w:rsidP="00453F8F">
      <w:pPr>
        <w:adjustRightInd w:val="0"/>
        <w:ind w:firstLine="567"/>
        <w:jc w:val="both"/>
        <w:rPr>
          <w:szCs w:val="22"/>
        </w:rPr>
      </w:pPr>
      <w:r>
        <w:rPr>
          <w:szCs w:val="22"/>
        </w:rPr>
        <w:t xml:space="preserve">3.1.1. </w:t>
      </w:r>
      <w:r w:rsidR="00453F8F" w:rsidRPr="00453F8F">
        <w:rPr>
          <w:szCs w:val="22"/>
        </w:rPr>
        <w:t>Соответствие требованиям</w:t>
      </w:r>
      <w:r>
        <w:rPr>
          <w:szCs w:val="22"/>
        </w:rPr>
        <w:t xml:space="preserve">, установленным в соответствии </w:t>
      </w:r>
      <w:r w:rsidR="00453F8F" w:rsidRPr="00453F8F">
        <w:rPr>
          <w:szCs w:val="22"/>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53F8F" w:rsidRPr="00453F8F" w:rsidRDefault="00453F8F" w:rsidP="00453F8F">
      <w:pPr>
        <w:adjustRightInd w:val="0"/>
        <w:ind w:firstLine="567"/>
        <w:jc w:val="both"/>
        <w:rPr>
          <w:szCs w:val="22"/>
        </w:rPr>
      </w:pPr>
      <w:r w:rsidRPr="00453F8F">
        <w:rPr>
          <w:szCs w:val="22"/>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3F8F" w:rsidRPr="00453F8F" w:rsidRDefault="00453F8F" w:rsidP="00453F8F">
      <w:pPr>
        <w:adjustRightInd w:val="0"/>
        <w:ind w:firstLine="567"/>
        <w:jc w:val="both"/>
        <w:rPr>
          <w:szCs w:val="22"/>
        </w:rPr>
      </w:pPr>
      <w:r w:rsidRPr="00453F8F">
        <w:rPr>
          <w:szCs w:val="22"/>
        </w:rPr>
        <w:t>3.1.3. Неприостановление деятельности участника процедуры закупки в порядке, установленном Кодексом Российской Федерации об административных правонарушениях;</w:t>
      </w:r>
    </w:p>
    <w:p w:rsidR="00453F8F" w:rsidRPr="00453F8F" w:rsidRDefault="00453F8F" w:rsidP="00453F8F">
      <w:pPr>
        <w:adjustRightInd w:val="0"/>
        <w:ind w:firstLine="567"/>
        <w:jc w:val="both"/>
        <w:rPr>
          <w:szCs w:val="22"/>
        </w:rPr>
      </w:pPr>
      <w:r w:rsidRPr="00453F8F">
        <w:rPr>
          <w:szCs w:val="22"/>
        </w:rPr>
        <w:t>3.1.4.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rsidR="00453F8F" w:rsidRPr="00453F8F" w:rsidRDefault="00453F8F" w:rsidP="00453F8F">
      <w:pPr>
        <w:adjustRightInd w:val="0"/>
        <w:ind w:firstLine="567"/>
        <w:jc w:val="both"/>
        <w:rPr>
          <w:szCs w:val="22"/>
        </w:rPr>
      </w:pPr>
      <w:r w:rsidRPr="00453F8F">
        <w:rPr>
          <w:szCs w:val="22"/>
        </w:rPr>
        <w:t>3.1.5.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53F8F" w:rsidRPr="00453F8F" w:rsidRDefault="00453F8F" w:rsidP="00453F8F">
      <w:pPr>
        <w:adjustRightInd w:val="0"/>
        <w:ind w:firstLine="567"/>
        <w:jc w:val="both"/>
        <w:rPr>
          <w:szCs w:val="22"/>
        </w:rPr>
      </w:pPr>
      <w:r w:rsidRPr="00453F8F">
        <w:rPr>
          <w:szCs w:val="22"/>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3F8F" w:rsidRPr="00453F8F" w:rsidRDefault="00453F8F" w:rsidP="00453F8F">
      <w:pPr>
        <w:adjustRightInd w:val="0"/>
        <w:ind w:firstLine="567"/>
        <w:jc w:val="both"/>
        <w:rPr>
          <w:szCs w:val="22"/>
        </w:rPr>
      </w:pPr>
      <w:r w:rsidRPr="00453F8F">
        <w:rPr>
          <w:szCs w:val="22"/>
        </w:rPr>
        <w:t>3.1.7.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53F8F" w:rsidRPr="00453F8F" w:rsidRDefault="00453F8F" w:rsidP="00453F8F">
      <w:pPr>
        <w:adjustRightInd w:val="0"/>
        <w:ind w:firstLine="567"/>
        <w:jc w:val="both"/>
        <w:rPr>
          <w:szCs w:val="22"/>
        </w:rPr>
      </w:pPr>
      <w:r w:rsidRPr="00453F8F">
        <w:rPr>
          <w:szCs w:val="22"/>
        </w:rPr>
        <w:t>3.1.8.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rsidR="00453F8F" w:rsidRPr="00453F8F" w:rsidRDefault="00453F8F" w:rsidP="00453F8F">
      <w:pPr>
        <w:adjustRightInd w:val="0"/>
        <w:ind w:firstLine="567"/>
        <w:jc w:val="both"/>
        <w:rPr>
          <w:szCs w:val="22"/>
        </w:rPr>
      </w:pPr>
      <w:r w:rsidRPr="00453F8F">
        <w:rPr>
          <w:szCs w:val="22"/>
        </w:rPr>
        <w:lastRenderedPageBreak/>
        <w:t>3.1.9.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53F8F" w:rsidRPr="00453F8F" w:rsidRDefault="00453F8F" w:rsidP="00453F8F">
      <w:pPr>
        <w:adjustRightInd w:val="0"/>
        <w:ind w:firstLine="567"/>
        <w:jc w:val="both"/>
        <w:rPr>
          <w:szCs w:val="22"/>
        </w:rPr>
      </w:pPr>
      <w:r w:rsidRPr="00453F8F">
        <w:rPr>
          <w:szCs w:val="22"/>
        </w:rPr>
        <w:t>3.1.10. Отсутствие сведений об участнике закупки в реестре недобросов</w:t>
      </w:r>
      <w:r w:rsidR="00270523">
        <w:rPr>
          <w:szCs w:val="22"/>
        </w:rPr>
        <w:t xml:space="preserve">естных поставщиков, </w:t>
      </w:r>
      <w:r w:rsidRPr="00453F8F">
        <w:rPr>
          <w:szCs w:val="22"/>
        </w:rPr>
        <w:t>преду</w:t>
      </w:r>
      <w:r w:rsidR="00270523">
        <w:rPr>
          <w:szCs w:val="22"/>
        </w:rPr>
        <w:t xml:space="preserve">смотренном Федеральным законом </w:t>
      </w:r>
      <w:r w:rsidRPr="00453F8F">
        <w:rPr>
          <w:szCs w:val="22"/>
        </w:rPr>
        <w:t>№ 223-ФЗ.</w:t>
      </w:r>
    </w:p>
    <w:p w:rsidR="00453F8F" w:rsidRPr="00453F8F" w:rsidRDefault="00453F8F" w:rsidP="00453F8F">
      <w:pPr>
        <w:adjustRightInd w:val="0"/>
        <w:ind w:firstLine="567"/>
        <w:jc w:val="both"/>
        <w:rPr>
          <w:szCs w:val="22"/>
        </w:rPr>
      </w:pPr>
      <w:r w:rsidRPr="00453F8F">
        <w:rPr>
          <w:szCs w:val="22"/>
        </w:rPr>
        <w:t>3.2. При проведении конкурентной закупки заказчик вправе установить дополнительные требования к участникам закупки:</w:t>
      </w:r>
    </w:p>
    <w:p w:rsidR="00453F8F" w:rsidRPr="00453F8F" w:rsidRDefault="00453F8F" w:rsidP="00453F8F">
      <w:pPr>
        <w:adjustRightInd w:val="0"/>
        <w:ind w:firstLine="567"/>
        <w:jc w:val="both"/>
        <w:rPr>
          <w:szCs w:val="22"/>
        </w:rPr>
      </w:pPr>
      <w:r w:rsidRPr="00453F8F">
        <w:rPr>
          <w:szCs w:val="22"/>
        </w:rPr>
        <w:t>3.2.1. В случае проведения конкурентных закупок на выполнение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453F8F" w:rsidRPr="00453F8F" w:rsidRDefault="00453F8F" w:rsidP="00453F8F">
      <w:pPr>
        <w:adjustRightInd w:val="0"/>
        <w:ind w:firstLine="567"/>
        <w:jc w:val="both"/>
        <w:rPr>
          <w:szCs w:val="22"/>
        </w:rPr>
      </w:pPr>
      <w:r w:rsidRPr="00453F8F">
        <w:rPr>
          <w:szCs w:val="22"/>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453F8F" w:rsidRPr="00453F8F" w:rsidRDefault="00453F8F" w:rsidP="00453F8F">
      <w:pPr>
        <w:adjustRightInd w:val="0"/>
        <w:ind w:firstLine="567"/>
        <w:jc w:val="both"/>
        <w:rPr>
          <w:szCs w:val="22"/>
        </w:rPr>
      </w:pPr>
      <w:r w:rsidRPr="00453F8F">
        <w:rPr>
          <w:szCs w:val="22"/>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453F8F" w:rsidRPr="00453F8F" w:rsidRDefault="00453F8F" w:rsidP="00453F8F">
      <w:pPr>
        <w:adjustRightInd w:val="0"/>
        <w:ind w:firstLine="567"/>
        <w:jc w:val="both"/>
        <w:rPr>
          <w:szCs w:val="22"/>
        </w:rPr>
      </w:pPr>
      <w:r w:rsidRPr="00453F8F">
        <w:rPr>
          <w:szCs w:val="22"/>
        </w:rPr>
        <w:t>3.2.2. В случае проведения конкурентных закупок на оказание услуг по организованной перевозке групп детей автобусами:</w:t>
      </w:r>
    </w:p>
    <w:p w:rsidR="00453F8F" w:rsidRPr="00453F8F" w:rsidRDefault="00453F8F" w:rsidP="00453F8F">
      <w:pPr>
        <w:adjustRightInd w:val="0"/>
        <w:ind w:firstLine="567"/>
        <w:jc w:val="both"/>
        <w:rPr>
          <w:szCs w:val="22"/>
        </w:rPr>
      </w:pPr>
      <w:r w:rsidRPr="00453F8F">
        <w:rPr>
          <w:szCs w:val="22"/>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453F8F" w:rsidRPr="00453F8F" w:rsidRDefault="00453F8F" w:rsidP="00453F8F">
      <w:pPr>
        <w:adjustRightInd w:val="0"/>
        <w:ind w:firstLine="567"/>
        <w:jc w:val="both"/>
        <w:rPr>
          <w:szCs w:val="22"/>
        </w:rPr>
      </w:pPr>
      <w:r w:rsidRPr="00453F8F">
        <w:rPr>
          <w:szCs w:val="22"/>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453F8F" w:rsidRPr="00453F8F" w:rsidRDefault="00453F8F" w:rsidP="00453F8F">
      <w:pPr>
        <w:adjustRightInd w:val="0"/>
        <w:ind w:firstLine="567"/>
        <w:jc w:val="both"/>
        <w:rPr>
          <w:szCs w:val="22"/>
        </w:rPr>
      </w:pPr>
      <w:r w:rsidRPr="00453F8F">
        <w:rPr>
          <w:szCs w:val="22"/>
        </w:rPr>
        <w:t>3.2</w:t>
      </w:r>
      <w:r w:rsidRPr="00453F8F">
        <w:rPr>
          <w:szCs w:val="22"/>
          <w:vertAlign w:val="superscript"/>
        </w:rPr>
        <w:t>1</w:t>
      </w:r>
      <w:r w:rsidRPr="00453F8F">
        <w:rPr>
          <w:szCs w:val="22"/>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453F8F" w:rsidRPr="00453F8F" w:rsidRDefault="00453F8F" w:rsidP="00453F8F">
      <w:pPr>
        <w:adjustRightInd w:val="0"/>
        <w:ind w:firstLine="567"/>
        <w:jc w:val="both"/>
        <w:rPr>
          <w:szCs w:val="22"/>
        </w:rPr>
      </w:pPr>
      <w:r w:rsidRPr="00453F8F">
        <w:rPr>
          <w:szCs w:val="22"/>
        </w:rPr>
        <w:t>3.3. Устанавливать в закупочной документации иные требования, отличные от указанных в пунктах 3.1, 3.2 Положения, не допускается.</w:t>
      </w:r>
    </w:p>
    <w:p w:rsidR="00453F8F" w:rsidRPr="00453F8F" w:rsidRDefault="00453F8F" w:rsidP="00453F8F">
      <w:pPr>
        <w:adjustRightInd w:val="0"/>
        <w:ind w:firstLine="567"/>
        <w:jc w:val="both"/>
        <w:rPr>
          <w:szCs w:val="22"/>
        </w:rPr>
      </w:pPr>
      <w:r w:rsidRPr="00453F8F">
        <w:rPr>
          <w:szCs w:val="22"/>
        </w:rPr>
        <w:t>3.4. Требования, предъявляемые к у</w:t>
      </w:r>
      <w:r w:rsidR="00270523">
        <w:rPr>
          <w:szCs w:val="22"/>
        </w:rPr>
        <w:t xml:space="preserve">частникам закупки, применяются </w:t>
      </w:r>
      <w:r w:rsidRPr="00453F8F">
        <w:rPr>
          <w:szCs w:val="22"/>
        </w:rPr>
        <w:t>в равной степени ко всем участникам закупки.</w:t>
      </w:r>
    </w:p>
    <w:p w:rsidR="00453F8F" w:rsidRPr="00453F8F" w:rsidRDefault="00453F8F" w:rsidP="00453F8F">
      <w:pPr>
        <w:adjustRightInd w:val="0"/>
        <w:ind w:firstLine="567"/>
        <w:jc w:val="both"/>
        <w:rPr>
          <w:szCs w:val="22"/>
        </w:rPr>
      </w:pPr>
      <w:r w:rsidRPr="00453F8F">
        <w:rPr>
          <w:szCs w:val="22"/>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453F8F" w:rsidRPr="00453F8F" w:rsidRDefault="00453F8F" w:rsidP="00453F8F">
      <w:pPr>
        <w:adjustRightInd w:val="0"/>
        <w:ind w:firstLine="567"/>
        <w:jc w:val="both"/>
        <w:rPr>
          <w:szCs w:val="22"/>
        </w:rPr>
      </w:pPr>
      <w:r w:rsidRPr="00453F8F">
        <w:rPr>
          <w:szCs w:val="22"/>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w:t>
      </w:r>
      <w:r w:rsidR="00270523">
        <w:rPr>
          <w:szCs w:val="22"/>
        </w:rPr>
        <w:t xml:space="preserve">нным в </w:t>
      </w:r>
      <w:r w:rsidR="00270523">
        <w:rPr>
          <w:szCs w:val="22"/>
        </w:rPr>
        <w:lastRenderedPageBreak/>
        <w:t xml:space="preserve">документации, в случае, </w:t>
      </w:r>
      <w:r w:rsidRPr="00453F8F">
        <w:rPr>
          <w:szCs w:val="22"/>
        </w:rPr>
        <w:t>если такие требования и критерии относятся к одному и тому же показателю.</w:t>
      </w:r>
    </w:p>
    <w:p w:rsidR="00453F8F" w:rsidRPr="00453F8F" w:rsidRDefault="00453F8F" w:rsidP="00453F8F">
      <w:pPr>
        <w:adjustRightInd w:val="0"/>
        <w:ind w:firstLine="567"/>
        <w:jc w:val="both"/>
        <w:rPr>
          <w:szCs w:val="22"/>
        </w:rPr>
      </w:pPr>
      <w:r w:rsidRPr="00453F8F">
        <w:rPr>
          <w:szCs w:val="22"/>
        </w:rPr>
        <w:t>3.7. В случае проведения н</w:t>
      </w:r>
      <w:r w:rsidR="00270523">
        <w:rPr>
          <w:szCs w:val="22"/>
        </w:rPr>
        <w:t xml:space="preserve">еконкурентной закупки (закупки </w:t>
      </w:r>
      <w:r w:rsidRPr="00453F8F">
        <w:rPr>
          <w:szCs w:val="22"/>
        </w:rP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453F8F" w:rsidRPr="00453F8F" w:rsidRDefault="00453F8F" w:rsidP="00453F8F">
      <w:pPr>
        <w:adjustRightInd w:val="0"/>
        <w:ind w:firstLine="567"/>
        <w:jc w:val="both"/>
        <w:rPr>
          <w:szCs w:val="22"/>
        </w:rPr>
      </w:pPr>
      <w:r w:rsidRPr="00453F8F">
        <w:rPr>
          <w:szCs w:val="22"/>
        </w:rPr>
        <w:t>3.8. Товары, приобретаемые з</w:t>
      </w:r>
      <w:r w:rsidR="00270523">
        <w:rPr>
          <w:szCs w:val="22"/>
        </w:rPr>
        <w:t xml:space="preserve">аказчиком, должны быть новыми, </w:t>
      </w:r>
      <w:r w:rsidRPr="00453F8F">
        <w:rPr>
          <w:szCs w:val="22"/>
        </w:rPr>
        <w:t>не бывшими в употреблении, если документацией и (или) извещением о закупке не предусмотрено иное.</w:t>
      </w:r>
    </w:p>
    <w:p w:rsidR="00453F8F" w:rsidRPr="00453F8F" w:rsidRDefault="00453F8F" w:rsidP="00453F8F">
      <w:pPr>
        <w:adjustRightInd w:val="0"/>
        <w:ind w:firstLine="567"/>
        <w:jc w:val="both"/>
        <w:rPr>
          <w:szCs w:val="22"/>
        </w:rPr>
      </w:pPr>
      <w:r w:rsidRPr="00453F8F">
        <w:rPr>
          <w:szCs w:val="22"/>
        </w:rPr>
        <w:t>3.9. При описании в документации о конкурентной закупке предмета закупки заказчик должен руководствоваться следующими правилами:</w:t>
      </w:r>
    </w:p>
    <w:p w:rsidR="00453F8F" w:rsidRPr="00453F8F" w:rsidRDefault="00453F8F" w:rsidP="00453F8F">
      <w:pPr>
        <w:adjustRightInd w:val="0"/>
        <w:ind w:firstLine="567"/>
        <w:jc w:val="both"/>
        <w:rPr>
          <w:szCs w:val="22"/>
        </w:rPr>
      </w:pPr>
      <w:r w:rsidRPr="00453F8F">
        <w:rPr>
          <w:szCs w:val="22"/>
        </w:rPr>
        <w:t>3.9.1. В описании предмета закупки указываютс</w:t>
      </w:r>
      <w:r w:rsidR="00270523">
        <w:rPr>
          <w:szCs w:val="22"/>
        </w:rPr>
        <w:t xml:space="preserve">я функциональные характеристики </w:t>
      </w:r>
      <w:r w:rsidRPr="00453F8F">
        <w:rPr>
          <w:szCs w:val="22"/>
        </w:rPr>
        <w:t>(потребительские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53F8F" w:rsidRPr="00453F8F" w:rsidRDefault="00453F8F" w:rsidP="00453F8F">
      <w:pPr>
        <w:adjustRightInd w:val="0"/>
        <w:ind w:firstLine="567"/>
        <w:jc w:val="both"/>
        <w:rPr>
          <w:szCs w:val="22"/>
        </w:rPr>
      </w:pPr>
      <w:r w:rsidRPr="00453F8F">
        <w:rPr>
          <w:szCs w:val="22"/>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53F8F" w:rsidRPr="00453F8F" w:rsidRDefault="00453F8F" w:rsidP="00453F8F">
      <w:pPr>
        <w:adjustRightInd w:val="0"/>
        <w:ind w:firstLine="567"/>
        <w:jc w:val="both"/>
        <w:rPr>
          <w:szCs w:val="22"/>
        </w:rPr>
      </w:pPr>
      <w:r w:rsidRPr="00453F8F">
        <w:rPr>
          <w:szCs w:val="22"/>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53F8F" w:rsidRPr="00453F8F" w:rsidRDefault="00453F8F" w:rsidP="00453F8F">
      <w:pPr>
        <w:adjustRightInd w:val="0"/>
        <w:ind w:firstLine="567"/>
        <w:jc w:val="both"/>
        <w:rPr>
          <w:szCs w:val="22"/>
        </w:rPr>
      </w:pPr>
      <w:r w:rsidRPr="00453F8F">
        <w:rPr>
          <w:szCs w:val="22"/>
        </w:rPr>
        <w:t>несовместимости товаров, на которых размещаются другие товарные знаки, и необходимости обеспечени</w:t>
      </w:r>
      <w:r w:rsidR="00270523">
        <w:rPr>
          <w:szCs w:val="22"/>
        </w:rPr>
        <w:t xml:space="preserve">я взаимодействия таких товаров </w:t>
      </w:r>
      <w:r w:rsidRPr="00453F8F">
        <w:rPr>
          <w:szCs w:val="22"/>
        </w:rPr>
        <w:t>с товарами, используемыми заказчиком;</w:t>
      </w:r>
    </w:p>
    <w:p w:rsidR="00453F8F" w:rsidRPr="00453F8F" w:rsidRDefault="00453F8F" w:rsidP="00453F8F">
      <w:pPr>
        <w:adjustRightInd w:val="0"/>
        <w:ind w:firstLine="567"/>
        <w:jc w:val="both"/>
        <w:rPr>
          <w:szCs w:val="22"/>
        </w:rPr>
      </w:pPr>
      <w:r w:rsidRPr="00453F8F">
        <w:rPr>
          <w:szCs w:val="22"/>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53F8F" w:rsidRPr="00453F8F" w:rsidRDefault="00453F8F" w:rsidP="00453F8F">
      <w:pPr>
        <w:adjustRightInd w:val="0"/>
        <w:ind w:firstLine="567"/>
        <w:jc w:val="both"/>
        <w:rPr>
          <w:szCs w:val="22"/>
        </w:rPr>
      </w:pPr>
      <w:r w:rsidRPr="00453F8F">
        <w:rPr>
          <w:szCs w:val="22"/>
        </w:rPr>
        <w:t>закупок товаров, необходимых для исполнения государственного контракта;</w:t>
      </w:r>
    </w:p>
    <w:p w:rsidR="00453F8F" w:rsidRPr="00453F8F" w:rsidRDefault="00453F8F" w:rsidP="00453F8F">
      <w:pPr>
        <w:adjustRightInd w:val="0"/>
        <w:ind w:firstLine="567"/>
        <w:jc w:val="both"/>
        <w:rPr>
          <w:szCs w:val="22"/>
        </w:rPr>
      </w:pPr>
      <w:r w:rsidRPr="00453F8F">
        <w:rPr>
          <w:szCs w:val="22"/>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453F8F">
        <w:rPr>
          <w:szCs w:val="22"/>
        </w:rPr>
        <w:br/>
        <w:t xml:space="preserve">№ 223-ФЗ, в целях исполнения этими юридическими лицами обязательств </w:t>
      </w:r>
      <w:r w:rsidRPr="00453F8F">
        <w:rPr>
          <w:szCs w:val="22"/>
        </w:rPr>
        <w:br/>
        <w:t>по заключенным договорам с юридическими лицами, в том числе иностранными юридическими лицами.</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 w:name="_Toc521582049"/>
      <w:r w:rsidRPr="00453F8F">
        <w:rPr>
          <w:b/>
          <w:bCs/>
          <w:szCs w:val="22"/>
        </w:rPr>
        <w:t>4. Способы и формы закупок</w:t>
      </w:r>
      <w:bookmarkEnd w:id="6"/>
    </w:p>
    <w:p w:rsidR="00453F8F" w:rsidRPr="00453F8F" w:rsidRDefault="00453F8F" w:rsidP="00453F8F">
      <w:pPr>
        <w:adjustRightInd w:val="0"/>
        <w:ind w:firstLine="567"/>
        <w:jc w:val="both"/>
        <w:rPr>
          <w:szCs w:val="22"/>
        </w:rPr>
      </w:pPr>
      <w:r w:rsidRPr="00453F8F">
        <w:rPr>
          <w:szCs w:val="22"/>
        </w:rPr>
        <w:t xml:space="preserve">4.1. Положением предусмотрены следующие способы закупок: </w:t>
      </w:r>
    </w:p>
    <w:p w:rsidR="00453F8F" w:rsidRPr="00453F8F" w:rsidRDefault="00453F8F" w:rsidP="00453F8F">
      <w:pPr>
        <w:adjustRightInd w:val="0"/>
        <w:ind w:firstLine="567"/>
        <w:jc w:val="both"/>
        <w:rPr>
          <w:szCs w:val="22"/>
        </w:rPr>
      </w:pPr>
      <w:r w:rsidRPr="00453F8F">
        <w:rPr>
          <w:szCs w:val="22"/>
        </w:rPr>
        <w:t>4.1.1. Открытый конкурс, конкурс в электронной форме (далее конкурс);</w:t>
      </w:r>
    </w:p>
    <w:p w:rsidR="00453F8F" w:rsidRPr="00453F8F" w:rsidRDefault="00453F8F" w:rsidP="00453F8F">
      <w:pPr>
        <w:adjustRightInd w:val="0"/>
        <w:ind w:firstLine="567"/>
        <w:jc w:val="both"/>
        <w:rPr>
          <w:szCs w:val="22"/>
        </w:rPr>
      </w:pPr>
      <w:r w:rsidRPr="00453F8F">
        <w:rPr>
          <w:szCs w:val="22"/>
        </w:rPr>
        <w:t>4.1.2. Аукцион в электронной форме (далее аукцион);</w:t>
      </w:r>
    </w:p>
    <w:p w:rsidR="00453F8F" w:rsidRPr="00453F8F" w:rsidRDefault="00453F8F" w:rsidP="00453F8F">
      <w:pPr>
        <w:adjustRightInd w:val="0"/>
        <w:ind w:firstLine="567"/>
        <w:jc w:val="both"/>
        <w:rPr>
          <w:szCs w:val="22"/>
        </w:rPr>
      </w:pPr>
      <w:r w:rsidRPr="00453F8F">
        <w:rPr>
          <w:szCs w:val="22"/>
        </w:rPr>
        <w:t>4.1.3. Запрос предложений в электронной форме (далее запрос предложений);</w:t>
      </w:r>
    </w:p>
    <w:p w:rsidR="00453F8F" w:rsidRPr="00453F8F" w:rsidRDefault="00453F8F" w:rsidP="00453F8F">
      <w:pPr>
        <w:adjustRightInd w:val="0"/>
        <w:ind w:firstLine="567"/>
        <w:jc w:val="both"/>
        <w:rPr>
          <w:szCs w:val="22"/>
        </w:rPr>
      </w:pPr>
      <w:r w:rsidRPr="00453F8F">
        <w:rPr>
          <w:szCs w:val="22"/>
        </w:rPr>
        <w:t xml:space="preserve">4.1.4. Закрытые закупки в электронной форме (закрытый конкурс </w:t>
      </w:r>
      <w:r w:rsidRPr="00453F8F">
        <w:rPr>
          <w:szCs w:val="22"/>
        </w:rPr>
        <w:br/>
        <w:t>в электронной форме, закрытый аукцион в электронной форме, закрытый запрос предложений в электронной форме) (далее закрытые закупки);</w:t>
      </w:r>
    </w:p>
    <w:p w:rsidR="00453F8F" w:rsidRPr="00453F8F" w:rsidRDefault="00453F8F" w:rsidP="00453F8F">
      <w:pPr>
        <w:adjustRightInd w:val="0"/>
        <w:ind w:firstLine="567"/>
        <w:jc w:val="both"/>
        <w:rPr>
          <w:szCs w:val="22"/>
        </w:rPr>
      </w:pPr>
      <w:r w:rsidRPr="00453F8F">
        <w:rPr>
          <w:szCs w:val="22"/>
        </w:rPr>
        <w:t>4.1.5. Запрос котировок в электронной форме (далее запрос котировок);</w:t>
      </w:r>
    </w:p>
    <w:p w:rsidR="00453F8F" w:rsidRPr="00453F8F" w:rsidRDefault="00453F8F" w:rsidP="00453F8F">
      <w:pPr>
        <w:adjustRightInd w:val="0"/>
        <w:ind w:firstLine="567"/>
        <w:jc w:val="both"/>
        <w:rPr>
          <w:szCs w:val="22"/>
        </w:rPr>
      </w:pPr>
      <w:r w:rsidRPr="00453F8F">
        <w:rPr>
          <w:szCs w:val="22"/>
        </w:rPr>
        <w:t>4.1.6. Запрос цен;</w:t>
      </w:r>
    </w:p>
    <w:p w:rsidR="00453F8F" w:rsidRPr="00453F8F" w:rsidRDefault="00453F8F" w:rsidP="00453F8F">
      <w:pPr>
        <w:adjustRightInd w:val="0"/>
        <w:ind w:firstLine="567"/>
        <w:jc w:val="both"/>
        <w:rPr>
          <w:szCs w:val="22"/>
        </w:rPr>
      </w:pPr>
      <w:r w:rsidRPr="00453F8F">
        <w:rPr>
          <w:szCs w:val="22"/>
        </w:rPr>
        <w:t>4.1.7. Закупка у единственного поставщика (подрядчика, исполнителя) (далее закупка у единственного поставщика).</w:t>
      </w:r>
    </w:p>
    <w:p w:rsidR="00453F8F" w:rsidRPr="00453F8F" w:rsidRDefault="00453F8F" w:rsidP="00453F8F">
      <w:pPr>
        <w:adjustRightInd w:val="0"/>
        <w:ind w:firstLine="567"/>
        <w:jc w:val="both"/>
        <w:rPr>
          <w:szCs w:val="22"/>
        </w:rPr>
      </w:pPr>
      <w:r w:rsidRPr="00453F8F">
        <w:rPr>
          <w:szCs w:val="22"/>
        </w:rPr>
        <w:t>4.2. Закупки, указанные в подпунктах 4.1.1-4.1.6 Положения, являются конкурентными закупками.</w:t>
      </w:r>
    </w:p>
    <w:p w:rsidR="00453F8F" w:rsidRPr="00453F8F" w:rsidRDefault="00453F8F" w:rsidP="00453F8F">
      <w:pPr>
        <w:adjustRightInd w:val="0"/>
        <w:ind w:firstLine="567"/>
        <w:jc w:val="both"/>
        <w:rPr>
          <w:szCs w:val="22"/>
        </w:rPr>
      </w:pPr>
      <w:r w:rsidRPr="00453F8F">
        <w:rPr>
          <w:szCs w:val="22"/>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453F8F" w:rsidRPr="00453F8F" w:rsidRDefault="00453F8F" w:rsidP="00453F8F">
      <w:pPr>
        <w:adjustRightInd w:val="0"/>
        <w:ind w:firstLine="567"/>
        <w:jc w:val="both"/>
        <w:rPr>
          <w:szCs w:val="22"/>
        </w:rPr>
      </w:pPr>
      <w:r w:rsidRPr="00453F8F">
        <w:rPr>
          <w:szCs w:val="22"/>
        </w:rPr>
        <w:lastRenderedPageBreak/>
        <w:t>4.4. Закупка у единственного поставщика является неконкурентной закупкой.</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7" w:name="_Toc521582050"/>
      <w:r w:rsidRPr="00453F8F">
        <w:rPr>
          <w:b/>
          <w:bCs/>
          <w:szCs w:val="22"/>
        </w:rPr>
        <w:t>5. Условия и случаи применения способов закупки</w:t>
      </w:r>
      <w:bookmarkEnd w:id="7"/>
    </w:p>
    <w:p w:rsidR="00453F8F" w:rsidRPr="00453F8F" w:rsidRDefault="00453F8F" w:rsidP="00453F8F">
      <w:pPr>
        <w:adjustRightInd w:val="0"/>
        <w:ind w:firstLine="567"/>
        <w:jc w:val="both"/>
        <w:rPr>
          <w:szCs w:val="22"/>
        </w:rPr>
      </w:pPr>
      <w:r w:rsidRPr="00453F8F">
        <w:rPr>
          <w:szCs w:val="22"/>
        </w:rPr>
        <w:t xml:space="preserve">5.1. Заказчик вправе осуществлять закупку путем проведения конкурса в любых случаях. </w:t>
      </w:r>
    </w:p>
    <w:p w:rsidR="00453F8F" w:rsidRPr="00453F8F" w:rsidRDefault="00453F8F" w:rsidP="00453F8F">
      <w:pPr>
        <w:adjustRightInd w:val="0"/>
        <w:ind w:firstLine="567"/>
        <w:jc w:val="both"/>
        <w:rPr>
          <w:szCs w:val="22"/>
        </w:rPr>
      </w:pPr>
      <w:r w:rsidRPr="00453F8F">
        <w:rPr>
          <w:szCs w:val="22"/>
        </w:rPr>
        <w:t>5.2. Заказчик вправе осуществлять закупку путем проведения аукциона при выполнении хотя бы одного из следующих условий:</w:t>
      </w:r>
    </w:p>
    <w:p w:rsidR="00453F8F" w:rsidRPr="00453F8F" w:rsidRDefault="00453F8F" w:rsidP="00453F8F">
      <w:pPr>
        <w:adjustRightInd w:val="0"/>
        <w:ind w:firstLine="567"/>
        <w:jc w:val="both"/>
        <w:rPr>
          <w:szCs w:val="22"/>
        </w:rPr>
      </w:pPr>
      <w:r w:rsidRPr="00453F8F">
        <w:rPr>
          <w:szCs w:val="22"/>
        </w:rPr>
        <w:t>5.2.1. Предметом закупки является продукция, по которой существует функционирующий рынок;</w:t>
      </w:r>
    </w:p>
    <w:p w:rsidR="00453F8F" w:rsidRPr="00453F8F" w:rsidRDefault="00453F8F" w:rsidP="00453F8F">
      <w:pPr>
        <w:adjustRightInd w:val="0"/>
        <w:ind w:firstLine="567"/>
        <w:jc w:val="both"/>
        <w:rPr>
          <w:szCs w:val="22"/>
        </w:rPr>
      </w:pPr>
      <w:r w:rsidRPr="00453F8F">
        <w:rPr>
          <w:szCs w:val="22"/>
        </w:rPr>
        <w:t>5.2.2. Предметом закупки яв</w:t>
      </w:r>
      <w:r w:rsidR="003C399A">
        <w:rPr>
          <w:szCs w:val="22"/>
        </w:rPr>
        <w:t xml:space="preserve">ляются товары, работы, услуги, </w:t>
      </w:r>
      <w:r w:rsidRPr="00453F8F">
        <w:rPr>
          <w:szCs w:val="22"/>
        </w:rPr>
        <w:t>в отношении которых целесообразно проводить оценку только по ценовым критериям.</w:t>
      </w:r>
    </w:p>
    <w:p w:rsidR="00453F8F" w:rsidRPr="00453F8F" w:rsidRDefault="00453F8F" w:rsidP="00453F8F">
      <w:pPr>
        <w:adjustRightInd w:val="0"/>
        <w:ind w:firstLine="567"/>
        <w:jc w:val="both"/>
        <w:rPr>
          <w:szCs w:val="22"/>
        </w:rPr>
      </w:pPr>
      <w:r w:rsidRPr="00453F8F">
        <w:rPr>
          <w:szCs w:val="22"/>
        </w:rPr>
        <w:t>5.3. Заказчик вправе осуществлять закупку путем проведения запроса цен при одновременном выполнении следующих условий:</w:t>
      </w:r>
    </w:p>
    <w:p w:rsidR="00453F8F" w:rsidRPr="00453F8F" w:rsidRDefault="00453F8F" w:rsidP="00453F8F">
      <w:pPr>
        <w:adjustRightInd w:val="0"/>
        <w:ind w:firstLine="567"/>
        <w:jc w:val="both"/>
        <w:rPr>
          <w:szCs w:val="22"/>
        </w:rPr>
      </w:pPr>
      <w:r w:rsidRPr="00453F8F">
        <w:rPr>
          <w:szCs w:val="22"/>
        </w:rPr>
        <w:t>5.3.1. Предметом закупки является продукция, по которой существует функционирующий рынок;</w:t>
      </w:r>
    </w:p>
    <w:p w:rsidR="00453F8F" w:rsidRPr="00453F8F" w:rsidRDefault="00453F8F" w:rsidP="00453F8F">
      <w:pPr>
        <w:adjustRightInd w:val="0"/>
        <w:ind w:firstLine="567"/>
        <w:jc w:val="both"/>
        <w:rPr>
          <w:szCs w:val="22"/>
        </w:rPr>
      </w:pPr>
      <w:r w:rsidRPr="00453F8F">
        <w:rPr>
          <w:szCs w:val="22"/>
        </w:rPr>
        <w:t>5.3.2. Предметом закупки являются товары, рабо</w:t>
      </w:r>
      <w:r w:rsidR="003C399A">
        <w:rPr>
          <w:szCs w:val="22"/>
        </w:rPr>
        <w:t xml:space="preserve">ты, услуги, в отношении которых </w:t>
      </w:r>
      <w:r w:rsidRPr="00453F8F">
        <w:rPr>
          <w:szCs w:val="22"/>
        </w:rPr>
        <w:t>целесообразно проводить оценку только по ценовым критериям;</w:t>
      </w:r>
    </w:p>
    <w:p w:rsidR="00453F8F" w:rsidRPr="00453F8F" w:rsidRDefault="00453F8F" w:rsidP="00453F8F">
      <w:pPr>
        <w:adjustRightInd w:val="0"/>
        <w:ind w:firstLine="567"/>
        <w:jc w:val="both"/>
        <w:rPr>
          <w:szCs w:val="22"/>
        </w:rPr>
      </w:pPr>
      <w:r w:rsidRPr="00453F8F">
        <w:rPr>
          <w:szCs w:val="22"/>
        </w:rPr>
        <w:t>5.3.3. Начальная (максимальная) цена договора не пре</w:t>
      </w:r>
      <w:r w:rsidR="003C399A">
        <w:rPr>
          <w:szCs w:val="22"/>
        </w:rPr>
        <w:t xml:space="preserve">вышает </w:t>
      </w:r>
      <w:r w:rsidRPr="00453F8F">
        <w:rPr>
          <w:szCs w:val="22"/>
        </w:rPr>
        <w:t>1 млн.</w:t>
      </w:r>
      <w:r w:rsidR="003C399A">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5.4. Заказчик вправе осуществлять закупку путем проведения запроса котировок при одновременном выполнении следующих условий:</w:t>
      </w:r>
    </w:p>
    <w:p w:rsidR="00453F8F" w:rsidRPr="00453F8F" w:rsidRDefault="00453F8F" w:rsidP="00453F8F">
      <w:pPr>
        <w:adjustRightInd w:val="0"/>
        <w:ind w:firstLine="567"/>
        <w:jc w:val="both"/>
        <w:rPr>
          <w:szCs w:val="22"/>
        </w:rPr>
      </w:pPr>
      <w:r w:rsidRPr="00453F8F">
        <w:rPr>
          <w:szCs w:val="22"/>
        </w:rPr>
        <w:t>5.4.1. Объектом закупки является продукция, по которой существует функционирующий рынок;</w:t>
      </w:r>
    </w:p>
    <w:p w:rsidR="00453F8F" w:rsidRPr="00453F8F" w:rsidRDefault="00453F8F" w:rsidP="00453F8F">
      <w:pPr>
        <w:adjustRightInd w:val="0"/>
        <w:ind w:firstLine="567"/>
        <w:jc w:val="both"/>
        <w:rPr>
          <w:szCs w:val="22"/>
        </w:rPr>
      </w:pPr>
      <w:r w:rsidRPr="00453F8F">
        <w:rPr>
          <w:szCs w:val="22"/>
        </w:rPr>
        <w:t>5.4.2. Объектом закупки являются товары, работы, услуги, в отношении которых целесообразно проводить оценку только по ценовым критериям;</w:t>
      </w:r>
    </w:p>
    <w:p w:rsidR="00453F8F" w:rsidRPr="00453F8F" w:rsidRDefault="00453F8F" w:rsidP="00453F8F">
      <w:pPr>
        <w:adjustRightInd w:val="0"/>
        <w:ind w:firstLine="567"/>
        <w:jc w:val="both"/>
        <w:rPr>
          <w:szCs w:val="22"/>
        </w:rPr>
      </w:pPr>
      <w:r w:rsidRPr="00453F8F">
        <w:rPr>
          <w:szCs w:val="22"/>
        </w:rPr>
        <w:t>5.4.3. Начальная (максимальн</w:t>
      </w:r>
      <w:r w:rsidR="003C399A">
        <w:rPr>
          <w:szCs w:val="22"/>
        </w:rPr>
        <w:t xml:space="preserve">ая) цена договора не превышает </w:t>
      </w:r>
      <w:r w:rsidRPr="00453F8F">
        <w:rPr>
          <w:szCs w:val="22"/>
        </w:rPr>
        <w:t>2 млн.</w:t>
      </w:r>
      <w:r w:rsidR="003C399A">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5.5. Заказчик вправе осуществлять закупку путем проведения запроса предложений при одновременном выполнении следующих условий:</w:t>
      </w:r>
    </w:p>
    <w:p w:rsidR="00453F8F" w:rsidRPr="00453F8F" w:rsidRDefault="00453F8F" w:rsidP="00453F8F">
      <w:pPr>
        <w:adjustRightInd w:val="0"/>
        <w:ind w:firstLine="567"/>
        <w:jc w:val="both"/>
        <w:rPr>
          <w:szCs w:val="22"/>
        </w:rPr>
      </w:pPr>
      <w:r w:rsidRPr="00453F8F">
        <w:rPr>
          <w:szCs w:val="22"/>
        </w:rPr>
        <w:t>5.5.1. Начальная (максимальн</w:t>
      </w:r>
      <w:r w:rsidR="003C399A">
        <w:rPr>
          <w:szCs w:val="22"/>
        </w:rPr>
        <w:t xml:space="preserve">ая) цена договора не превышает </w:t>
      </w:r>
      <w:r w:rsidRPr="00453F8F">
        <w:rPr>
          <w:szCs w:val="22"/>
        </w:rPr>
        <w:t>2 млн.</w:t>
      </w:r>
      <w:r w:rsidR="003C399A">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 xml:space="preserve">5.5.2. Предметом закупки являются товары, работы, услуги, </w:t>
      </w:r>
      <w:r w:rsidRPr="00453F8F">
        <w:rPr>
          <w:szCs w:val="22"/>
        </w:rPr>
        <w:br/>
        <w:t>в отношении которых целесообразно проводить оценку по ценовым и неценовым критериям.</w:t>
      </w:r>
    </w:p>
    <w:p w:rsidR="00453F8F" w:rsidRPr="00453F8F" w:rsidRDefault="00453F8F" w:rsidP="00453F8F">
      <w:pPr>
        <w:adjustRightInd w:val="0"/>
        <w:ind w:firstLine="567"/>
        <w:jc w:val="both"/>
        <w:rPr>
          <w:szCs w:val="22"/>
        </w:rPr>
      </w:pPr>
      <w:r w:rsidRPr="00453F8F">
        <w:rPr>
          <w:szCs w:val="22"/>
        </w:rPr>
        <w:t>5.6. Закупка у единственног</w:t>
      </w:r>
      <w:r w:rsidR="003C399A">
        <w:rPr>
          <w:szCs w:val="22"/>
        </w:rPr>
        <w:t xml:space="preserve">о поставщика может проводиться </w:t>
      </w:r>
      <w:r w:rsidRPr="00453F8F">
        <w:rPr>
          <w:szCs w:val="22"/>
        </w:rPr>
        <w:t>в следующих случаях:</w:t>
      </w:r>
    </w:p>
    <w:p w:rsidR="00453F8F" w:rsidRPr="00453F8F" w:rsidRDefault="00453F8F" w:rsidP="00453F8F">
      <w:pPr>
        <w:adjustRightInd w:val="0"/>
        <w:ind w:firstLine="567"/>
        <w:jc w:val="both"/>
        <w:rPr>
          <w:szCs w:val="22"/>
        </w:rPr>
      </w:pPr>
      <w:r w:rsidRPr="00453F8F">
        <w:rPr>
          <w:szCs w:val="22"/>
        </w:rPr>
        <w:t>5.6.1. Заключается договор с су</w:t>
      </w:r>
      <w:r w:rsidR="003C399A">
        <w:rPr>
          <w:szCs w:val="22"/>
        </w:rPr>
        <w:t xml:space="preserve">бъектом естественных монополий </w:t>
      </w:r>
      <w:r w:rsidRPr="00453F8F">
        <w:rPr>
          <w:szCs w:val="22"/>
        </w:rPr>
        <w:t>на оказание услуг естественных монополий в соответствии с Федеральным законом от 17 августа 1995 года № 147-ФЗ «О естественных монополиях»;</w:t>
      </w:r>
    </w:p>
    <w:p w:rsidR="00453F8F" w:rsidRPr="00453F8F" w:rsidRDefault="00453F8F" w:rsidP="00453F8F">
      <w:pPr>
        <w:adjustRightInd w:val="0"/>
        <w:ind w:firstLine="567"/>
        <w:jc w:val="both"/>
        <w:rPr>
          <w:szCs w:val="22"/>
        </w:rPr>
      </w:pPr>
      <w:r w:rsidRPr="00453F8F">
        <w:rPr>
          <w:szCs w:val="22"/>
        </w:rPr>
        <w:t xml:space="preserve">5.6.2. Заключается договор на </w:t>
      </w:r>
      <w:r w:rsidR="003C399A">
        <w:rPr>
          <w:szCs w:val="22"/>
        </w:rPr>
        <w:t xml:space="preserve">оказание услуг по регулируемым </w:t>
      </w:r>
      <w:r w:rsidRPr="00453F8F">
        <w:rPr>
          <w:szCs w:val="22"/>
        </w:rPr>
        <w:t>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w:t>
      </w:r>
      <w:r w:rsidR="003C399A">
        <w:rPr>
          <w:szCs w:val="22"/>
        </w:rPr>
        <w:t xml:space="preserve">льными отходами, газоснабжения </w:t>
      </w:r>
      <w:r w:rsidRPr="00453F8F">
        <w:rPr>
          <w:szCs w:val="22"/>
        </w:rPr>
        <w:t>(за исключением услуг по реализации сжиженного газа), подключения (технологического присоединения) к сетям инженерно-технического обеспечения;</w:t>
      </w:r>
    </w:p>
    <w:p w:rsidR="00453F8F" w:rsidRPr="00453F8F" w:rsidRDefault="00453F8F" w:rsidP="00453F8F">
      <w:pPr>
        <w:adjustRightInd w:val="0"/>
        <w:ind w:firstLine="567"/>
        <w:jc w:val="both"/>
        <w:rPr>
          <w:szCs w:val="22"/>
        </w:rPr>
      </w:pPr>
      <w:r w:rsidRPr="00453F8F">
        <w:rPr>
          <w:szCs w:val="22"/>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453F8F" w:rsidRPr="00453F8F" w:rsidRDefault="00453F8F" w:rsidP="00453F8F">
      <w:pPr>
        <w:adjustRightInd w:val="0"/>
        <w:ind w:firstLine="567"/>
        <w:jc w:val="both"/>
        <w:rPr>
          <w:szCs w:val="22"/>
        </w:rPr>
      </w:pPr>
      <w:r w:rsidRPr="00453F8F">
        <w:rPr>
          <w:szCs w:val="22"/>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453F8F" w:rsidRPr="00453F8F" w:rsidRDefault="00453F8F" w:rsidP="00453F8F">
      <w:pPr>
        <w:adjustRightInd w:val="0"/>
        <w:ind w:firstLine="567"/>
        <w:jc w:val="both"/>
        <w:rPr>
          <w:szCs w:val="22"/>
        </w:rPr>
      </w:pPr>
      <w:r w:rsidRPr="00453F8F">
        <w:rPr>
          <w:szCs w:val="22"/>
        </w:rPr>
        <w:t xml:space="preserve">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453F8F" w:rsidRPr="00453F8F" w:rsidRDefault="00453F8F" w:rsidP="00453F8F">
      <w:pPr>
        <w:adjustRightInd w:val="0"/>
        <w:ind w:firstLine="567"/>
        <w:jc w:val="both"/>
        <w:rPr>
          <w:szCs w:val="22"/>
        </w:rPr>
      </w:pPr>
      <w:r w:rsidRPr="00453F8F">
        <w:rPr>
          <w:szCs w:val="22"/>
        </w:rPr>
        <w:lastRenderedPageBreak/>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453F8F" w:rsidRPr="00453F8F" w:rsidRDefault="00453F8F" w:rsidP="00453F8F">
      <w:pPr>
        <w:adjustRightInd w:val="0"/>
        <w:ind w:firstLine="567"/>
        <w:jc w:val="both"/>
        <w:rPr>
          <w:szCs w:val="22"/>
        </w:rPr>
      </w:pPr>
      <w:r w:rsidRPr="00453F8F">
        <w:rPr>
          <w:szCs w:val="22"/>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53F8F" w:rsidRPr="00453F8F" w:rsidRDefault="00453F8F" w:rsidP="00453F8F">
      <w:pPr>
        <w:adjustRightInd w:val="0"/>
        <w:ind w:firstLine="567"/>
        <w:jc w:val="both"/>
        <w:rPr>
          <w:szCs w:val="22"/>
        </w:rPr>
      </w:pPr>
      <w:r w:rsidRPr="00453F8F">
        <w:rPr>
          <w:szCs w:val="22"/>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 </w:t>
      </w:r>
    </w:p>
    <w:p w:rsidR="00453F8F" w:rsidRPr="00453F8F" w:rsidRDefault="00453F8F" w:rsidP="00453F8F">
      <w:pPr>
        <w:adjustRightInd w:val="0"/>
        <w:ind w:firstLine="567"/>
        <w:jc w:val="both"/>
        <w:rPr>
          <w:szCs w:val="22"/>
        </w:rPr>
      </w:pPr>
      <w:r w:rsidRPr="00453F8F">
        <w:rPr>
          <w:szCs w:val="22"/>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453F8F" w:rsidRPr="00453F8F" w:rsidRDefault="00453F8F" w:rsidP="00453F8F">
      <w:pPr>
        <w:adjustRightInd w:val="0"/>
        <w:ind w:firstLine="567"/>
        <w:jc w:val="both"/>
        <w:rPr>
          <w:szCs w:val="22"/>
        </w:rPr>
      </w:pPr>
      <w:r w:rsidRPr="00453F8F">
        <w:rPr>
          <w:szCs w:val="22"/>
        </w:rPr>
        <w:t>5.6.10. Возникла потребно</w:t>
      </w:r>
      <w:r w:rsidR="003C399A">
        <w:rPr>
          <w:szCs w:val="22"/>
        </w:rPr>
        <w:t xml:space="preserve">сть в закупке услуг, связанных </w:t>
      </w:r>
      <w:r w:rsidRPr="00453F8F">
        <w:rPr>
          <w:szCs w:val="22"/>
        </w:rPr>
        <w:t>с направлением работника в служебную к</w:t>
      </w:r>
      <w:r w:rsidR="003C399A">
        <w:rPr>
          <w:szCs w:val="22"/>
        </w:rPr>
        <w:t xml:space="preserve">омандировку, в том числе проезд </w:t>
      </w:r>
      <w:r w:rsidRPr="00453F8F">
        <w:rPr>
          <w:szCs w:val="22"/>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453F8F" w:rsidRPr="00453F8F" w:rsidRDefault="00453F8F" w:rsidP="00453F8F">
      <w:pPr>
        <w:adjustRightInd w:val="0"/>
        <w:ind w:firstLine="567"/>
        <w:jc w:val="both"/>
        <w:rPr>
          <w:szCs w:val="22"/>
        </w:rPr>
      </w:pPr>
      <w:r w:rsidRPr="00453F8F">
        <w:rPr>
          <w:szCs w:val="22"/>
        </w:rPr>
        <w:t>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w:t>
      </w:r>
      <w:r w:rsidR="003C399A">
        <w:rPr>
          <w:szCs w:val="22"/>
        </w:rPr>
        <w:t xml:space="preserve">елей таких изданий </w:t>
      </w:r>
      <w:r w:rsidRPr="00453F8F">
        <w:rPr>
          <w:szCs w:val="22"/>
        </w:rPr>
        <w:t>в случае, если указанным издателям принадлежат исключительные права или исключительные лицензии на использование таких изд</w:t>
      </w:r>
      <w:r w:rsidR="00C66684">
        <w:rPr>
          <w:szCs w:val="22"/>
        </w:rPr>
        <w:t xml:space="preserve">аний, а также оказание услуг по </w:t>
      </w:r>
      <w:r w:rsidRPr="00453F8F">
        <w:rPr>
          <w:szCs w:val="22"/>
        </w:rPr>
        <w:t>предоставлению доступ</w:t>
      </w:r>
      <w:r w:rsidR="00C66684">
        <w:rPr>
          <w:szCs w:val="22"/>
        </w:rPr>
        <w:t xml:space="preserve">а к таким электронным изданиям </w:t>
      </w:r>
      <w:r w:rsidRPr="00453F8F">
        <w:rPr>
          <w:szCs w:val="22"/>
        </w:rPr>
        <w:t xml:space="preserve">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w:t>
      </w:r>
      <w:r w:rsidR="00C66684">
        <w:rPr>
          <w:szCs w:val="22"/>
        </w:rPr>
        <w:t xml:space="preserve">выполнения работ </w:t>
      </w:r>
      <w:r w:rsidRPr="00453F8F">
        <w:rPr>
          <w:szCs w:val="22"/>
        </w:rPr>
        <w:t xml:space="preserve">по мобилизационной подготовке; </w:t>
      </w:r>
    </w:p>
    <w:p w:rsidR="00453F8F" w:rsidRPr="00453F8F" w:rsidRDefault="00453F8F" w:rsidP="00453F8F">
      <w:pPr>
        <w:adjustRightInd w:val="0"/>
        <w:ind w:firstLine="567"/>
        <w:jc w:val="both"/>
        <w:rPr>
          <w:szCs w:val="22"/>
        </w:rPr>
      </w:pPr>
      <w:r w:rsidRPr="00453F8F">
        <w:rPr>
          <w:szCs w:val="22"/>
        </w:rPr>
        <w:t>5.6.12. Заключение договора на посещение зоопарка, театра, кинотеатра, концерта, цирка, музея, выставки или спортивного мероприятия;</w:t>
      </w:r>
    </w:p>
    <w:p w:rsidR="00453F8F" w:rsidRPr="00453F8F" w:rsidRDefault="00453F8F" w:rsidP="00453F8F">
      <w:pPr>
        <w:adjustRightInd w:val="0"/>
        <w:ind w:firstLine="567"/>
        <w:jc w:val="both"/>
        <w:rPr>
          <w:szCs w:val="22"/>
        </w:rPr>
      </w:pPr>
      <w:r w:rsidRPr="00453F8F">
        <w:rPr>
          <w:szCs w:val="22"/>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453F8F">
        <w:rPr>
          <w:szCs w:val="22"/>
        </w:rPr>
        <w:br/>
        <w:t xml:space="preserve">на изготовление и поставки декораций, сценической мебели, сценических костюмов (в том числе </w:t>
      </w:r>
      <w:r w:rsidRPr="00453F8F">
        <w:rPr>
          <w:szCs w:val="22"/>
        </w:rPr>
        <w:lastRenderedPageBreak/>
        <w:t>головных</w:t>
      </w:r>
      <w:r w:rsidR="00C66684">
        <w:rPr>
          <w:szCs w:val="22"/>
        </w:rPr>
        <w:t xml:space="preserve"> уборов и обуви) и необходимых </w:t>
      </w:r>
      <w:r w:rsidRPr="00453F8F">
        <w:rPr>
          <w:szCs w:val="22"/>
        </w:rP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453F8F" w:rsidRPr="00453F8F" w:rsidRDefault="00453F8F" w:rsidP="00453F8F">
      <w:pPr>
        <w:adjustRightInd w:val="0"/>
        <w:ind w:firstLine="567"/>
        <w:jc w:val="both"/>
        <w:rPr>
          <w:szCs w:val="22"/>
        </w:rPr>
      </w:pPr>
      <w:r w:rsidRPr="00453F8F">
        <w:rPr>
          <w:szCs w:val="22"/>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53F8F" w:rsidRPr="00453F8F" w:rsidRDefault="00453F8F" w:rsidP="00453F8F">
      <w:pPr>
        <w:adjustRightInd w:val="0"/>
        <w:ind w:firstLine="567"/>
        <w:jc w:val="both"/>
        <w:rPr>
          <w:szCs w:val="22"/>
        </w:rPr>
      </w:pPr>
      <w:r w:rsidRPr="00453F8F">
        <w:rPr>
          <w:szCs w:val="22"/>
        </w:rPr>
        <w:t>5.6.15. Заключение договора на ока</w:t>
      </w:r>
      <w:r w:rsidR="00C66684">
        <w:rPr>
          <w:szCs w:val="22"/>
        </w:rPr>
        <w:t xml:space="preserve">зание преподавательских услуг, </w:t>
      </w:r>
      <w:r w:rsidRPr="00453F8F">
        <w:rPr>
          <w:szCs w:val="22"/>
        </w:rPr>
        <w:t>а также услуг экскурсовода (гида), оказываемых физическими лицами;</w:t>
      </w:r>
    </w:p>
    <w:p w:rsidR="00453F8F" w:rsidRPr="00453F8F" w:rsidRDefault="00453F8F" w:rsidP="00453F8F">
      <w:pPr>
        <w:adjustRightInd w:val="0"/>
        <w:ind w:firstLine="567"/>
        <w:jc w:val="both"/>
        <w:rPr>
          <w:szCs w:val="22"/>
        </w:rPr>
      </w:pPr>
      <w:r w:rsidRPr="00453F8F">
        <w:rPr>
          <w:szCs w:val="22"/>
        </w:rPr>
        <w:t>5.6.16. Осуществление закупок банковских услуг по выдаче банковских гарантий;</w:t>
      </w:r>
    </w:p>
    <w:p w:rsidR="00453F8F" w:rsidRPr="00453F8F" w:rsidRDefault="00453F8F" w:rsidP="00453F8F">
      <w:pPr>
        <w:adjustRightInd w:val="0"/>
        <w:ind w:firstLine="567"/>
        <w:jc w:val="both"/>
        <w:rPr>
          <w:szCs w:val="22"/>
        </w:rPr>
      </w:pPr>
      <w:r w:rsidRPr="00453F8F">
        <w:rPr>
          <w:szCs w:val="22"/>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53F8F" w:rsidRPr="00453F8F" w:rsidRDefault="00453F8F" w:rsidP="00453F8F">
      <w:pPr>
        <w:adjustRightInd w:val="0"/>
        <w:ind w:firstLine="567"/>
        <w:jc w:val="both"/>
        <w:rPr>
          <w:szCs w:val="22"/>
        </w:rPr>
      </w:pPr>
      <w:r w:rsidRPr="00453F8F">
        <w:rPr>
          <w:szCs w:val="22"/>
        </w:rPr>
        <w:t>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w:t>
      </w:r>
      <w:r w:rsidR="00C66684">
        <w:rPr>
          <w:szCs w:val="22"/>
        </w:rPr>
        <w:t xml:space="preserve"> его характеристикам), а также  </w:t>
      </w:r>
      <w:r w:rsidRPr="00453F8F">
        <w:rPr>
          <w:szCs w:val="22"/>
        </w:rPr>
        <w:t>не допускается изменение объема за</w:t>
      </w:r>
      <w:r w:rsidR="00C66684">
        <w:rPr>
          <w:szCs w:val="22"/>
        </w:rPr>
        <w:t xml:space="preserve">купаемых товаров, работ, услуг </w:t>
      </w:r>
      <w:r w:rsidRPr="00453F8F">
        <w:rPr>
          <w:szCs w:val="22"/>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453F8F" w:rsidRPr="00453F8F" w:rsidRDefault="00453F8F" w:rsidP="00453F8F">
      <w:pPr>
        <w:adjustRightInd w:val="0"/>
        <w:ind w:firstLine="567"/>
        <w:jc w:val="both"/>
        <w:rPr>
          <w:szCs w:val="22"/>
        </w:rPr>
      </w:pPr>
      <w:r w:rsidRPr="00453F8F">
        <w:rPr>
          <w:szCs w:val="22"/>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453F8F" w:rsidRPr="00453F8F" w:rsidRDefault="00453F8F" w:rsidP="00453F8F">
      <w:pPr>
        <w:adjustRightInd w:val="0"/>
        <w:ind w:firstLine="567"/>
        <w:jc w:val="both"/>
        <w:rPr>
          <w:szCs w:val="22"/>
        </w:rPr>
      </w:pPr>
      <w:r w:rsidRPr="00453F8F">
        <w:rPr>
          <w:szCs w:val="22"/>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453F8F" w:rsidRPr="00453F8F" w:rsidRDefault="00453F8F" w:rsidP="00453F8F">
      <w:pPr>
        <w:adjustRightInd w:val="0"/>
        <w:ind w:firstLine="567"/>
        <w:jc w:val="both"/>
        <w:rPr>
          <w:szCs w:val="22"/>
        </w:rPr>
      </w:pPr>
      <w:r w:rsidRPr="00453F8F">
        <w:rPr>
          <w:szCs w:val="22"/>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453F8F" w:rsidRPr="00453F8F" w:rsidRDefault="00453F8F" w:rsidP="00453F8F">
      <w:pPr>
        <w:adjustRightInd w:val="0"/>
        <w:ind w:firstLine="567"/>
        <w:jc w:val="both"/>
        <w:rPr>
          <w:szCs w:val="22"/>
        </w:rPr>
      </w:pPr>
      <w:r w:rsidRPr="00453F8F">
        <w:rPr>
          <w:szCs w:val="22"/>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p>
    <w:p w:rsidR="00453F8F" w:rsidRPr="00453F8F" w:rsidRDefault="00453F8F" w:rsidP="00453F8F">
      <w:pPr>
        <w:adjustRightInd w:val="0"/>
        <w:ind w:firstLine="567"/>
        <w:jc w:val="both"/>
        <w:rPr>
          <w:szCs w:val="22"/>
        </w:rPr>
      </w:pPr>
      <w:r w:rsidRPr="00453F8F">
        <w:rPr>
          <w:szCs w:val="22"/>
        </w:rPr>
        <w:t xml:space="preserve">5.6.21. Заключение договора на оказание услуг по </w:t>
      </w:r>
      <w:r w:rsidR="00C66684">
        <w:rPr>
          <w:szCs w:val="22"/>
        </w:rPr>
        <w:t xml:space="preserve">содержанию и ремонту одного или </w:t>
      </w:r>
      <w:r w:rsidRPr="00453F8F">
        <w:rPr>
          <w:szCs w:val="22"/>
        </w:rPr>
        <w:t>нескольких</w:t>
      </w:r>
      <w:r w:rsidR="00C66684">
        <w:rPr>
          <w:szCs w:val="22"/>
        </w:rPr>
        <w:t xml:space="preserve"> нежилых помещений, переданных </w:t>
      </w:r>
      <w:r w:rsidRPr="00453F8F">
        <w:rPr>
          <w:szCs w:val="22"/>
        </w:rP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453F8F" w:rsidRPr="00453F8F" w:rsidRDefault="00453F8F" w:rsidP="00453F8F">
      <w:pPr>
        <w:adjustRightInd w:val="0"/>
        <w:ind w:firstLine="567"/>
        <w:jc w:val="both"/>
        <w:rPr>
          <w:szCs w:val="22"/>
        </w:rPr>
      </w:pPr>
      <w:r w:rsidRPr="00453F8F">
        <w:rPr>
          <w:szCs w:val="22"/>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rsidR="00453F8F" w:rsidRPr="00453F8F" w:rsidRDefault="00453F8F" w:rsidP="00453F8F">
      <w:pPr>
        <w:adjustRightInd w:val="0"/>
        <w:ind w:firstLine="567"/>
        <w:jc w:val="both"/>
        <w:rPr>
          <w:szCs w:val="22"/>
        </w:rPr>
      </w:pPr>
      <w:r w:rsidRPr="00453F8F">
        <w:rPr>
          <w:szCs w:val="22"/>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rsidR="00453F8F" w:rsidRPr="00453F8F" w:rsidRDefault="00453F8F" w:rsidP="00453F8F">
      <w:pPr>
        <w:adjustRightInd w:val="0"/>
        <w:ind w:firstLine="567"/>
        <w:jc w:val="both"/>
        <w:rPr>
          <w:szCs w:val="22"/>
        </w:rPr>
      </w:pPr>
      <w:r w:rsidRPr="00453F8F">
        <w:rPr>
          <w:szCs w:val="22"/>
        </w:rPr>
        <w:lastRenderedPageBreak/>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453F8F" w:rsidRPr="00453F8F" w:rsidRDefault="00453F8F" w:rsidP="00453F8F">
      <w:pPr>
        <w:adjustRightInd w:val="0"/>
        <w:ind w:firstLine="567"/>
        <w:jc w:val="both"/>
        <w:rPr>
          <w:szCs w:val="22"/>
        </w:rPr>
      </w:pPr>
      <w:r w:rsidRPr="00453F8F">
        <w:rPr>
          <w:szCs w:val="22"/>
        </w:rPr>
        <w:t xml:space="preserve">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453F8F" w:rsidRPr="00453F8F" w:rsidRDefault="00453F8F" w:rsidP="00453F8F">
      <w:pPr>
        <w:adjustRightInd w:val="0"/>
        <w:ind w:firstLine="567"/>
        <w:jc w:val="both"/>
        <w:rPr>
          <w:szCs w:val="22"/>
        </w:rPr>
      </w:pPr>
      <w:r w:rsidRPr="00453F8F">
        <w:rPr>
          <w:szCs w:val="22"/>
        </w:rPr>
        <w:t xml:space="preserve">Заказчик вправе заключить </w:t>
      </w:r>
      <w:r w:rsidR="003A4681">
        <w:rPr>
          <w:szCs w:val="22"/>
        </w:rPr>
        <w:t>договор</w:t>
      </w:r>
      <w:r w:rsidRPr="00453F8F">
        <w:rPr>
          <w:szCs w:val="22"/>
        </w:rPr>
        <w:t xml:space="preserve">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w:t>
      </w:r>
      <w:r w:rsidR="003A4681">
        <w:rPr>
          <w:szCs w:val="22"/>
        </w:rPr>
        <w:t>договора</w:t>
      </w:r>
      <w:r w:rsidRPr="00453F8F">
        <w:rPr>
          <w:szCs w:val="22"/>
        </w:rPr>
        <w:t>, указанную при публикации повторной закупки в информационной системе.</w:t>
      </w:r>
    </w:p>
    <w:p w:rsidR="00453F8F" w:rsidRPr="00453F8F" w:rsidRDefault="00453F8F" w:rsidP="00453F8F">
      <w:pPr>
        <w:adjustRightInd w:val="0"/>
        <w:ind w:firstLine="567"/>
        <w:jc w:val="both"/>
        <w:rPr>
          <w:szCs w:val="22"/>
        </w:rPr>
      </w:pPr>
      <w:r w:rsidRPr="00453F8F">
        <w:rPr>
          <w:szCs w:val="22"/>
        </w:rPr>
        <w:t xml:space="preserve">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rsidR="00453F8F" w:rsidRPr="00453F8F" w:rsidRDefault="00453F8F" w:rsidP="00453F8F">
      <w:pPr>
        <w:adjustRightInd w:val="0"/>
        <w:ind w:firstLine="567"/>
        <w:jc w:val="both"/>
        <w:rPr>
          <w:szCs w:val="22"/>
        </w:rPr>
      </w:pPr>
      <w:r w:rsidRPr="00453F8F">
        <w:rPr>
          <w:szCs w:val="22"/>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Pr="00453F8F">
        <w:rPr>
          <w:szCs w:val="22"/>
        </w:rPr>
        <w:b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8" w:name="_Toc521582051"/>
      <w:r w:rsidRPr="00453F8F">
        <w:rPr>
          <w:b/>
          <w:bCs/>
          <w:szCs w:val="22"/>
        </w:rPr>
        <w:t>6. Особенности проведения закупок в электронной форме</w:t>
      </w:r>
      <w:bookmarkEnd w:id="8"/>
    </w:p>
    <w:p w:rsidR="00453F8F" w:rsidRPr="00453F8F" w:rsidRDefault="00453F8F" w:rsidP="00453F8F">
      <w:pPr>
        <w:adjustRightInd w:val="0"/>
        <w:ind w:firstLine="567"/>
        <w:jc w:val="both"/>
        <w:rPr>
          <w:szCs w:val="22"/>
        </w:rPr>
      </w:pPr>
      <w:r w:rsidRPr="00453F8F">
        <w:rPr>
          <w:szCs w:val="22"/>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453F8F" w:rsidRPr="00453F8F" w:rsidRDefault="00453F8F" w:rsidP="00453F8F">
      <w:pPr>
        <w:adjustRightInd w:val="0"/>
        <w:ind w:firstLine="567"/>
        <w:jc w:val="both"/>
        <w:rPr>
          <w:szCs w:val="22"/>
        </w:rPr>
      </w:pPr>
      <w:r w:rsidRPr="00453F8F">
        <w:rPr>
          <w:szCs w:val="22"/>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453F8F" w:rsidRPr="00453F8F" w:rsidRDefault="00453F8F" w:rsidP="00453F8F">
      <w:pPr>
        <w:adjustRightInd w:val="0"/>
        <w:ind w:firstLine="567"/>
        <w:jc w:val="both"/>
        <w:rPr>
          <w:szCs w:val="22"/>
        </w:rPr>
      </w:pPr>
      <w:r w:rsidRPr="00453F8F">
        <w:rPr>
          <w:szCs w:val="22"/>
        </w:rPr>
        <w:t>6.2.1. Наличие функционала (технической опции), соответствующего особенностям проведения закупок с применением национального режима;</w:t>
      </w:r>
    </w:p>
    <w:p w:rsidR="00453F8F" w:rsidRPr="00453F8F" w:rsidRDefault="00453F8F" w:rsidP="00453F8F">
      <w:pPr>
        <w:adjustRightInd w:val="0"/>
        <w:ind w:firstLine="567"/>
        <w:jc w:val="both"/>
        <w:rPr>
          <w:szCs w:val="22"/>
        </w:rPr>
      </w:pPr>
      <w:r w:rsidRPr="00453F8F">
        <w:rPr>
          <w:szCs w:val="22"/>
        </w:rPr>
        <w:t>6.2.2. 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53F8F" w:rsidRPr="00453F8F" w:rsidRDefault="00453F8F" w:rsidP="00453F8F">
      <w:pPr>
        <w:adjustRightInd w:val="0"/>
        <w:ind w:firstLine="567"/>
        <w:jc w:val="both"/>
        <w:rPr>
          <w:szCs w:val="22"/>
        </w:rPr>
      </w:pPr>
      <w:r w:rsidRPr="00453F8F">
        <w:rPr>
          <w:szCs w:val="22"/>
        </w:rPr>
        <w:t>6.2.3. Наличие технических, технологических ресурсов, позволяющих осущ</w:t>
      </w:r>
      <w:r w:rsidR="00F574DA">
        <w:rPr>
          <w:szCs w:val="22"/>
        </w:rPr>
        <w:t xml:space="preserve">ествлять </w:t>
      </w:r>
      <w:r w:rsidRPr="00453F8F">
        <w:rPr>
          <w:szCs w:val="22"/>
        </w:rPr>
        <w:t>корректную и своевременну</w:t>
      </w:r>
      <w:r w:rsidR="00F574DA">
        <w:rPr>
          <w:szCs w:val="22"/>
        </w:rPr>
        <w:t xml:space="preserve">ю интеграцию (перенаправление) </w:t>
      </w:r>
      <w:r w:rsidRPr="00453F8F">
        <w:rPr>
          <w:szCs w:val="22"/>
        </w:rPr>
        <w:t xml:space="preserve">с ЭП в ЕИС информацию о закупке, </w:t>
      </w:r>
      <w:r w:rsidR="00F574DA">
        <w:rPr>
          <w:szCs w:val="22"/>
        </w:rPr>
        <w:t xml:space="preserve">включая сведения, содержащиеся </w:t>
      </w:r>
      <w:r w:rsidRPr="00453F8F">
        <w:rPr>
          <w:szCs w:val="22"/>
        </w:rPr>
        <w:t xml:space="preserve">в плане закупок, а также сведения </w:t>
      </w:r>
      <w:r w:rsidR="00F574DA">
        <w:rPr>
          <w:szCs w:val="22"/>
        </w:rPr>
        <w:t xml:space="preserve">о договорах, заключаемых на ЭП </w:t>
      </w:r>
      <w:r w:rsidRPr="00453F8F">
        <w:rPr>
          <w:szCs w:val="22"/>
        </w:rPr>
        <w:t>по результатам проведения закупок;</w:t>
      </w:r>
    </w:p>
    <w:p w:rsidR="00453F8F" w:rsidRPr="00453F8F" w:rsidRDefault="00453F8F" w:rsidP="00453F8F">
      <w:pPr>
        <w:adjustRightInd w:val="0"/>
        <w:ind w:firstLine="567"/>
        <w:jc w:val="both"/>
        <w:rPr>
          <w:szCs w:val="22"/>
        </w:rPr>
      </w:pPr>
      <w:r w:rsidRPr="00453F8F">
        <w:rPr>
          <w:szCs w:val="22"/>
        </w:rPr>
        <w:t>6.2.4. Наличие у ЭП функциональной возможности проведения процедур закупки, указанных в под</w:t>
      </w:r>
      <w:r w:rsidR="00F574DA">
        <w:rPr>
          <w:szCs w:val="22"/>
        </w:rPr>
        <w:t xml:space="preserve">пунктах 4.1.1-4.1.5 Положения, </w:t>
      </w:r>
      <w:r w:rsidRPr="00453F8F">
        <w:rPr>
          <w:szCs w:val="22"/>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453F8F" w:rsidRPr="00453F8F" w:rsidRDefault="00453F8F" w:rsidP="00453F8F">
      <w:pPr>
        <w:adjustRightInd w:val="0"/>
        <w:ind w:firstLine="567"/>
        <w:jc w:val="both"/>
        <w:rPr>
          <w:szCs w:val="22"/>
        </w:rPr>
      </w:pPr>
      <w:r w:rsidRPr="00453F8F">
        <w:rPr>
          <w:szCs w:val="22"/>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w:t>
      </w:r>
      <w:r w:rsidR="00F574DA">
        <w:rPr>
          <w:szCs w:val="22"/>
        </w:rPr>
        <w:t xml:space="preserve">тронной форме. Заказчик вправе </w:t>
      </w:r>
      <w:r w:rsidRPr="00453F8F">
        <w:rPr>
          <w:szCs w:val="22"/>
        </w:rPr>
        <w:t>не оформлять результаты осуществления такого контроля документально.</w:t>
      </w:r>
    </w:p>
    <w:p w:rsidR="00453F8F" w:rsidRPr="00453F8F" w:rsidRDefault="00453F8F" w:rsidP="00453F8F">
      <w:pPr>
        <w:adjustRightInd w:val="0"/>
        <w:ind w:firstLine="567"/>
        <w:jc w:val="both"/>
        <w:rPr>
          <w:szCs w:val="22"/>
        </w:rPr>
      </w:pPr>
      <w:r w:rsidRPr="00453F8F">
        <w:rPr>
          <w:szCs w:val="22"/>
        </w:rPr>
        <w:lastRenderedPageBreak/>
        <w:t>6.4. Услуги, связанные с использованием функционала ЭП, предоставляются заказчику без взимания платы.</w:t>
      </w:r>
    </w:p>
    <w:p w:rsidR="00453F8F" w:rsidRPr="00453F8F" w:rsidRDefault="00453F8F" w:rsidP="00453F8F">
      <w:pPr>
        <w:adjustRightInd w:val="0"/>
        <w:ind w:firstLine="567"/>
        <w:jc w:val="both"/>
        <w:rPr>
          <w:szCs w:val="22"/>
        </w:rPr>
      </w:pPr>
      <w:r w:rsidRPr="00453F8F">
        <w:rPr>
          <w:szCs w:val="22"/>
        </w:rPr>
        <w:t>6.5.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453F8F" w:rsidRPr="00453F8F" w:rsidRDefault="00453F8F" w:rsidP="00453F8F">
      <w:pPr>
        <w:adjustRightInd w:val="0"/>
        <w:ind w:firstLine="567"/>
        <w:jc w:val="both"/>
        <w:rPr>
          <w:szCs w:val="22"/>
        </w:rPr>
      </w:pPr>
      <w:r w:rsidRPr="00453F8F">
        <w:rPr>
          <w:szCs w:val="22"/>
        </w:rPr>
        <w:t xml:space="preserve">6.6. Действия, описанные в пункте 6.8 Положения, могут быть осуществлены также в случае, если подано несколько заявок. </w:t>
      </w:r>
    </w:p>
    <w:p w:rsidR="00453F8F" w:rsidRPr="00453F8F" w:rsidRDefault="00453F8F" w:rsidP="00453F8F">
      <w:pPr>
        <w:adjustRightInd w:val="0"/>
        <w:ind w:firstLine="567"/>
        <w:jc w:val="both"/>
        <w:rPr>
          <w:szCs w:val="22"/>
        </w:rPr>
      </w:pPr>
      <w:r w:rsidRPr="00453F8F">
        <w:rPr>
          <w:szCs w:val="22"/>
        </w:rPr>
        <w:t>6.7.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9" w:name="_Toc521582052"/>
      <w:r w:rsidRPr="00453F8F">
        <w:rPr>
          <w:b/>
          <w:bCs/>
          <w:szCs w:val="22"/>
        </w:rPr>
        <w:t>7. Обоснование начальной (максимальной) цены договора</w:t>
      </w:r>
      <w:bookmarkEnd w:id="9"/>
      <w:r w:rsidRPr="00453F8F">
        <w:rPr>
          <w:b/>
          <w:bCs/>
          <w:szCs w:val="22"/>
        </w:rPr>
        <w:t>, цены договора, заключаемого с единственным поставщиком (подрядчиком, исполнителем), цены единицы товара, работы, услуги</w:t>
      </w:r>
    </w:p>
    <w:p w:rsidR="00453F8F" w:rsidRPr="00453F8F" w:rsidRDefault="00453F8F" w:rsidP="00453F8F">
      <w:pPr>
        <w:adjustRightInd w:val="0"/>
        <w:ind w:firstLine="567"/>
        <w:jc w:val="both"/>
        <w:rPr>
          <w:szCs w:val="22"/>
        </w:rPr>
      </w:pPr>
      <w:r w:rsidRPr="00453F8F">
        <w:rPr>
          <w:szCs w:val="22"/>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453F8F" w:rsidRPr="00453F8F" w:rsidRDefault="00453F8F" w:rsidP="00453F8F">
      <w:pPr>
        <w:adjustRightInd w:val="0"/>
        <w:ind w:firstLine="567"/>
        <w:jc w:val="both"/>
        <w:rPr>
          <w:szCs w:val="22"/>
        </w:rPr>
      </w:pPr>
      <w:r w:rsidRPr="00453F8F">
        <w:rPr>
          <w:szCs w:val="22"/>
        </w:rPr>
        <w:t>7.1.1. Метод сопоставимых рыночных цен (анализа рынка);</w:t>
      </w:r>
    </w:p>
    <w:p w:rsidR="00453F8F" w:rsidRPr="00453F8F" w:rsidRDefault="00453F8F" w:rsidP="00453F8F">
      <w:pPr>
        <w:adjustRightInd w:val="0"/>
        <w:ind w:firstLine="567"/>
        <w:jc w:val="both"/>
        <w:rPr>
          <w:szCs w:val="22"/>
        </w:rPr>
      </w:pPr>
      <w:r w:rsidRPr="00453F8F">
        <w:rPr>
          <w:szCs w:val="22"/>
        </w:rPr>
        <w:t>7.1.2. Нормативный метод;</w:t>
      </w:r>
    </w:p>
    <w:p w:rsidR="00453F8F" w:rsidRPr="00453F8F" w:rsidRDefault="00453F8F" w:rsidP="00453F8F">
      <w:pPr>
        <w:adjustRightInd w:val="0"/>
        <w:ind w:firstLine="567"/>
        <w:jc w:val="both"/>
        <w:rPr>
          <w:szCs w:val="22"/>
        </w:rPr>
      </w:pPr>
      <w:r w:rsidRPr="00453F8F">
        <w:rPr>
          <w:szCs w:val="22"/>
        </w:rPr>
        <w:t>7.1.3. Тарифный метод;</w:t>
      </w:r>
    </w:p>
    <w:p w:rsidR="00453F8F" w:rsidRPr="00453F8F" w:rsidRDefault="00453F8F" w:rsidP="00453F8F">
      <w:pPr>
        <w:adjustRightInd w:val="0"/>
        <w:ind w:firstLine="567"/>
        <w:jc w:val="both"/>
        <w:rPr>
          <w:szCs w:val="22"/>
        </w:rPr>
      </w:pPr>
      <w:r w:rsidRPr="00453F8F">
        <w:rPr>
          <w:szCs w:val="22"/>
        </w:rPr>
        <w:t>7.1.4. Проектно-сметный метод;</w:t>
      </w:r>
    </w:p>
    <w:p w:rsidR="00453F8F" w:rsidRPr="00453F8F" w:rsidRDefault="00453F8F" w:rsidP="00453F8F">
      <w:pPr>
        <w:adjustRightInd w:val="0"/>
        <w:ind w:firstLine="567"/>
        <w:jc w:val="both"/>
        <w:rPr>
          <w:szCs w:val="22"/>
        </w:rPr>
      </w:pPr>
      <w:r w:rsidRPr="00453F8F">
        <w:rPr>
          <w:szCs w:val="22"/>
        </w:rPr>
        <w:t>7.1.5. Затратный метод.</w:t>
      </w:r>
    </w:p>
    <w:p w:rsidR="00453F8F" w:rsidRPr="00453F8F" w:rsidRDefault="00453F8F" w:rsidP="00453F8F">
      <w:pPr>
        <w:adjustRightInd w:val="0"/>
        <w:ind w:firstLine="567"/>
        <w:jc w:val="both"/>
        <w:rPr>
          <w:szCs w:val="22"/>
        </w:rPr>
      </w:pPr>
      <w:r w:rsidRPr="00453F8F">
        <w:rPr>
          <w:szCs w:val="22"/>
        </w:rPr>
        <w:t>7.2. Обоснование НМЦД, цены единицы товара, работы, услуги, цены договора, заключаемого с единственным поставщиком (подрядчиком,</w:t>
      </w:r>
      <w:r w:rsidR="00F574DA">
        <w:rPr>
          <w:szCs w:val="22"/>
        </w:rPr>
        <w:t xml:space="preserve"> испол</w:t>
      </w:r>
      <w:r w:rsidRPr="00453F8F">
        <w:rPr>
          <w:szCs w:val="22"/>
        </w:rPr>
        <w:t>нителем), оформляется заказчиком в сво</w:t>
      </w:r>
      <w:r w:rsidR="00F574DA">
        <w:rPr>
          <w:szCs w:val="22"/>
        </w:rPr>
        <w:t xml:space="preserve">бодной форме и хранится вместе </w:t>
      </w:r>
      <w:r w:rsidRPr="00453F8F">
        <w:rPr>
          <w:szCs w:val="22"/>
        </w:rPr>
        <w:t>с документами о закупке.</w:t>
      </w:r>
    </w:p>
    <w:p w:rsidR="00453F8F" w:rsidRPr="00453F8F" w:rsidRDefault="00453F8F" w:rsidP="00453F8F">
      <w:pPr>
        <w:adjustRightInd w:val="0"/>
        <w:ind w:firstLine="567"/>
        <w:jc w:val="both"/>
        <w:rPr>
          <w:szCs w:val="22"/>
        </w:rPr>
      </w:pPr>
      <w:r w:rsidRPr="00453F8F">
        <w:rPr>
          <w:szCs w:val="22"/>
        </w:rPr>
        <w:t>7.3. В случае невозможности применения для определения НМЦД, цены единицы товара, работы, услуг</w:t>
      </w:r>
      <w:r w:rsidR="00F574DA">
        <w:rPr>
          <w:szCs w:val="22"/>
        </w:rPr>
        <w:t xml:space="preserve">и, цены договора, заключаемого </w:t>
      </w:r>
      <w:r w:rsidRPr="00453F8F">
        <w:rPr>
          <w:szCs w:val="22"/>
        </w:rP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453F8F" w:rsidRPr="00453F8F" w:rsidRDefault="00453F8F" w:rsidP="00453F8F">
      <w:pPr>
        <w:adjustRightInd w:val="0"/>
        <w:ind w:firstLine="567"/>
        <w:jc w:val="both"/>
        <w:rPr>
          <w:szCs w:val="22"/>
        </w:rPr>
      </w:pPr>
      <w:r w:rsidRPr="00453F8F">
        <w:rPr>
          <w:szCs w:val="22"/>
        </w:rPr>
        <w:t xml:space="preserve">7.4. Метод сопоставимых рыночных цен (анализа рынка) заключается </w:t>
      </w:r>
      <w:r w:rsidRPr="00453F8F">
        <w:rPr>
          <w:szCs w:val="22"/>
        </w:rPr>
        <w:br/>
        <w:t>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53F8F" w:rsidRPr="00453F8F" w:rsidRDefault="00453F8F" w:rsidP="00453F8F">
      <w:pPr>
        <w:adjustRightInd w:val="0"/>
        <w:ind w:firstLine="567"/>
        <w:jc w:val="both"/>
        <w:rPr>
          <w:szCs w:val="22"/>
        </w:rPr>
      </w:pPr>
      <w:r w:rsidRPr="00453F8F">
        <w:rPr>
          <w:szCs w:val="22"/>
        </w:rPr>
        <w:t xml:space="preserve">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w:t>
      </w:r>
      <w:r w:rsidRPr="00453F8F">
        <w:rPr>
          <w:szCs w:val="22"/>
        </w:rPr>
        <w:lastRenderedPageBreak/>
        <w:t>соответствующие результаты или эти различия могут быть учтены с применением соответствующих корректировок таких условий;</w:t>
      </w:r>
    </w:p>
    <w:p w:rsidR="00453F8F" w:rsidRPr="00453F8F" w:rsidRDefault="00453F8F" w:rsidP="00453F8F">
      <w:pPr>
        <w:adjustRightInd w:val="0"/>
        <w:ind w:firstLine="567"/>
        <w:jc w:val="both"/>
        <w:rPr>
          <w:szCs w:val="22"/>
        </w:rPr>
      </w:pPr>
      <w:r w:rsidRPr="00453F8F">
        <w:rPr>
          <w:szCs w:val="22"/>
        </w:rPr>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453F8F">
        <w:rPr>
          <w:szCs w:val="22"/>
        </w:rPr>
        <w:br/>
        <w:t>по запросам заказчика о предоставлении ценовой информации от потенциальных поставщиков (подрядчиков, исполнителей).</w:t>
      </w:r>
    </w:p>
    <w:p w:rsidR="00453F8F" w:rsidRPr="00453F8F" w:rsidRDefault="00453F8F" w:rsidP="00453F8F">
      <w:pPr>
        <w:adjustRightInd w:val="0"/>
        <w:ind w:firstLine="567"/>
        <w:jc w:val="both"/>
        <w:rPr>
          <w:szCs w:val="22"/>
        </w:rPr>
      </w:pPr>
      <w:r w:rsidRPr="00453F8F">
        <w:rPr>
          <w:szCs w:val="22"/>
        </w:rPr>
        <w:t>К общедоступной информации относятся:</w:t>
      </w:r>
    </w:p>
    <w:p w:rsidR="00453F8F" w:rsidRPr="00453F8F" w:rsidRDefault="00453F8F" w:rsidP="00453F8F">
      <w:pPr>
        <w:adjustRightInd w:val="0"/>
        <w:ind w:firstLine="567"/>
        <w:jc w:val="both"/>
        <w:rPr>
          <w:szCs w:val="22"/>
        </w:rPr>
      </w:pPr>
      <w:r w:rsidRPr="00453F8F">
        <w:rPr>
          <w:szCs w:val="22"/>
        </w:rPr>
        <w:t xml:space="preserve">7.4.2.1. Информация в реестре контрактов,  заключенных заказчиками </w:t>
      </w:r>
      <w:r w:rsidRPr="00453F8F">
        <w:rPr>
          <w:szCs w:val="22"/>
        </w:rPr>
        <w:br/>
        <w:t xml:space="preserve">в соответствии с Федеральным законом от 5 апреля 2013 года № 44-ФЗ </w:t>
      </w:r>
      <w:r w:rsidRPr="00453F8F">
        <w:rPr>
          <w:szCs w:val="22"/>
        </w:rPr>
        <w:br/>
        <w:t>«О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w:t>
      </w:r>
      <w:r w:rsidR="00F574DA">
        <w:rPr>
          <w:szCs w:val="22"/>
        </w:rPr>
        <w:t xml:space="preserve">льтатам закупки в соответствии </w:t>
      </w:r>
      <w:r w:rsidRPr="00453F8F">
        <w:rPr>
          <w:szCs w:val="22"/>
        </w:rPr>
        <w:t xml:space="preserve">с Федеральным законом № 223-ФЗ. При этом целесообразно принимать </w:t>
      </w:r>
      <w:r w:rsidRPr="00453F8F">
        <w:rPr>
          <w:szCs w:val="22"/>
        </w:rPr>
        <w:br/>
        <w:t xml:space="preserve">в расчет информацию о ценах товаров, работ, услуг, содержащуюся </w:t>
      </w:r>
      <w:r w:rsidRPr="00453F8F">
        <w:rPr>
          <w:szCs w:val="22"/>
        </w:rPr>
        <w:br/>
        <w:t>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453F8F" w:rsidRPr="00453F8F" w:rsidRDefault="00453F8F" w:rsidP="00453F8F">
      <w:pPr>
        <w:adjustRightInd w:val="0"/>
        <w:ind w:firstLine="567"/>
        <w:jc w:val="both"/>
        <w:rPr>
          <w:szCs w:val="22"/>
        </w:rPr>
      </w:pPr>
      <w:r w:rsidRPr="00453F8F">
        <w:rPr>
          <w:szCs w:val="22"/>
        </w:rPr>
        <w:t xml:space="preserve">7.4.2.2. Информация о ценах товаров, работ, услуг, содержащаяся </w:t>
      </w:r>
      <w:r w:rsidRPr="00453F8F">
        <w:rPr>
          <w:szCs w:val="22"/>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453F8F">
        <w:rPr>
          <w:szCs w:val="22"/>
        </w:rPr>
        <w:br/>
        <w:t>с гражданским законодательством публичными офертами;</w:t>
      </w:r>
    </w:p>
    <w:p w:rsidR="00453F8F" w:rsidRPr="00453F8F" w:rsidRDefault="00453F8F" w:rsidP="00453F8F">
      <w:pPr>
        <w:adjustRightInd w:val="0"/>
        <w:ind w:firstLine="567"/>
        <w:jc w:val="both"/>
        <w:rPr>
          <w:szCs w:val="22"/>
        </w:rPr>
      </w:pPr>
      <w:r w:rsidRPr="00453F8F">
        <w:rPr>
          <w:szCs w:val="22"/>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453F8F" w:rsidRPr="00453F8F" w:rsidRDefault="00453F8F" w:rsidP="00453F8F">
      <w:pPr>
        <w:adjustRightInd w:val="0"/>
        <w:ind w:firstLine="567"/>
        <w:jc w:val="both"/>
        <w:rPr>
          <w:szCs w:val="22"/>
        </w:rPr>
      </w:pPr>
      <w:r w:rsidRPr="00453F8F">
        <w:rPr>
          <w:szCs w:val="22"/>
        </w:rPr>
        <w:t>7.4.2.4. Информация о котировках на российских биржах;</w:t>
      </w:r>
    </w:p>
    <w:p w:rsidR="00453F8F" w:rsidRPr="00453F8F" w:rsidRDefault="00453F8F" w:rsidP="00453F8F">
      <w:pPr>
        <w:adjustRightInd w:val="0"/>
        <w:ind w:firstLine="567"/>
        <w:jc w:val="both"/>
        <w:rPr>
          <w:szCs w:val="22"/>
        </w:rPr>
      </w:pPr>
      <w:r w:rsidRPr="00453F8F">
        <w:rPr>
          <w:szCs w:val="22"/>
        </w:rPr>
        <w:t>7.4.2.5. Информация о котировках на электронных площадках;</w:t>
      </w:r>
    </w:p>
    <w:p w:rsidR="00453F8F" w:rsidRPr="00453F8F" w:rsidRDefault="00453F8F" w:rsidP="00453F8F">
      <w:pPr>
        <w:adjustRightInd w:val="0"/>
        <w:ind w:firstLine="567"/>
        <w:jc w:val="both"/>
        <w:rPr>
          <w:szCs w:val="22"/>
        </w:rPr>
      </w:pPr>
      <w:r w:rsidRPr="00453F8F">
        <w:rPr>
          <w:szCs w:val="22"/>
        </w:rPr>
        <w:t>7.4.2.6. Данные государственной статистической отчетности о ценах товаров, работ, услуг;</w:t>
      </w:r>
    </w:p>
    <w:p w:rsidR="00453F8F" w:rsidRPr="00453F8F" w:rsidRDefault="00453F8F" w:rsidP="00453F8F">
      <w:pPr>
        <w:adjustRightInd w:val="0"/>
        <w:ind w:firstLine="567"/>
        <w:jc w:val="both"/>
        <w:rPr>
          <w:szCs w:val="22"/>
        </w:rPr>
      </w:pPr>
      <w:r w:rsidRPr="00453F8F">
        <w:rPr>
          <w:szCs w:val="22"/>
        </w:rPr>
        <w:t xml:space="preserve">7.4.2.7. Информация о ценах товаров, работ, услуг, содержащаяся </w:t>
      </w:r>
      <w:r w:rsidRPr="00453F8F">
        <w:rPr>
          <w:szCs w:val="22"/>
        </w:rPr>
        <w:b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53F8F" w:rsidRPr="00453F8F" w:rsidRDefault="00453F8F" w:rsidP="00453F8F">
      <w:pPr>
        <w:adjustRightInd w:val="0"/>
        <w:ind w:firstLine="567"/>
        <w:jc w:val="both"/>
        <w:rPr>
          <w:szCs w:val="22"/>
        </w:rPr>
      </w:pPr>
      <w:r w:rsidRPr="00453F8F">
        <w:rPr>
          <w:szCs w:val="22"/>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53F8F" w:rsidRPr="00453F8F" w:rsidRDefault="00453F8F" w:rsidP="00453F8F">
      <w:pPr>
        <w:adjustRightInd w:val="0"/>
        <w:ind w:firstLine="567"/>
        <w:jc w:val="both"/>
        <w:rPr>
          <w:szCs w:val="22"/>
        </w:rPr>
      </w:pPr>
      <w:r w:rsidRPr="00453F8F">
        <w:rPr>
          <w:szCs w:val="22"/>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453F8F" w:rsidRPr="00453F8F" w:rsidRDefault="00453F8F" w:rsidP="00453F8F">
      <w:pPr>
        <w:adjustRightInd w:val="0"/>
        <w:ind w:firstLine="567"/>
        <w:jc w:val="both"/>
        <w:rPr>
          <w:szCs w:val="22"/>
        </w:rPr>
      </w:pPr>
      <w:r w:rsidRPr="00453F8F">
        <w:rPr>
          <w:szCs w:val="22"/>
        </w:rPr>
        <w:t>7.4.2.10. Иные источники информации;</w:t>
      </w:r>
    </w:p>
    <w:p w:rsidR="00453F8F" w:rsidRPr="00453F8F" w:rsidRDefault="00453F8F" w:rsidP="00453F8F">
      <w:pPr>
        <w:adjustRightInd w:val="0"/>
        <w:ind w:firstLine="567"/>
        <w:jc w:val="both"/>
        <w:rPr>
          <w:szCs w:val="22"/>
        </w:rPr>
      </w:pPr>
      <w:r w:rsidRPr="00453F8F">
        <w:rPr>
          <w:szCs w:val="22"/>
        </w:rPr>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DF3930" w:rsidRDefault="00453F8F" w:rsidP="00453F8F">
      <w:pPr>
        <w:adjustRightInd w:val="0"/>
        <w:ind w:firstLine="567"/>
        <w:jc w:val="both"/>
        <w:rPr>
          <w:szCs w:val="22"/>
        </w:rPr>
      </w:pPr>
      <w:r w:rsidRPr="00453F8F">
        <w:rPr>
          <w:szCs w:val="22"/>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DF3930" w:rsidRPr="00DF3930" w:rsidTr="001E33D0">
        <w:trPr>
          <w:trHeight w:val="138"/>
          <w:jc w:val="center"/>
        </w:trPr>
        <w:tc>
          <w:tcPr>
            <w:tcW w:w="566" w:type="dxa"/>
            <w:vMerge w:val="restart"/>
            <w:tcBorders>
              <w:top w:val="nil"/>
              <w:left w:val="nil"/>
              <w:bottom w:val="nil"/>
              <w:right w:val="nil"/>
            </w:tcBorders>
            <w:vAlign w:val="center"/>
            <w:hideMark/>
          </w:tcPr>
          <w:p w:rsidR="00DF3930" w:rsidRPr="00DF3930" w:rsidRDefault="00DF3930" w:rsidP="001E33D0">
            <w:pPr>
              <w:spacing w:before="120" w:line="240" w:lineRule="exact"/>
              <w:ind w:left="-57" w:right="-57"/>
              <w:jc w:val="center"/>
              <w:rPr>
                <w:spacing w:val="-6"/>
              </w:rPr>
            </w:pPr>
            <w:r w:rsidRPr="00DF3930">
              <w:t>V</w:t>
            </w:r>
          </w:p>
        </w:tc>
        <w:tc>
          <w:tcPr>
            <w:tcW w:w="425" w:type="dxa"/>
            <w:vMerge w:val="restart"/>
            <w:tcBorders>
              <w:top w:val="nil"/>
              <w:left w:val="nil"/>
              <w:bottom w:val="nil"/>
              <w:right w:val="nil"/>
            </w:tcBorders>
            <w:vAlign w:val="center"/>
            <w:hideMark/>
          </w:tcPr>
          <w:p w:rsidR="00DF3930" w:rsidRPr="00DF3930" w:rsidRDefault="00DF3930" w:rsidP="001E33D0">
            <w:pPr>
              <w:spacing w:before="120" w:line="240" w:lineRule="exact"/>
              <w:ind w:left="-113"/>
              <w:jc w:val="center"/>
              <w:rPr>
                <w:spacing w:val="-6"/>
              </w:rPr>
            </w:pPr>
            <w:r w:rsidRPr="00DF3930">
              <w:rPr>
                <w:spacing w:val="-6"/>
              </w:rPr>
              <w:t>=</w:t>
            </w:r>
          </w:p>
        </w:tc>
        <w:tc>
          <w:tcPr>
            <w:tcW w:w="322" w:type="dxa"/>
            <w:tcBorders>
              <w:top w:val="nil"/>
              <w:left w:val="nil"/>
              <w:bottom w:val="single" w:sz="4" w:space="0" w:color="auto"/>
              <w:right w:val="nil"/>
            </w:tcBorders>
            <w:vAlign w:val="center"/>
            <w:hideMark/>
          </w:tcPr>
          <w:p w:rsidR="00DF3930" w:rsidRPr="00DF3930" w:rsidRDefault="00DF3930" w:rsidP="001E33D0">
            <w:pPr>
              <w:spacing w:before="120" w:line="240" w:lineRule="exact"/>
              <w:jc w:val="center"/>
              <w:rPr>
                <w:spacing w:val="-6"/>
              </w:rPr>
            </w:pPr>
            <w:r w:rsidRPr="00DF3930">
              <w:rPr>
                <w:spacing w:val="-6"/>
              </w:rPr>
              <w:t>ß</w:t>
            </w:r>
          </w:p>
        </w:tc>
        <w:tc>
          <w:tcPr>
            <w:tcW w:w="284" w:type="dxa"/>
            <w:vMerge w:val="restart"/>
            <w:tcBorders>
              <w:top w:val="nil"/>
              <w:left w:val="nil"/>
              <w:bottom w:val="nil"/>
              <w:right w:val="nil"/>
            </w:tcBorders>
            <w:vAlign w:val="center"/>
            <w:hideMark/>
          </w:tcPr>
          <w:p w:rsidR="00DF3930" w:rsidRPr="00DF3930" w:rsidRDefault="00DF3930" w:rsidP="001E33D0">
            <w:pPr>
              <w:spacing w:before="120" w:line="240" w:lineRule="exact"/>
              <w:ind w:left="-57"/>
              <w:jc w:val="center"/>
              <w:rPr>
                <w:spacing w:val="-6"/>
              </w:rPr>
            </w:pPr>
            <w:r w:rsidRPr="00DF3930">
              <w:rPr>
                <w:spacing w:val="-6"/>
              </w:rPr>
              <w:t>×</w:t>
            </w:r>
          </w:p>
        </w:tc>
        <w:tc>
          <w:tcPr>
            <w:tcW w:w="850" w:type="dxa"/>
            <w:vMerge w:val="restart"/>
            <w:tcBorders>
              <w:top w:val="nil"/>
              <w:left w:val="nil"/>
              <w:bottom w:val="nil"/>
              <w:right w:val="nil"/>
            </w:tcBorders>
            <w:vAlign w:val="center"/>
            <w:hideMark/>
          </w:tcPr>
          <w:p w:rsidR="00DF3930" w:rsidRPr="00DF3930" w:rsidRDefault="00DF3930" w:rsidP="001E33D0">
            <w:pPr>
              <w:spacing w:before="120" w:line="240" w:lineRule="exact"/>
              <w:ind w:left="-113" w:right="-57"/>
              <w:jc w:val="center"/>
              <w:rPr>
                <w:spacing w:val="-8"/>
              </w:rPr>
            </w:pPr>
            <w:r w:rsidRPr="00DF3930">
              <w:rPr>
                <w:spacing w:val="-8"/>
              </w:rPr>
              <w:t>100 %,</w:t>
            </w:r>
          </w:p>
        </w:tc>
        <w:tc>
          <w:tcPr>
            <w:tcW w:w="567" w:type="dxa"/>
            <w:vMerge w:val="restart"/>
            <w:tcBorders>
              <w:top w:val="nil"/>
              <w:left w:val="nil"/>
              <w:bottom w:val="nil"/>
              <w:right w:val="nil"/>
            </w:tcBorders>
            <w:vAlign w:val="center"/>
            <w:hideMark/>
          </w:tcPr>
          <w:p w:rsidR="00DF3930" w:rsidRPr="00DF3930" w:rsidRDefault="00DF3930" w:rsidP="001E33D0">
            <w:pPr>
              <w:spacing w:before="120" w:line="240" w:lineRule="exact"/>
              <w:ind w:left="-113"/>
              <w:jc w:val="center"/>
              <w:rPr>
                <w:spacing w:val="-6"/>
              </w:rPr>
            </w:pPr>
            <w:r w:rsidRPr="00DF3930">
              <w:rPr>
                <w:spacing w:val="-6"/>
              </w:rPr>
              <w:t>где:</w:t>
            </w:r>
          </w:p>
        </w:tc>
      </w:tr>
      <w:tr w:rsidR="00DF3930" w:rsidRPr="00DF3930" w:rsidTr="001E33D0">
        <w:trPr>
          <w:trHeight w:val="213"/>
          <w:jc w:val="center"/>
        </w:trPr>
        <w:tc>
          <w:tcPr>
            <w:tcW w:w="566" w:type="dxa"/>
            <w:vMerge/>
            <w:tcBorders>
              <w:top w:val="nil"/>
              <w:left w:val="nil"/>
              <w:bottom w:val="nil"/>
              <w:right w:val="nil"/>
            </w:tcBorders>
            <w:vAlign w:val="center"/>
            <w:hideMark/>
          </w:tcPr>
          <w:p w:rsidR="00DF3930" w:rsidRPr="00DF3930" w:rsidRDefault="00DF3930" w:rsidP="001E33D0">
            <w:pPr>
              <w:rPr>
                <w:spacing w:val="-6"/>
              </w:rPr>
            </w:pPr>
          </w:p>
        </w:tc>
        <w:tc>
          <w:tcPr>
            <w:tcW w:w="425" w:type="dxa"/>
            <w:vMerge/>
            <w:tcBorders>
              <w:top w:val="nil"/>
              <w:left w:val="nil"/>
              <w:bottom w:val="nil"/>
              <w:right w:val="nil"/>
            </w:tcBorders>
            <w:vAlign w:val="center"/>
            <w:hideMark/>
          </w:tcPr>
          <w:p w:rsidR="00DF3930" w:rsidRPr="00DF3930" w:rsidRDefault="00DF3930" w:rsidP="001E33D0">
            <w:pPr>
              <w:rPr>
                <w:spacing w:val="-6"/>
              </w:rPr>
            </w:pPr>
          </w:p>
        </w:tc>
        <w:tc>
          <w:tcPr>
            <w:tcW w:w="322" w:type="dxa"/>
            <w:tcBorders>
              <w:top w:val="single" w:sz="4" w:space="0" w:color="auto"/>
              <w:left w:val="nil"/>
              <w:bottom w:val="nil"/>
              <w:right w:val="nil"/>
            </w:tcBorders>
            <w:hideMark/>
          </w:tcPr>
          <w:p w:rsidR="00DF3930" w:rsidRPr="00DF3930" w:rsidRDefault="00DF3930" w:rsidP="001E33D0">
            <w:pPr>
              <w:spacing w:line="240" w:lineRule="exact"/>
            </w:pPr>
            <w:r w:rsidRPr="00DF3930">
              <w:rPr>
                <w:spacing w:val="-6"/>
              </w:rPr>
              <w:t>ц</w:t>
            </w:r>
          </w:p>
        </w:tc>
        <w:tc>
          <w:tcPr>
            <w:tcW w:w="284" w:type="dxa"/>
            <w:vMerge/>
            <w:tcBorders>
              <w:top w:val="nil"/>
              <w:left w:val="nil"/>
              <w:bottom w:val="nil"/>
              <w:right w:val="nil"/>
            </w:tcBorders>
            <w:vAlign w:val="center"/>
            <w:hideMark/>
          </w:tcPr>
          <w:p w:rsidR="00DF3930" w:rsidRPr="00DF3930" w:rsidRDefault="00DF3930" w:rsidP="001E33D0">
            <w:pPr>
              <w:rPr>
                <w:spacing w:val="-6"/>
              </w:rPr>
            </w:pPr>
          </w:p>
        </w:tc>
        <w:tc>
          <w:tcPr>
            <w:tcW w:w="850" w:type="dxa"/>
            <w:vMerge/>
            <w:tcBorders>
              <w:top w:val="nil"/>
              <w:left w:val="nil"/>
              <w:bottom w:val="nil"/>
              <w:right w:val="nil"/>
            </w:tcBorders>
            <w:vAlign w:val="center"/>
            <w:hideMark/>
          </w:tcPr>
          <w:p w:rsidR="00DF3930" w:rsidRPr="00DF3930" w:rsidRDefault="00DF3930" w:rsidP="001E33D0">
            <w:pPr>
              <w:rPr>
                <w:spacing w:val="-8"/>
              </w:rPr>
            </w:pPr>
          </w:p>
        </w:tc>
        <w:tc>
          <w:tcPr>
            <w:tcW w:w="567" w:type="dxa"/>
            <w:vMerge/>
            <w:tcBorders>
              <w:top w:val="nil"/>
              <w:left w:val="nil"/>
              <w:bottom w:val="nil"/>
              <w:right w:val="nil"/>
            </w:tcBorders>
            <w:vAlign w:val="center"/>
            <w:hideMark/>
          </w:tcPr>
          <w:p w:rsidR="00DF3930" w:rsidRPr="00DF3930" w:rsidRDefault="00DF3930" w:rsidP="001E33D0">
            <w:pPr>
              <w:rPr>
                <w:spacing w:val="-6"/>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36"/>
        <w:gridCol w:w="6060"/>
      </w:tblGrid>
      <w:tr w:rsidR="00DF3930" w:rsidRPr="00DF3930" w:rsidTr="001E33D0">
        <w:trPr>
          <w:trHeight w:val="118"/>
        </w:trPr>
        <w:tc>
          <w:tcPr>
            <w:tcW w:w="3174" w:type="dxa"/>
          </w:tcPr>
          <w:p w:rsidR="00DF3930" w:rsidRPr="00DF3930" w:rsidRDefault="00DF3930" w:rsidP="001E33D0">
            <w:pPr>
              <w:widowControl w:val="0"/>
              <w:tabs>
                <w:tab w:val="left" w:pos="851"/>
              </w:tabs>
              <w:autoSpaceDE w:val="0"/>
              <w:autoSpaceDN w:val="0"/>
              <w:adjustRightInd w:val="0"/>
              <w:spacing w:before="120" w:line="240" w:lineRule="exact"/>
              <w:rPr>
                <w:lang w:val="en-US"/>
              </w:rPr>
            </w:pPr>
            <w:r w:rsidRPr="00DF3930">
              <w:t>V</w:t>
            </w:r>
          </w:p>
        </w:tc>
        <w:tc>
          <w:tcPr>
            <w:tcW w:w="336" w:type="dxa"/>
          </w:tcPr>
          <w:p w:rsidR="00DF3930" w:rsidRPr="00DF3930" w:rsidRDefault="00DF3930" w:rsidP="001E33D0">
            <w:pPr>
              <w:widowControl w:val="0"/>
              <w:tabs>
                <w:tab w:val="left" w:pos="851"/>
              </w:tabs>
              <w:autoSpaceDE w:val="0"/>
              <w:autoSpaceDN w:val="0"/>
              <w:adjustRightInd w:val="0"/>
              <w:spacing w:before="12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120" w:line="240" w:lineRule="exact"/>
            </w:pPr>
            <w:r w:rsidRPr="00DF3930">
              <w:t>коэффициент вариации;</w:t>
            </w:r>
          </w:p>
        </w:tc>
      </w:tr>
      <w:tr w:rsidR="00DF3930" w:rsidRPr="00DF3930" w:rsidTr="001E33D0">
        <w:trPr>
          <w:trHeight w:val="839"/>
        </w:trPr>
        <w:tc>
          <w:tcPr>
            <w:tcW w:w="3174" w:type="dxa"/>
          </w:tcPr>
          <w:p w:rsidR="00DF3930" w:rsidRPr="00DF3930" w:rsidRDefault="00DF3930" w:rsidP="001E33D0">
            <w:pPr>
              <w:spacing w:before="240" w:line="240" w:lineRule="atLeast"/>
              <w:rPr>
                <w:i/>
                <w:lang w:val="en-US"/>
              </w:rPr>
            </w:pPr>
            <m:oMathPara>
              <m:oMathParaPr>
                <m:jc m:val="left"/>
              </m:oMathParaPr>
              <m:oMath>
                <m:r>
                  <m:rPr>
                    <m:sty m:val="p"/>
                  </m:rPr>
                  <w:rPr>
                    <w:rFonts w:ascii="Cambria Math" w:hAnsi="Cambria Math"/>
                    <w:spacing w:val="-6"/>
                  </w:rPr>
                  <w:lastRenderedPageBreak/>
                  <m:t>ß</m:t>
                </m:r>
                <m:r>
                  <w:rPr>
                    <w:rFonts w:ascii="Cambria Math" w:hAnsi="Cambria Math"/>
                  </w:rPr>
                  <m:t>=</m:t>
                </m:r>
                <m:rad>
                  <m:radPr>
                    <m:degHide m:val="1"/>
                    <m:ctrlPr>
                      <w:rPr>
                        <w:rFonts w:ascii="Cambria Math" w:hAnsi="Cambria Math"/>
                        <w:i/>
                      </w:rPr>
                    </m:ctrlPr>
                  </m:radPr>
                  <m:deg/>
                  <m:e/>
                </m:rad>
                <m:f>
                  <m:fPr>
                    <m:ctrlPr>
                      <w:rPr>
                        <w:rFonts w:ascii="Cambria Math" w:hAnsi="Cambria Math"/>
                      </w:rPr>
                    </m:ctrlPr>
                  </m:fPr>
                  <m:num>
                    <m:nary>
                      <m:naryPr>
                        <m:chr m:val="∑"/>
                        <m:limLoc m:val="undOvr"/>
                        <m:ctrlPr>
                          <w:rPr>
                            <w:rFonts w:ascii="Cambria Math" w:eastAsiaTheme="minorHAnsi" w:hAnsi="Cambria Math"/>
                            <w:i/>
                            <w:lang w:eastAsia="en-US"/>
                          </w:rPr>
                        </m:ctrlPr>
                      </m:naryPr>
                      <m:sub>
                        <m:r>
                          <w:rPr>
                            <w:rFonts w:ascii="Cambria Math" w:hAnsi="Cambria Math"/>
                            <w:lang w:val="en-US"/>
                          </w:rPr>
                          <m:t>i =</m:t>
                        </m:r>
                      </m:sub>
                      <m:sup>
                        <m:r>
                          <w:rPr>
                            <w:rFonts w:ascii="Cambria Math" w:hAnsi="Cambria Math"/>
                            <w:lang w:val="en-US"/>
                          </w:rPr>
                          <m:t>n</m:t>
                        </m:r>
                      </m:sup>
                      <m:e>
                        <m:sSup>
                          <m:sSupPr>
                            <m:ctrlPr>
                              <w:rPr>
                                <w:rFonts w:ascii="Cambria Math" w:eastAsiaTheme="minorHAnsi" w:hAnsi="Cambria Math"/>
                                <w:i/>
                                <w:lang w:eastAsia="en-US"/>
                              </w:rPr>
                            </m:ctrlPr>
                          </m:sSupPr>
                          <m:e>
                            <m:r>
                              <w:rPr>
                                <w:rFonts w:ascii="Cambria Math" w:hAnsi="Cambria Math"/>
                                <w:lang w:val="en-US"/>
                              </w:rPr>
                              <m:t>1 (</m:t>
                            </m:r>
                            <m:r>
                              <w:rPr>
                                <w:rFonts w:ascii="Cambria Math" w:hAnsi="Cambria Math"/>
                              </w:rPr>
                              <m:t>ц</m:t>
                            </m:r>
                            <m:sSub>
                              <m:sSubPr>
                                <m:ctrlPr>
                                  <w:rPr>
                                    <w:rFonts w:ascii="Cambria Math" w:hAnsi="Cambria Math"/>
                                    <w:i/>
                                  </w:rPr>
                                </m:ctrlPr>
                              </m:sSubPr>
                              <m:e/>
                              <m:sub>
                                <m:r>
                                  <w:rPr>
                                    <w:rFonts w:ascii="Cambria Math" w:hAnsi="Cambria Math"/>
                                  </w:rPr>
                                  <m:t>i</m:t>
                                </m:r>
                              </m:sub>
                            </m:sSub>
                            <m:r>
                              <w:rPr>
                                <w:rFonts w:ascii="Cambria Math" w:hAnsi="Cambria Math"/>
                              </w:rPr>
                              <m:t>-ц</m:t>
                            </m:r>
                            <m:d>
                              <m:dPr>
                                <m:begChr m:val=""/>
                                <m:ctrlPr>
                                  <w:rPr>
                                    <w:rFonts w:ascii="Cambria Math" w:hAnsi="Cambria Math"/>
                                    <w:i/>
                                  </w:rPr>
                                </m:ctrlPr>
                              </m:dPr>
                              <m:e/>
                            </m:d>
                          </m:e>
                          <m:sup>
                            <m:r>
                              <w:rPr>
                                <w:rFonts w:ascii="Cambria Math" w:eastAsiaTheme="minorHAnsi" w:hAnsi="Cambria Math"/>
                                <w:lang w:eastAsia="en-US"/>
                              </w:rPr>
                              <m:t>2</m:t>
                            </m:r>
                          </m:sup>
                        </m:sSup>
                      </m:e>
                    </m:nary>
                  </m:num>
                  <m:den>
                    <m:r>
                      <m:rPr>
                        <m:sty m:val="p"/>
                      </m:rPr>
                      <w:rPr>
                        <w:rFonts w:ascii="Cambria Math" w:hAnsi="Cambria Math"/>
                      </w:rPr>
                      <m:t>n-1</m:t>
                    </m:r>
                  </m:den>
                </m:f>
              </m:oMath>
            </m:oMathPara>
          </w:p>
        </w:tc>
        <w:tc>
          <w:tcPr>
            <w:tcW w:w="336" w:type="dxa"/>
          </w:tcPr>
          <w:p w:rsidR="00DF3930" w:rsidRPr="00DF3930" w:rsidRDefault="00DF3930" w:rsidP="001E33D0">
            <w:pPr>
              <w:widowControl w:val="0"/>
              <w:tabs>
                <w:tab w:val="left" w:pos="851"/>
              </w:tabs>
              <w:autoSpaceDE w:val="0"/>
              <w:autoSpaceDN w:val="0"/>
              <w:adjustRightInd w:val="0"/>
              <w:spacing w:before="24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240" w:line="240" w:lineRule="exact"/>
            </w:pPr>
            <w:r w:rsidRPr="00DF3930">
              <w:t>среднее квадратичное отклонение;</w:t>
            </w:r>
          </w:p>
        </w:tc>
      </w:tr>
      <w:tr w:rsidR="00DF3930" w:rsidRPr="00DF3930" w:rsidTr="001E33D0">
        <w:tc>
          <w:tcPr>
            <w:tcW w:w="3174" w:type="dxa"/>
          </w:tcPr>
          <w:p w:rsidR="00DF3930" w:rsidRPr="00DF3930" w:rsidRDefault="00DF3930" w:rsidP="001E33D0">
            <w:pPr>
              <w:widowControl w:val="0"/>
              <w:tabs>
                <w:tab w:val="left" w:pos="851"/>
              </w:tabs>
              <w:autoSpaceDE w:val="0"/>
              <w:autoSpaceDN w:val="0"/>
              <w:adjustRightInd w:val="0"/>
              <w:spacing w:before="120" w:line="240" w:lineRule="exact"/>
              <w:rPr>
                <w:lang w:val="en-US"/>
              </w:rPr>
            </w:pPr>
            <w:r w:rsidRPr="00DF3930">
              <w:t>ц</w:t>
            </w:r>
            <w:r w:rsidRPr="00DF3930">
              <w:rPr>
                <w:vertAlign w:val="subscript"/>
                <w:lang w:val="en-US"/>
              </w:rPr>
              <w:t>i</w:t>
            </w:r>
          </w:p>
        </w:tc>
        <w:tc>
          <w:tcPr>
            <w:tcW w:w="336" w:type="dxa"/>
          </w:tcPr>
          <w:p w:rsidR="00DF3930" w:rsidRPr="00DF3930" w:rsidRDefault="00DF3930" w:rsidP="001E33D0">
            <w:pPr>
              <w:widowControl w:val="0"/>
              <w:tabs>
                <w:tab w:val="left" w:pos="851"/>
              </w:tabs>
              <w:autoSpaceDE w:val="0"/>
              <w:autoSpaceDN w:val="0"/>
              <w:adjustRightInd w:val="0"/>
              <w:spacing w:before="12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120" w:line="240" w:lineRule="exact"/>
            </w:pPr>
            <w:r w:rsidRPr="00DF3930">
              <w:t>цена единицы товара, работы, услуги, указанная в источнике с номером i;</w:t>
            </w:r>
          </w:p>
        </w:tc>
      </w:tr>
      <w:tr w:rsidR="00DF3930" w:rsidRPr="00DF3930" w:rsidTr="001E33D0">
        <w:tc>
          <w:tcPr>
            <w:tcW w:w="3174" w:type="dxa"/>
          </w:tcPr>
          <w:p w:rsidR="00DF3930" w:rsidRPr="00DF3930" w:rsidRDefault="00DF3930" w:rsidP="001E33D0">
            <w:pPr>
              <w:widowControl w:val="0"/>
              <w:tabs>
                <w:tab w:val="left" w:pos="851"/>
              </w:tabs>
              <w:autoSpaceDE w:val="0"/>
              <w:autoSpaceDN w:val="0"/>
              <w:adjustRightInd w:val="0"/>
              <w:spacing w:before="120" w:line="240" w:lineRule="exact"/>
            </w:pPr>
            <w:r w:rsidRPr="00DF3930">
              <w:t>ц</w:t>
            </w:r>
          </w:p>
        </w:tc>
        <w:tc>
          <w:tcPr>
            <w:tcW w:w="336" w:type="dxa"/>
          </w:tcPr>
          <w:p w:rsidR="00DF3930" w:rsidRPr="00DF3930" w:rsidRDefault="00DF3930" w:rsidP="001E33D0">
            <w:pPr>
              <w:widowControl w:val="0"/>
              <w:tabs>
                <w:tab w:val="left" w:pos="851"/>
              </w:tabs>
              <w:autoSpaceDE w:val="0"/>
              <w:autoSpaceDN w:val="0"/>
              <w:adjustRightInd w:val="0"/>
              <w:spacing w:before="12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120" w:line="240" w:lineRule="exact"/>
            </w:pPr>
            <w:r w:rsidRPr="00DF3930">
              <w:t>средняя арифметическая величина цены единицы товара, работы, услуги;</w:t>
            </w:r>
          </w:p>
        </w:tc>
      </w:tr>
      <w:tr w:rsidR="00DF3930" w:rsidRPr="00DF3930" w:rsidTr="001E33D0">
        <w:tc>
          <w:tcPr>
            <w:tcW w:w="3174" w:type="dxa"/>
          </w:tcPr>
          <w:p w:rsidR="00DF3930" w:rsidRPr="00DF3930" w:rsidRDefault="00DF3930" w:rsidP="001E33D0">
            <w:pPr>
              <w:widowControl w:val="0"/>
              <w:tabs>
                <w:tab w:val="left" w:pos="851"/>
              </w:tabs>
              <w:autoSpaceDE w:val="0"/>
              <w:autoSpaceDN w:val="0"/>
              <w:adjustRightInd w:val="0"/>
              <w:spacing w:before="120" w:line="240" w:lineRule="exact"/>
            </w:pPr>
            <w:r w:rsidRPr="00DF3930">
              <w:t>n</w:t>
            </w:r>
          </w:p>
        </w:tc>
        <w:tc>
          <w:tcPr>
            <w:tcW w:w="336" w:type="dxa"/>
          </w:tcPr>
          <w:p w:rsidR="00DF3930" w:rsidRPr="00DF3930" w:rsidRDefault="00DF3930" w:rsidP="001E33D0">
            <w:pPr>
              <w:widowControl w:val="0"/>
              <w:tabs>
                <w:tab w:val="left" w:pos="851"/>
              </w:tabs>
              <w:autoSpaceDE w:val="0"/>
              <w:autoSpaceDN w:val="0"/>
              <w:adjustRightInd w:val="0"/>
              <w:spacing w:before="12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120" w:line="240" w:lineRule="exact"/>
            </w:pPr>
            <w:r w:rsidRPr="00DF3930">
              <w:t>количество значений, используемых в расчете;</w:t>
            </w:r>
          </w:p>
        </w:tc>
      </w:tr>
    </w:tbl>
    <w:p w:rsidR="00DF3930" w:rsidRPr="00DF3930" w:rsidRDefault="00DF3930" w:rsidP="00DF3930">
      <w:pPr>
        <w:adjustRightInd w:val="0"/>
        <w:jc w:val="both"/>
      </w:pPr>
    </w:p>
    <w:p w:rsidR="00453F8F" w:rsidRPr="00453F8F" w:rsidRDefault="00453F8F" w:rsidP="00DF3930">
      <w:pPr>
        <w:adjustRightInd w:val="0"/>
        <w:jc w:val="both"/>
        <w:rPr>
          <w:szCs w:val="22"/>
        </w:rPr>
      </w:pPr>
      <w:r w:rsidRPr="00453F8F">
        <w:rPr>
          <w:szCs w:val="22"/>
        </w:rPr>
        <w:t>7.4.4.1. Коэффициент вариации рассчитывается с помощью стандартных функций табличных редакторов;</w:t>
      </w:r>
    </w:p>
    <w:p w:rsidR="00453F8F" w:rsidRPr="00453F8F" w:rsidRDefault="00453F8F" w:rsidP="00453F8F">
      <w:pPr>
        <w:adjustRightInd w:val="0"/>
        <w:ind w:firstLine="567"/>
        <w:jc w:val="both"/>
        <w:rPr>
          <w:szCs w:val="22"/>
        </w:rPr>
      </w:pPr>
      <w:r w:rsidRPr="00453F8F">
        <w:rPr>
          <w:szCs w:val="22"/>
        </w:rPr>
        <w:t xml:space="preserve">7.4.4.2. Совокупность значений, используемых в расчете, при определении НМЦД, цены единицы товара, работы, услуги, цены договора, заключаемого с единственным поставщиком (подрядчиком, исполнителем), считается неоднородной, если коэффициент вариации цены превышает 33 %. </w:t>
      </w:r>
      <w:r w:rsidRPr="00453F8F">
        <w:rPr>
          <w:szCs w:val="22"/>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453F8F" w:rsidRDefault="00453F8F" w:rsidP="00453F8F">
      <w:pPr>
        <w:adjustRightInd w:val="0"/>
        <w:ind w:firstLine="567"/>
        <w:jc w:val="both"/>
        <w:rPr>
          <w:szCs w:val="22"/>
        </w:rPr>
      </w:pPr>
      <w:r w:rsidRPr="00453F8F">
        <w:rPr>
          <w:szCs w:val="22"/>
        </w:rPr>
        <w:t>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w:t>
      </w:r>
      <w:r w:rsidR="00DF3930">
        <w:rPr>
          <w:szCs w:val="22"/>
        </w:rPr>
        <w:t xml:space="preserve">н (анализа рынка) определяется </w:t>
      </w:r>
      <w:r w:rsidRPr="00453F8F">
        <w:rPr>
          <w:szCs w:val="22"/>
        </w:rPr>
        <w:t>по формуле:</w:t>
      </w:r>
    </w:p>
    <w:p w:rsidR="00DF3930" w:rsidRDefault="00DF3930" w:rsidP="00453F8F">
      <w:pPr>
        <w:adjustRightInd w:val="0"/>
        <w:ind w:firstLine="567"/>
        <w:jc w:val="both"/>
        <w:rPr>
          <w:szCs w:val="22"/>
        </w:rPr>
      </w:pPr>
    </w:p>
    <w:tbl>
      <w:tblPr>
        <w:tblStyle w:val="a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DF3930" w:rsidRPr="00DF3930" w:rsidTr="001E33D0">
        <w:trPr>
          <w:gridBefore w:val="1"/>
          <w:gridAfter w:val="1"/>
          <w:wBefore w:w="1526" w:type="dxa"/>
          <w:wAfter w:w="2799" w:type="dxa"/>
          <w:trHeight w:val="226"/>
        </w:trPr>
        <w:tc>
          <w:tcPr>
            <w:tcW w:w="2268" w:type="dxa"/>
            <w:gridSpan w:val="3"/>
            <w:vMerge w:val="restart"/>
            <w:vAlign w:val="center"/>
          </w:tcPr>
          <w:p w:rsidR="00DF3930" w:rsidRPr="00DF3930" w:rsidRDefault="00DF3930" w:rsidP="001E33D0">
            <w:pPr>
              <w:jc w:val="right"/>
              <w:rPr>
                <w:spacing w:val="-14"/>
              </w:rPr>
            </w:pPr>
            <w:r w:rsidRPr="00DF3930">
              <w:t>НМЦД(НСЦЕ) =</w:t>
            </w:r>
          </w:p>
        </w:tc>
        <w:tc>
          <w:tcPr>
            <w:tcW w:w="283" w:type="dxa"/>
            <w:tcBorders>
              <w:bottom w:val="single" w:sz="4" w:space="0" w:color="auto"/>
            </w:tcBorders>
            <w:vAlign w:val="bottom"/>
          </w:tcPr>
          <w:p w:rsidR="00DF3930" w:rsidRPr="00DF3930" w:rsidRDefault="00DF3930" w:rsidP="001E33D0">
            <w:pPr>
              <w:rPr>
                <w:lang w:val="en-US"/>
              </w:rPr>
            </w:pPr>
            <w:r w:rsidRPr="00DF3930">
              <w:rPr>
                <w:lang w:val="en-US"/>
              </w:rPr>
              <w:t>v</w:t>
            </w:r>
          </w:p>
        </w:tc>
        <w:tc>
          <w:tcPr>
            <w:tcW w:w="426" w:type="dxa"/>
            <w:vMerge w:val="restart"/>
            <w:vAlign w:val="center"/>
          </w:tcPr>
          <w:p w:rsidR="00DF3930" w:rsidRPr="00DF3930" w:rsidRDefault="00DF3930" w:rsidP="001E33D0">
            <w:r w:rsidRPr="00DF3930">
              <w:t>×</w:t>
            </w:r>
          </w:p>
        </w:tc>
        <w:tc>
          <w:tcPr>
            <w:tcW w:w="567" w:type="dxa"/>
          </w:tcPr>
          <w:p w:rsidR="00DF3930" w:rsidRPr="00DF3930" w:rsidRDefault="00DF3930" w:rsidP="001E33D0">
            <w:r w:rsidRPr="00DF3930">
              <w:rPr>
                <w:vertAlign w:val="subscript"/>
                <w:lang w:val="en-US"/>
              </w:rPr>
              <w:t>n</w:t>
            </w:r>
          </w:p>
        </w:tc>
        <w:tc>
          <w:tcPr>
            <w:tcW w:w="1701" w:type="dxa"/>
            <w:vMerge w:val="restart"/>
            <w:vAlign w:val="center"/>
          </w:tcPr>
          <w:p w:rsidR="00DF3930" w:rsidRPr="00DF3930" w:rsidRDefault="00DF3930" w:rsidP="001E33D0">
            <w:pPr>
              <w:ind w:left="-113"/>
              <w:rPr>
                <w:lang w:val="en-US"/>
              </w:rPr>
            </w:pPr>
            <w:r w:rsidRPr="00DF3930">
              <w:t>Ц</w:t>
            </w:r>
            <w:r w:rsidRPr="00DF3930">
              <w:rPr>
                <w:vertAlign w:val="subscript"/>
                <w:lang w:val="en-US"/>
              </w:rPr>
              <w:t>i</w:t>
            </w:r>
            <w:r w:rsidRPr="00DF3930">
              <w:t>, где:</w:t>
            </w:r>
          </w:p>
        </w:tc>
      </w:tr>
      <w:tr w:rsidR="00DF3930" w:rsidRPr="00DF3930" w:rsidTr="001E33D0">
        <w:trPr>
          <w:gridBefore w:val="1"/>
          <w:gridAfter w:val="1"/>
          <w:wBefore w:w="1526" w:type="dxa"/>
          <w:wAfter w:w="2799" w:type="dxa"/>
          <w:trHeight w:val="178"/>
        </w:trPr>
        <w:tc>
          <w:tcPr>
            <w:tcW w:w="2268" w:type="dxa"/>
            <w:gridSpan w:val="3"/>
            <w:vMerge/>
            <w:vAlign w:val="center"/>
          </w:tcPr>
          <w:p w:rsidR="00DF3930" w:rsidRPr="00DF3930" w:rsidRDefault="00DF3930" w:rsidP="001E33D0">
            <w:pPr>
              <w:jc w:val="right"/>
            </w:pPr>
          </w:p>
        </w:tc>
        <w:tc>
          <w:tcPr>
            <w:tcW w:w="283" w:type="dxa"/>
            <w:tcBorders>
              <w:top w:val="single" w:sz="4" w:space="0" w:color="auto"/>
            </w:tcBorders>
          </w:tcPr>
          <w:p w:rsidR="00DF3930" w:rsidRPr="00DF3930" w:rsidRDefault="00DF3930" w:rsidP="001E33D0">
            <w:r w:rsidRPr="00DF3930">
              <w:rPr>
                <w:lang w:val="en-US"/>
              </w:rPr>
              <w:t>n</w:t>
            </w:r>
          </w:p>
        </w:tc>
        <w:tc>
          <w:tcPr>
            <w:tcW w:w="426" w:type="dxa"/>
            <w:vMerge/>
          </w:tcPr>
          <w:p w:rsidR="00DF3930" w:rsidRPr="00DF3930" w:rsidRDefault="00DF3930" w:rsidP="001E33D0"/>
        </w:tc>
        <w:tc>
          <w:tcPr>
            <w:tcW w:w="567" w:type="dxa"/>
          </w:tcPr>
          <w:p w:rsidR="00DF3930" w:rsidRPr="00DF3930" w:rsidRDefault="00DF3930" w:rsidP="001E33D0">
            <w:r w:rsidRPr="00DF3930">
              <w:t>Ʃ</w:t>
            </w:r>
          </w:p>
        </w:tc>
        <w:tc>
          <w:tcPr>
            <w:tcW w:w="1701" w:type="dxa"/>
            <w:vMerge/>
          </w:tcPr>
          <w:p w:rsidR="00DF3930" w:rsidRPr="00DF3930" w:rsidRDefault="00DF3930" w:rsidP="001E33D0">
            <w:pPr>
              <w:ind w:left="-113"/>
            </w:pPr>
          </w:p>
        </w:tc>
      </w:tr>
      <w:tr w:rsidR="00DF3930" w:rsidRPr="00DF3930" w:rsidTr="001E33D0">
        <w:trPr>
          <w:gridBefore w:val="1"/>
          <w:gridAfter w:val="1"/>
          <w:wBefore w:w="1526" w:type="dxa"/>
          <w:wAfter w:w="2799" w:type="dxa"/>
          <w:trHeight w:val="246"/>
        </w:trPr>
        <w:tc>
          <w:tcPr>
            <w:tcW w:w="2268" w:type="dxa"/>
            <w:gridSpan w:val="3"/>
          </w:tcPr>
          <w:p w:rsidR="00DF3930" w:rsidRPr="00DF3930" w:rsidRDefault="00DF3930" w:rsidP="001E33D0">
            <w:pPr>
              <w:spacing w:line="240" w:lineRule="exact"/>
              <w:jc w:val="center"/>
            </w:pPr>
          </w:p>
        </w:tc>
        <w:tc>
          <w:tcPr>
            <w:tcW w:w="283" w:type="dxa"/>
          </w:tcPr>
          <w:p w:rsidR="00DF3930" w:rsidRPr="00DF3930" w:rsidRDefault="00DF3930" w:rsidP="001E33D0">
            <w:pPr>
              <w:spacing w:line="240" w:lineRule="exact"/>
              <w:jc w:val="center"/>
              <w:rPr>
                <w:lang w:val="en-US"/>
              </w:rPr>
            </w:pPr>
          </w:p>
        </w:tc>
        <w:tc>
          <w:tcPr>
            <w:tcW w:w="426" w:type="dxa"/>
          </w:tcPr>
          <w:p w:rsidR="00DF3930" w:rsidRPr="00DF3930" w:rsidRDefault="00DF3930" w:rsidP="001E33D0">
            <w:pPr>
              <w:spacing w:line="240" w:lineRule="exact"/>
              <w:jc w:val="center"/>
            </w:pPr>
          </w:p>
        </w:tc>
        <w:tc>
          <w:tcPr>
            <w:tcW w:w="567" w:type="dxa"/>
          </w:tcPr>
          <w:p w:rsidR="00DF3930" w:rsidRPr="00DF3930" w:rsidRDefault="00DF3930" w:rsidP="001E33D0">
            <w:pPr>
              <w:spacing w:line="240" w:lineRule="exact"/>
              <w:jc w:val="center"/>
              <w:rPr>
                <w:vertAlign w:val="subscript"/>
              </w:rPr>
            </w:pPr>
            <w:r w:rsidRPr="00DF3930">
              <w:rPr>
                <w:rFonts w:eastAsia="Calibri"/>
                <w:vertAlign w:val="subscript"/>
                <w:lang w:val="en-US"/>
              </w:rPr>
              <w:t>i = 1</w:t>
            </w:r>
          </w:p>
        </w:tc>
        <w:tc>
          <w:tcPr>
            <w:tcW w:w="1701" w:type="dxa"/>
          </w:tcPr>
          <w:p w:rsidR="00DF3930" w:rsidRPr="00DF3930" w:rsidRDefault="00DF3930" w:rsidP="001E33D0">
            <w:pPr>
              <w:spacing w:line="240" w:lineRule="exact"/>
              <w:ind w:left="-113"/>
              <w:jc w:val="center"/>
            </w:pP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rPr>
            </w:pPr>
            <w:r w:rsidRPr="00DF3930">
              <w:rPr>
                <w:noProof/>
              </w:rPr>
              <w:t>НМЦД(НМЦЕ)</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pPr>
            <w:r w:rsidRPr="00DF3930">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rPr>
            </w:pPr>
            <w:r w:rsidRPr="00DF3930">
              <w:t>v</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pPr>
            <w:r w:rsidRPr="00DF3930">
              <w:t>количество (объем) закупаемого товара (работы, услуги);</w:t>
            </w: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rPr>
            </w:pPr>
            <w:r w:rsidRPr="00DF3930">
              <w:t>n</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pPr>
            <w:r w:rsidRPr="00DF3930">
              <w:t>количество значений, используемых в расчете;</w:t>
            </w: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rPr>
            </w:pPr>
            <w:r w:rsidRPr="00DF3930">
              <w:t>i</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lang w:val="en-US"/>
              </w:rPr>
            </w:pPr>
            <w:r w:rsidRPr="00DF3930">
              <w:t>номер источника ценовой информации;</w:t>
            </w: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rPr>
              <w:t>Ц</w:t>
            </w:r>
            <w:r w:rsidRPr="00DF3930">
              <w:rPr>
                <w:noProof/>
                <w:vertAlign w:val="subscript"/>
                <w:lang w:val="en-US"/>
              </w:rPr>
              <w:t>i</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pPr>
            <w:r w:rsidRPr="00DF3930">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453F8F" w:rsidRPr="00453F8F" w:rsidRDefault="00DF3930" w:rsidP="00DF3930">
      <w:pPr>
        <w:adjustRightInd w:val="0"/>
        <w:jc w:val="both"/>
        <w:rPr>
          <w:szCs w:val="22"/>
        </w:rPr>
      </w:pPr>
      <w:r>
        <w:rPr>
          <w:szCs w:val="22"/>
        </w:rPr>
        <w:t xml:space="preserve">           </w:t>
      </w:r>
      <w:r w:rsidR="00453F8F" w:rsidRPr="00453F8F">
        <w:rPr>
          <w:szCs w:val="22"/>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453F8F" w:rsidRDefault="00453F8F" w:rsidP="00453F8F">
      <w:pPr>
        <w:adjustRightInd w:val="0"/>
        <w:ind w:firstLine="567"/>
        <w:jc w:val="both"/>
        <w:rPr>
          <w:szCs w:val="22"/>
        </w:rPr>
      </w:pPr>
      <w:r w:rsidRPr="00453F8F">
        <w:rPr>
          <w:szCs w:val="22"/>
        </w:rPr>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rsidR="00DF3930" w:rsidRPr="00453F8F" w:rsidRDefault="00DF3930" w:rsidP="00453F8F">
      <w:pPr>
        <w:adjustRightInd w:val="0"/>
        <w:ind w:firstLine="567"/>
        <w:jc w:val="both"/>
        <w:rPr>
          <w:szCs w:val="22"/>
        </w:rPr>
      </w:pPr>
    </w:p>
    <w:p w:rsidR="00453F8F" w:rsidRDefault="00DF3930" w:rsidP="00453F8F">
      <w:pPr>
        <w:adjustRightInd w:val="0"/>
        <w:ind w:firstLine="567"/>
        <w:jc w:val="both"/>
        <w:rPr>
          <w:szCs w:val="22"/>
        </w:rPr>
      </w:pPr>
      <w:r>
        <w:rPr>
          <w:szCs w:val="22"/>
        </w:rPr>
        <w:t xml:space="preserve">                                 </w:t>
      </w:r>
      <w:r w:rsidR="00453F8F" w:rsidRPr="00453F8F">
        <w:rPr>
          <w:szCs w:val="22"/>
        </w:rPr>
        <w:t>НМЦ</w:t>
      </w:r>
      <w:r w:rsidR="00453F8F" w:rsidRPr="00453F8F">
        <w:rPr>
          <w:szCs w:val="22"/>
          <w:vertAlign w:val="subscript"/>
        </w:rPr>
        <w:t>норм</w:t>
      </w:r>
      <w:r w:rsidR="00453F8F" w:rsidRPr="00453F8F">
        <w:rPr>
          <w:szCs w:val="22"/>
        </w:rPr>
        <w:t xml:space="preserve"> = </w:t>
      </w:r>
      <w:r w:rsidR="00453F8F" w:rsidRPr="00453F8F">
        <w:rPr>
          <w:szCs w:val="22"/>
          <w:lang w:val="en-US"/>
        </w:rPr>
        <w:t xml:space="preserve">V × </w:t>
      </w:r>
      <w:r w:rsidR="00453F8F" w:rsidRPr="00453F8F">
        <w:rPr>
          <w:szCs w:val="22"/>
        </w:rPr>
        <w:t>Ц</w:t>
      </w:r>
      <w:r w:rsidR="00453F8F" w:rsidRPr="00453F8F">
        <w:rPr>
          <w:szCs w:val="22"/>
          <w:vertAlign w:val="subscript"/>
        </w:rPr>
        <w:t>пред</w:t>
      </w:r>
      <w:r w:rsidR="00453F8F" w:rsidRPr="00453F8F">
        <w:rPr>
          <w:szCs w:val="22"/>
        </w:rPr>
        <w:t>, где:</w:t>
      </w:r>
    </w:p>
    <w:p w:rsidR="00DF3930" w:rsidRPr="00453F8F" w:rsidRDefault="00DF3930" w:rsidP="00453F8F">
      <w:pPr>
        <w:adjustRightInd w:val="0"/>
        <w:ind w:firstLine="567"/>
        <w:jc w:val="both"/>
        <w:rPr>
          <w:szCs w:val="22"/>
        </w:rPr>
      </w:pPr>
    </w:p>
    <w:tbl>
      <w:tblPr>
        <w:tblW w:w="0" w:type="auto"/>
        <w:tblLook w:val="04A0" w:firstRow="1" w:lastRow="0" w:firstColumn="1" w:lastColumn="0" w:noHBand="0" w:noVBand="1"/>
      </w:tblPr>
      <w:tblGrid>
        <w:gridCol w:w="1123"/>
        <w:gridCol w:w="336"/>
        <w:gridCol w:w="8186"/>
      </w:tblGrid>
      <w:tr w:rsidR="00453F8F" w:rsidRPr="00453F8F" w:rsidTr="00453F8F">
        <w:tc>
          <w:tcPr>
            <w:tcW w:w="1123" w:type="dxa"/>
          </w:tcPr>
          <w:p w:rsidR="00453F8F" w:rsidRPr="00453F8F" w:rsidRDefault="00453F8F" w:rsidP="00DF3930">
            <w:pPr>
              <w:adjustRightInd w:val="0"/>
              <w:jc w:val="both"/>
              <w:rPr>
                <w:szCs w:val="22"/>
              </w:rPr>
            </w:pPr>
            <w:r w:rsidRPr="00453F8F">
              <w:rPr>
                <w:szCs w:val="22"/>
              </w:rPr>
              <w:t>НМЦ</w:t>
            </w:r>
            <w:r w:rsidRPr="00453F8F">
              <w:rPr>
                <w:szCs w:val="22"/>
                <w:vertAlign w:val="subscript"/>
              </w:rPr>
              <w:t>норм</w:t>
            </w:r>
          </w:p>
        </w:tc>
        <w:tc>
          <w:tcPr>
            <w:tcW w:w="261" w:type="dxa"/>
          </w:tcPr>
          <w:p w:rsidR="00453F8F" w:rsidRPr="00453F8F" w:rsidRDefault="00453F8F" w:rsidP="00453F8F">
            <w:pPr>
              <w:adjustRightInd w:val="0"/>
              <w:ind w:firstLine="567"/>
              <w:jc w:val="both"/>
              <w:rPr>
                <w:szCs w:val="22"/>
              </w:rPr>
            </w:pPr>
            <w:r w:rsidRPr="00453F8F">
              <w:rPr>
                <w:szCs w:val="22"/>
              </w:rPr>
              <w:t>–</w:t>
            </w:r>
          </w:p>
        </w:tc>
        <w:tc>
          <w:tcPr>
            <w:tcW w:w="8186" w:type="dxa"/>
          </w:tcPr>
          <w:p w:rsidR="00453F8F" w:rsidRPr="00453F8F" w:rsidRDefault="009B5104" w:rsidP="00D639FB">
            <w:pPr>
              <w:adjustRightInd w:val="0"/>
              <w:jc w:val="both"/>
              <w:rPr>
                <w:szCs w:val="22"/>
              </w:rPr>
            </w:pPr>
            <w:r>
              <w:rPr>
                <w:szCs w:val="22"/>
              </w:rPr>
              <w:t xml:space="preserve">- </w:t>
            </w:r>
            <w:r w:rsidR="00D639FB">
              <w:rPr>
                <w:szCs w:val="22"/>
              </w:rPr>
              <w:t xml:space="preserve"> </w:t>
            </w:r>
            <w:r w:rsidR="00453F8F" w:rsidRPr="00453F8F">
              <w:rPr>
                <w:szCs w:val="22"/>
              </w:rPr>
              <w:t>начальная (максимальная) цена, определяемая нормативным методом;</w:t>
            </w:r>
          </w:p>
        </w:tc>
      </w:tr>
      <w:tr w:rsidR="00453F8F" w:rsidRPr="00453F8F" w:rsidTr="00453F8F">
        <w:tc>
          <w:tcPr>
            <w:tcW w:w="1123" w:type="dxa"/>
          </w:tcPr>
          <w:p w:rsidR="00453F8F" w:rsidRPr="00453F8F" w:rsidRDefault="00453F8F" w:rsidP="00DF3930">
            <w:pPr>
              <w:adjustRightInd w:val="0"/>
              <w:jc w:val="both"/>
              <w:rPr>
                <w:szCs w:val="22"/>
              </w:rPr>
            </w:pPr>
            <w:r w:rsidRPr="00453F8F">
              <w:rPr>
                <w:szCs w:val="22"/>
              </w:rPr>
              <w:t>V</w:t>
            </w:r>
          </w:p>
        </w:tc>
        <w:tc>
          <w:tcPr>
            <w:tcW w:w="261" w:type="dxa"/>
          </w:tcPr>
          <w:p w:rsidR="00453F8F" w:rsidRPr="00453F8F" w:rsidRDefault="00453F8F" w:rsidP="00453F8F">
            <w:pPr>
              <w:adjustRightInd w:val="0"/>
              <w:ind w:firstLine="567"/>
              <w:jc w:val="both"/>
              <w:rPr>
                <w:szCs w:val="22"/>
              </w:rPr>
            </w:pPr>
            <w:r w:rsidRPr="00453F8F">
              <w:rPr>
                <w:szCs w:val="22"/>
              </w:rPr>
              <w:t>–</w:t>
            </w:r>
          </w:p>
        </w:tc>
        <w:tc>
          <w:tcPr>
            <w:tcW w:w="8186" w:type="dxa"/>
          </w:tcPr>
          <w:p w:rsidR="00453F8F" w:rsidRPr="00453F8F" w:rsidRDefault="009B5104" w:rsidP="00D639FB">
            <w:pPr>
              <w:adjustRightInd w:val="0"/>
              <w:jc w:val="both"/>
              <w:rPr>
                <w:szCs w:val="22"/>
              </w:rPr>
            </w:pPr>
            <w:r>
              <w:rPr>
                <w:szCs w:val="22"/>
              </w:rPr>
              <w:t xml:space="preserve">- </w:t>
            </w:r>
            <w:r w:rsidR="00D639FB">
              <w:rPr>
                <w:szCs w:val="22"/>
              </w:rPr>
              <w:t xml:space="preserve"> </w:t>
            </w:r>
            <w:r w:rsidR="00453F8F" w:rsidRPr="00453F8F">
              <w:rPr>
                <w:szCs w:val="22"/>
              </w:rPr>
              <w:t>количество (объем) закупаемого товара (работы, услуги);</w:t>
            </w:r>
          </w:p>
        </w:tc>
      </w:tr>
      <w:tr w:rsidR="00453F8F" w:rsidRPr="00453F8F" w:rsidTr="00453F8F">
        <w:tc>
          <w:tcPr>
            <w:tcW w:w="1123" w:type="dxa"/>
          </w:tcPr>
          <w:p w:rsidR="00453F8F" w:rsidRPr="00453F8F" w:rsidRDefault="00453F8F" w:rsidP="00DF3930">
            <w:pPr>
              <w:adjustRightInd w:val="0"/>
              <w:jc w:val="both"/>
              <w:rPr>
                <w:szCs w:val="22"/>
              </w:rPr>
            </w:pPr>
            <w:r w:rsidRPr="00453F8F">
              <w:rPr>
                <w:szCs w:val="22"/>
              </w:rPr>
              <w:t>Ц</w:t>
            </w:r>
            <w:r w:rsidRPr="00453F8F">
              <w:rPr>
                <w:szCs w:val="22"/>
                <w:vertAlign w:val="subscript"/>
              </w:rPr>
              <w:t>пред</w:t>
            </w:r>
          </w:p>
        </w:tc>
        <w:tc>
          <w:tcPr>
            <w:tcW w:w="261" w:type="dxa"/>
          </w:tcPr>
          <w:p w:rsidR="00453F8F" w:rsidRPr="00453F8F" w:rsidRDefault="00453F8F" w:rsidP="00453F8F">
            <w:pPr>
              <w:adjustRightInd w:val="0"/>
              <w:ind w:firstLine="567"/>
              <w:jc w:val="both"/>
              <w:rPr>
                <w:szCs w:val="22"/>
              </w:rPr>
            </w:pPr>
            <w:r w:rsidRPr="00453F8F">
              <w:rPr>
                <w:szCs w:val="22"/>
              </w:rPr>
              <w:t>–</w:t>
            </w:r>
          </w:p>
        </w:tc>
        <w:tc>
          <w:tcPr>
            <w:tcW w:w="8186" w:type="dxa"/>
          </w:tcPr>
          <w:p w:rsidR="00DF3930" w:rsidRDefault="009B5104" w:rsidP="00D639FB">
            <w:pPr>
              <w:adjustRightInd w:val="0"/>
              <w:jc w:val="both"/>
              <w:rPr>
                <w:szCs w:val="22"/>
              </w:rPr>
            </w:pPr>
            <w:r>
              <w:rPr>
                <w:szCs w:val="22"/>
              </w:rPr>
              <w:t>-</w:t>
            </w:r>
            <w:r w:rsidR="00D639FB">
              <w:rPr>
                <w:szCs w:val="22"/>
              </w:rPr>
              <w:t xml:space="preserve"> </w:t>
            </w:r>
            <w:r>
              <w:rPr>
                <w:szCs w:val="22"/>
              </w:rPr>
              <w:t xml:space="preserve"> </w:t>
            </w:r>
            <w:r w:rsidR="00453F8F" w:rsidRPr="00453F8F">
              <w:rPr>
                <w:szCs w:val="22"/>
              </w:rPr>
              <w:t>предельная цена единицы товара, работы,</w:t>
            </w:r>
            <w:r w:rsidR="00DF3930">
              <w:rPr>
                <w:szCs w:val="22"/>
              </w:rPr>
              <w:t xml:space="preserve"> услуги, установленная    </w:t>
            </w:r>
          </w:p>
          <w:p w:rsidR="00DF3930" w:rsidRDefault="00DF3930" w:rsidP="00D639FB">
            <w:pPr>
              <w:adjustRightInd w:val="0"/>
              <w:jc w:val="both"/>
              <w:rPr>
                <w:szCs w:val="22"/>
              </w:rPr>
            </w:pPr>
            <w:r>
              <w:rPr>
                <w:szCs w:val="22"/>
              </w:rPr>
              <w:t>норматив</w:t>
            </w:r>
            <w:r w:rsidR="00453F8F" w:rsidRPr="00453F8F">
              <w:rPr>
                <w:szCs w:val="22"/>
              </w:rPr>
              <w:t xml:space="preserve">ными правовыми актами Российской Федерации, </w:t>
            </w:r>
          </w:p>
          <w:p w:rsidR="00453F8F" w:rsidRPr="00453F8F" w:rsidRDefault="00453F8F" w:rsidP="00D639FB">
            <w:pPr>
              <w:adjustRightInd w:val="0"/>
              <w:jc w:val="both"/>
              <w:rPr>
                <w:szCs w:val="22"/>
              </w:rPr>
            </w:pPr>
            <w:r w:rsidRPr="00453F8F">
              <w:rPr>
                <w:szCs w:val="22"/>
              </w:rPr>
              <w:t>нормативными актами Новгородской области.</w:t>
            </w:r>
          </w:p>
        </w:tc>
      </w:tr>
    </w:tbl>
    <w:p w:rsidR="00453F8F" w:rsidRPr="00453F8F" w:rsidRDefault="00453F8F" w:rsidP="00453F8F">
      <w:pPr>
        <w:adjustRightInd w:val="0"/>
        <w:ind w:firstLine="567"/>
        <w:jc w:val="both"/>
        <w:rPr>
          <w:szCs w:val="22"/>
        </w:rPr>
      </w:pPr>
      <w:r w:rsidRPr="00453F8F">
        <w:rPr>
          <w:szCs w:val="22"/>
        </w:rPr>
        <w:t xml:space="preserve">7.6. Тарифный </w:t>
      </w:r>
      <w:hyperlink r:id="rId8" w:history="1">
        <w:r w:rsidRPr="00DF3930">
          <w:rPr>
            <w:rStyle w:val="a7"/>
            <w:color w:val="auto"/>
            <w:szCs w:val="22"/>
            <w:u w:val="none"/>
          </w:rPr>
          <w:t>метод</w:t>
        </w:r>
      </w:hyperlink>
      <w:r w:rsidRPr="00453F8F">
        <w:rPr>
          <w:szCs w:val="22"/>
        </w:rPr>
        <w:t xml:space="preserve"> применяется заказчиком, если в соответствии </w:t>
      </w:r>
      <w:r w:rsidRPr="00453F8F">
        <w:rPr>
          <w:szCs w:val="22"/>
        </w:rPr>
        <w:b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w:t>
      </w:r>
      <w:r w:rsidRPr="00453F8F">
        <w:rPr>
          <w:szCs w:val="22"/>
        </w:rPr>
        <w:lastRenderedPageBreak/>
        <w:t>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453F8F" w:rsidRPr="00453F8F" w:rsidRDefault="00453F8F" w:rsidP="00453F8F">
      <w:pPr>
        <w:adjustRightInd w:val="0"/>
        <w:ind w:firstLine="567"/>
        <w:jc w:val="both"/>
        <w:rPr>
          <w:szCs w:val="22"/>
        </w:rPr>
      </w:pPr>
      <w:r w:rsidRPr="00453F8F">
        <w:rPr>
          <w:szCs w:val="22"/>
        </w:rPr>
        <w:t xml:space="preserve">Определение НМЦД, цены единицы товара, работы, услуги, цены договора, заключаемого с единственным </w:t>
      </w:r>
      <w:r w:rsidR="00DF3930">
        <w:rPr>
          <w:szCs w:val="22"/>
        </w:rPr>
        <w:t>поставщиком (подрядчиком, испол</w:t>
      </w:r>
      <w:r w:rsidRPr="00453F8F">
        <w:rPr>
          <w:szCs w:val="22"/>
        </w:rPr>
        <w:t>нителем), тарифным методом осуществляется по формуле:</w:t>
      </w:r>
    </w:p>
    <w:p w:rsidR="00453F8F" w:rsidRDefault="00DF3930" w:rsidP="00453F8F">
      <w:pPr>
        <w:adjustRightInd w:val="0"/>
        <w:ind w:firstLine="567"/>
        <w:jc w:val="both"/>
        <w:rPr>
          <w:szCs w:val="22"/>
        </w:rPr>
      </w:pPr>
      <w:r>
        <w:rPr>
          <w:szCs w:val="22"/>
        </w:rPr>
        <w:t xml:space="preserve">                             </w:t>
      </w:r>
      <w:r w:rsidR="00453F8F" w:rsidRPr="00453F8F">
        <w:rPr>
          <w:szCs w:val="22"/>
        </w:rPr>
        <w:t>НМЦ</w:t>
      </w:r>
      <w:r w:rsidR="00453F8F" w:rsidRPr="00453F8F">
        <w:rPr>
          <w:szCs w:val="22"/>
          <w:vertAlign w:val="subscript"/>
        </w:rPr>
        <w:t>тариф</w:t>
      </w:r>
      <w:r w:rsidR="00453F8F" w:rsidRPr="00453F8F">
        <w:rPr>
          <w:szCs w:val="22"/>
        </w:rPr>
        <w:t xml:space="preserve"> = </w:t>
      </w:r>
      <w:r w:rsidR="00453F8F" w:rsidRPr="00453F8F">
        <w:rPr>
          <w:szCs w:val="22"/>
          <w:lang w:val="en-US"/>
        </w:rPr>
        <w:t>V</w:t>
      </w:r>
      <w:r w:rsidR="00453F8F" w:rsidRPr="00453F8F">
        <w:rPr>
          <w:szCs w:val="22"/>
        </w:rPr>
        <w:t xml:space="preserve"> × Ц</w:t>
      </w:r>
      <w:r w:rsidR="00453F8F" w:rsidRPr="00453F8F">
        <w:rPr>
          <w:szCs w:val="22"/>
          <w:vertAlign w:val="subscript"/>
        </w:rPr>
        <w:t>тариф</w:t>
      </w:r>
      <w:r w:rsidR="00453F8F" w:rsidRPr="00453F8F">
        <w:rPr>
          <w:szCs w:val="22"/>
        </w:rPr>
        <w:t>, где:</w:t>
      </w:r>
    </w:p>
    <w:p w:rsidR="00DF3930" w:rsidRPr="00453F8F" w:rsidRDefault="00DF3930" w:rsidP="00453F8F">
      <w:pPr>
        <w:adjustRightInd w:val="0"/>
        <w:ind w:firstLine="567"/>
        <w:jc w:val="both"/>
        <w:rPr>
          <w:szCs w:val="22"/>
        </w:rPr>
      </w:pPr>
    </w:p>
    <w:tbl>
      <w:tblPr>
        <w:tblW w:w="0" w:type="auto"/>
        <w:tblLook w:val="04A0" w:firstRow="1" w:lastRow="0" w:firstColumn="1" w:lastColumn="0" w:noHBand="0" w:noVBand="1"/>
      </w:tblPr>
      <w:tblGrid>
        <w:gridCol w:w="1187"/>
        <w:gridCol w:w="336"/>
        <w:gridCol w:w="8147"/>
      </w:tblGrid>
      <w:tr w:rsidR="00453F8F" w:rsidRPr="00453F8F" w:rsidTr="00453F8F">
        <w:tc>
          <w:tcPr>
            <w:tcW w:w="1187" w:type="dxa"/>
          </w:tcPr>
          <w:p w:rsidR="00453F8F" w:rsidRPr="00453F8F" w:rsidRDefault="00453F8F" w:rsidP="009B5104">
            <w:pPr>
              <w:adjustRightInd w:val="0"/>
              <w:jc w:val="both"/>
              <w:rPr>
                <w:szCs w:val="22"/>
              </w:rPr>
            </w:pPr>
            <w:r w:rsidRPr="00453F8F">
              <w:rPr>
                <w:szCs w:val="22"/>
              </w:rPr>
              <w:t>НМЦ</w:t>
            </w:r>
            <w:r w:rsidRPr="009B5104">
              <w:rPr>
                <w:sz w:val="16"/>
                <w:szCs w:val="16"/>
              </w:rPr>
              <w:t>тариф</w:t>
            </w:r>
          </w:p>
        </w:tc>
        <w:tc>
          <w:tcPr>
            <w:tcW w:w="236" w:type="dxa"/>
          </w:tcPr>
          <w:p w:rsidR="00453F8F" w:rsidRPr="00453F8F" w:rsidRDefault="00453F8F" w:rsidP="009B5104">
            <w:pPr>
              <w:adjustRightInd w:val="0"/>
              <w:jc w:val="both"/>
              <w:rPr>
                <w:szCs w:val="22"/>
              </w:rPr>
            </w:pPr>
            <w:r w:rsidRPr="00453F8F">
              <w:rPr>
                <w:szCs w:val="22"/>
              </w:rPr>
              <w:t>–</w:t>
            </w:r>
          </w:p>
        </w:tc>
        <w:tc>
          <w:tcPr>
            <w:tcW w:w="8147" w:type="dxa"/>
          </w:tcPr>
          <w:p w:rsidR="00453F8F" w:rsidRPr="00453F8F" w:rsidRDefault="00453F8F" w:rsidP="009B5104">
            <w:pPr>
              <w:adjustRightInd w:val="0"/>
              <w:jc w:val="both"/>
              <w:rPr>
                <w:szCs w:val="22"/>
              </w:rPr>
            </w:pPr>
            <w:r w:rsidRPr="00453F8F">
              <w:rPr>
                <w:szCs w:val="22"/>
              </w:rPr>
              <w:t>начальная (максимальная) цена, определяемая тарифным методом;</w:t>
            </w:r>
          </w:p>
        </w:tc>
      </w:tr>
      <w:tr w:rsidR="00453F8F" w:rsidRPr="00453F8F" w:rsidTr="00453F8F">
        <w:tc>
          <w:tcPr>
            <w:tcW w:w="1187" w:type="dxa"/>
          </w:tcPr>
          <w:p w:rsidR="00453F8F" w:rsidRPr="00453F8F" w:rsidRDefault="00453F8F" w:rsidP="009B5104">
            <w:pPr>
              <w:adjustRightInd w:val="0"/>
              <w:jc w:val="both"/>
              <w:rPr>
                <w:szCs w:val="22"/>
              </w:rPr>
            </w:pPr>
            <w:r w:rsidRPr="00453F8F">
              <w:rPr>
                <w:szCs w:val="22"/>
              </w:rPr>
              <w:t>V</w:t>
            </w:r>
          </w:p>
        </w:tc>
        <w:tc>
          <w:tcPr>
            <w:tcW w:w="236" w:type="dxa"/>
          </w:tcPr>
          <w:p w:rsidR="00453F8F" w:rsidRPr="00453F8F" w:rsidRDefault="00453F8F" w:rsidP="009B5104">
            <w:pPr>
              <w:adjustRightInd w:val="0"/>
              <w:jc w:val="both"/>
              <w:rPr>
                <w:szCs w:val="22"/>
              </w:rPr>
            </w:pPr>
            <w:r w:rsidRPr="00453F8F">
              <w:rPr>
                <w:szCs w:val="22"/>
              </w:rPr>
              <w:t>–</w:t>
            </w:r>
          </w:p>
        </w:tc>
        <w:tc>
          <w:tcPr>
            <w:tcW w:w="8147" w:type="dxa"/>
          </w:tcPr>
          <w:p w:rsidR="00453F8F" w:rsidRPr="00453F8F" w:rsidRDefault="00453F8F" w:rsidP="009B5104">
            <w:pPr>
              <w:adjustRightInd w:val="0"/>
              <w:jc w:val="both"/>
              <w:rPr>
                <w:szCs w:val="22"/>
              </w:rPr>
            </w:pPr>
            <w:r w:rsidRPr="00453F8F">
              <w:rPr>
                <w:szCs w:val="22"/>
              </w:rPr>
              <w:t>количество (объем) закупаемого товара (работы, услуги);</w:t>
            </w:r>
          </w:p>
        </w:tc>
      </w:tr>
      <w:tr w:rsidR="00453F8F" w:rsidRPr="00453F8F" w:rsidTr="00453F8F">
        <w:tc>
          <w:tcPr>
            <w:tcW w:w="1187" w:type="dxa"/>
          </w:tcPr>
          <w:p w:rsidR="00453F8F" w:rsidRPr="00453F8F" w:rsidRDefault="00453F8F" w:rsidP="009B5104">
            <w:pPr>
              <w:adjustRightInd w:val="0"/>
              <w:jc w:val="both"/>
              <w:rPr>
                <w:szCs w:val="22"/>
              </w:rPr>
            </w:pPr>
            <w:r w:rsidRPr="00453F8F">
              <w:rPr>
                <w:szCs w:val="22"/>
              </w:rPr>
              <w:t>Ц</w:t>
            </w:r>
            <w:r w:rsidRPr="009B5104">
              <w:rPr>
                <w:sz w:val="16"/>
                <w:szCs w:val="16"/>
              </w:rPr>
              <w:t>тариф</w:t>
            </w:r>
          </w:p>
        </w:tc>
        <w:tc>
          <w:tcPr>
            <w:tcW w:w="236" w:type="dxa"/>
          </w:tcPr>
          <w:p w:rsidR="00453F8F" w:rsidRPr="00453F8F" w:rsidRDefault="00453F8F" w:rsidP="009B5104">
            <w:pPr>
              <w:adjustRightInd w:val="0"/>
              <w:jc w:val="both"/>
              <w:rPr>
                <w:szCs w:val="22"/>
              </w:rPr>
            </w:pPr>
            <w:r w:rsidRPr="00453F8F">
              <w:rPr>
                <w:szCs w:val="22"/>
              </w:rPr>
              <w:t>–</w:t>
            </w:r>
          </w:p>
        </w:tc>
        <w:tc>
          <w:tcPr>
            <w:tcW w:w="8147" w:type="dxa"/>
          </w:tcPr>
          <w:p w:rsidR="00453F8F" w:rsidRPr="00453F8F" w:rsidRDefault="00453F8F" w:rsidP="009B5104">
            <w:pPr>
              <w:adjustRightInd w:val="0"/>
              <w:jc w:val="both"/>
              <w:rPr>
                <w:szCs w:val="22"/>
              </w:rPr>
            </w:pPr>
            <w:r w:rsidRPr="00453F8F">
              <w:rPr>
                <w:szCs w:val="22"/>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453F8F" w:rsidRPr="00453F8F" w:rsidRDefault="00453F8F" w:rsidP="00453F8F">
      <w:pPr>
        <w:adjustRightInd w:val="0"/>
        <w:ind w:firstLine="567"/>
        <w:jc w:val="both"/>
        <w:rPr>
          <w:szCs w:val="22"/>
        </w:rPr>
      </w:pPr>
      <w:r w:rsidRPr="00453F8F">
        <w:rPr>
          <w:szCs w:val="22"/>
        </w:rPr>
        <w:t xml:space="preserve">7.7. Проектно-сметный </w:t>
      </w:r>
      <w:hyperlink r:id="rId9" w:history="1">
        <w:r w:rsidRPr="009B5104">
          <w:rPr>
            <w:rStyle w:val="a7"/>
            <w:color w:val="auto"/>
            <w:szCs w:val="22"/>
            <w:u w:val="none"/>
          </w:rPr>
          <w:t>метод</w:t>
        </w:r>
      </w:hyperlink>
      <w:r w:rsidRPr="00453F8F">
        <w:rPr>
          <w:szCs w:val="22"/>
        </w:rPr>
        <w:t xml:space="preserve"> заключается в определении НМЦД, цены договора, заключаемого с единственным поставщиком, на:</w:t>
      </w:r>
    </w:p>
    <w:p w:rsidR="00453F8F" w:rsidRPr="00453F8F" w:rsidRDefault="00453F8F" w:rsidP="00453F8F">
      <w:pPr>
        <w:adjustRightInd w:val="0"/>
        <w:ind w:firstLine="567"/>
        <w:jc w:val="both"/>
        <w:rPr>
          <w:szCs w:val="22"/>
        </w:rPr>
      </w:pPr>
      <w:r w:rsidRPr="00453F8F">
        <w:rPr>
          <w:szCs w:val="22"/>
        </w:rPr>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53F8F" w:rsidRPr="00453F8F" w:rsidRDefault="00453F8F" w:rsidP="00453F8F">
      <w:pPr>
        <w:adjustRightInd w:val="0"/>
        <w:ind w:firstLine="567"/>
        <w:jc w:val="both"/>
        <w:rPr>
          <w:szCs w:val="22"/>
        </w:rPr>
      </w:pPr>
      <w:r w:rsidRPr="00453F8F">
        <w:rPr>
          <w:szCs w:val="22"/>
        </w:rPr>
        <w:t>7.7.2. Проведение работ по сохранению объектов культурного наследия (памятников истории и культуры)</w:t>
      </w:r>
      <w:r w:rsidR="009B5104">
        <w:rPr>
          <w:szCs w:val="22"/>
        </w:rPr>
        <w:t xml:space="preserve"> народов Российской Федерации, </w:t>
      </w:r>
      <w:r w:rsidRPr="00453F8F">
        <w:rPr>
          <w:szCs w:val="22"/>
        </w:rPr>
        <w:t xml:space="preserve">за исключением научно-методического руководства, технического и авторского надзора, на основании согласованной в </w:t>
      </w:r>
      <w:hyperlink r:id="rId10" w:history="1">
        <w:r w:rsidRPr="009B5104">
          <w:rPr>
            <w:rStyle w:val="a7"/>
            <w:color w:val="auto"/>
            <w:szCs w:val="22"/>
            <w:u w:val="none"/>
          </w:rPr>
          <w:t>порядке</w:t>
        </w:r>
      </w:hyperlink>
      <w:r w:rsidRPr="009B5104">
        <w:rPr>
          <w:szCs w:val="22"/>
        </w:rPr>
        <w:t>,</w:t>
      </w:r>
      <w:r w:rsidRPr="00453F8F">
        <w:rPr>
          <w:szCs w:val="22"/>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53F8F" w:rsidRPr="00453F8F" w:rsidRDefault="00453F8F" w:rsidP="00453F8F">
      <w:pPr>
        <w:adjustRightInd w:val="0"/>
        <w:ind w:firstLine="567"/>
        <w:jc w:val="both"/>
        <w:rPr>
          <w:szCs w:val="22"/>
        </w:rPr>
      </w:pPr>
      <w:r w:rsidRPr="00453F8F">
        <w:rPr>
          <w:szCs w:val="22"/>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453F8F" w:rsidRPr="00453F8F" w:rsidRDefault="00453F8F" w:rsidP="00453F8F">
      <w:pPr>
        <w:adjustRightInd w:val="0"/>
        <w:ind w:firstLine="567"/>
        <w:jc w:val="both"/>
        <w:rPr>
          <w:szCs w:val="22"/>
        </w:rPr>
      </w:pPr>
      <w:r w:rsidRPr="00453F8F">
        <w:rPr>
          <w:szCs w:val="22"/>
        </w:rPr>
        <w:t xml:space="preserve">Основанием для определения НМЦД, цены договора, заключаемого </w:t>
      </w:r>
      <w:r w:rsidRPr="00453F8F">
        <w:rPr>
          <w:szCs w:val="22"/>
        </w:rPr>
        <w:b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453F8F" w:rsidRPr="00453F8F" w:rsidRDefault="00453F8F" w:rsidP="00453F8F">
      <w:pPr>
        <w:adjustRightInd w:val="0"/>
        <w:ind w:firstLine="567"/>
        <w:jc w:val="both"/>
        <w:rPr>
          <w:szCs w:val="22"/>
        </w:rPr>
      </w:pPr>
      <w:r w:rsidRPr="00453F8F">
        <w:rPr>
          <w:szCs w:val="22"/>
        </w:rPr>
        <w:t>7.9. Затратный метод применяется в случае невозможности применения иных методов, предусмотренных подпунктами 7.1.1</w:t>
      </w:r>
      <w:r w:rsidR="00D639FB">
        <w:rPr>
          <w:szCs w:val="22"/>
        </w:rPr>
        <w:t xml:space="preserve">-7.1.4 Положения, </w:t>
      </w:r>
      <w:r w:rsidRPr="00453F8F">
        <w:rPr>
          <w:szCs w:val="22"/>
        </w:rPr>
        <w:t>или в дополнение к иным методам. Данный метод заключается в определении НМЦД, цены единицы товара, работы, услуги, цены договора, заключаемо</w:t>
      </w:r>
      <w:r w:rsidR="00D639FB">
        <w:rPr>
          <w:szCs w:val="22"/>
        </w:rPr>
        <w:t xml:space="preserve">го с единственным поставщиком, </w:t>
      </w:r>
      <w:r w:rsidRPr="00453F8F">
        <w:rPr>
          <w:szCs w:val="22"/>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53F8F" w:rsidRPr="00453F8F" w:rsidRDefault="00453F8F" w:rsidP="00453F8F">
      <w:pPr>
        <w:adjustRightInd w:val="0"/>
        <w:ind w:firstLine="567"/>
        <w:jc w:val="both"/>
        <w:rPr>
          <w:szCs w:val="22"/>
        </w:rPr>
      </w:pPr>
      <w:r w:rsidRPr="00453F8F">
        <w:rPr>
          <w:szCs w:val="22"/>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453F8F" w:rsidRPr="00453F8F" w:rsidRDefault="00453F8F" w:rsidP="00453F8F">
      <w:pPr>
        <w:adjustRightInd w:val="0"/>
        <w:ind w:firstLine="567"/>
        <w:jc w:val="both"/>
        <w:rPr>
          <w:szCs w:val="22"/>
        </w:rPr>
      </w:pPr>
      <w:r w:rsidRPr="00453F8F">
        <w:rPr>
          <w:szCs w:val="22"/>
        </w:rPr>
        <w:lastRenderedPageBreak/>
        <w:t>7.11. Максимальное значение цен</w:t>
      </w:r>
      <w:r w:rsidR="00D639FB">
        <w:rPr>
          <w:szCs w:val="22"/>
        </w:rPr>
        <w:t xml:space="preserve">ы договора определяется исходя </w:t>
      </w:r>
      <w:r w:rsidRPr="00453F8F">
        <w:rPr>
          <w:szCs w:val="22"/>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453F8F" w:rsidRPr="00453F8F" w:rsidRDefault="00453F8F" w:rsidP="00453F8F">
      <w:pPr>
        <w:adjustRightInd w:val="0"/>
        <w:ind w:firstLine="567"/>
        <w:jc w:val="both"/>
        <w:rPr>
          <w:szCs w:val="22"/>
        </w:rPr>
      </w:pPr>
      <w:r w:rsidRPr="00453F8F">
        <w:rPr>
          <w:szCs w:val="22"/>
        </w:rPr>
        <w:t>7.12. Формула цены, устанавливающая правила расчета сумм, подлежащих уплате заказчиком постав</w:t>
      </w:r>
      <w:r w:rsidR="00D639FB">
        <w:rPr>
          <w:szCs w:val="22"/>
        </w:rPr>
        <w:t xml:space="preserve">щику (исполнителю, подрядчику) </w:t>
      </w:r>
      <w:r w:rsidRPr="00453F8F">
        <w:rPr>
          <w:szCs w:val="22"/>
        </w:rPr>
        <w:t>в ходе исполнения договора определяется по формуле:</w:t>
      </w:r>
    </w:p>
    <w:p w:rsidR="00453F8F" w:rsidRDefault="00D639FB" w:rsidP="00453F8F">
      <w:pPr>
        <w:adjustRightInd w:val="0"/>
        <w:ind w:firstLine="567"/>
        <w:jc w:val="both"/>
        <w:rPr>
          <w:szCs w:val="22"/>
        </w:rPr>
      </w:pPr>
      <w:r>
        <w:rPr>
          <w:szCs w:val="22"/>
        </w:rPr>
        <w:t xml:space="preserve">                            </w:t>
      </w:r>
      <w:r w:rsidR="00453F8F" w:rsidRPr="00453F8F">
        <w:rPr>
          <w:szCs w:val="22"/>
        </w:rPr>
        <w:t xml:space="preserve">Ц = </w:t>
      </w:r>
      <w:r w:rsidR="00453F8F" w:rsidRPr="00453F8F">
        <w:rPr>
          <w:szCs w:val="22"/>
          <w:lang w:val="en-US"/>
        </w:rPr>
        <w:t>V</w:t>
      </w:r>
      <w:r w:rsidR="00453F8F" w:rsidRPr="00453F8F">
        <w:rPr>
          <w:szCs w:val="22"/>
        </w:rPr>
        <w:t xml:space="preserve"> × Ц</w:t>
      </w:r>
      <w:r w:rsidR="00453F8F" w:rsidRPr="00453F8F">
        <w:rPr>
          <w:szCs w:val="22"/>
          <w:vertAlign w:val="subscript"/>
        </w:rPr>
        <w:t>ед</w:t>
      </w:r>
      <w:r w:rsidR="00453F8F" w:rsidRPr="00453F8F">
        <w:rPr>
          <w:szCs w:val="22"/>
        </w:rPr>
        <w:t>, где:</w:t>
      </w:r>
    </w:p>
    <w:p w:rsidR="00D639FB" w:rsidRPr="00453F8F" w:rsidRDefault="00D639FB" w:rsidP="00453F8F">
      <w:pPr>
        <w:adjustRightInd w:val="0"/>
        <w:ind w:firstLine="567"/>
        <w:jc w:val="both"/>
        <w:rPr>
          <w:szCs w:val="22"/>
        </w:rPr>
      </w:pPr>
    </w:p>
    <w:tbl>
      <w:tblPr>
        <w:tblW w:w="0" w:type="auto"/>
        <w:tblLook w:val="04A0" w:firstRow="1" w:lastRow="0" w:firstColumn="1" w:lastColumn="0" w:noHBand="0" w:noVBand="1"/>
      </w:tblPr>
      <w:tblGrid>
        <w:gridCol w:w="542"/>
        <w:gridCol w:w="336"/>
        <w:gridCol w:w="8692"/>
      </w:tblGrid>
      <w:tr w:rsidR="00453F8F" w:rsidRPr="00453F8F" w:rsidTr="00453F8F">
        <w:tc>
          <w:tcPr>
            <w:tcW w:w="542" w:type="dxa"/>
          </w:tcPr>
          <w:p w:rsidR="00453F8F" w:rsidRPr="00453F8F" w:rsidRDefault="00453F8F" w:rsidP="00453F8F">
            <w:pPr>
              <w:adjustRightInd w:val="0"/>
              <w:ind w:firstLine="567"/>
              <w:jc w:val="both"/>
              <w:rPr>
                <w:szCs w:val="22"/>
              </w:rPr>
            </w:pPr>
            <w:r w:rsidRPr="00453F8F">
              <w:rPr>
                <w:szCs w:val="22"/>
              </w:rPr>
              <w:t>Ц</w:t>
            </w:r>
          </w:p>
        </w:tc>
        <w:tc>
          <w:tcPr>
            <w:tcW w:w="336" w:type="dxa"/>
          </w:tcPr>
          <w:p w:rsidR="00453F8F" w:rsidRPr="00453F8F" w:rsidRDefault="00453F8F" w:rsidP="00453F8F">
            <w:pPr>
              <w:adjustRightInd w:val="0"/>
              <w:ind w:firstLine="567"/>
              <w:jc w:val="both"/>
              <w:rPr>
                <w:szCs w:val="22"/>
              </w:rPr>
            </w:pPr>
            <w:r w:rsidRPr="00453F8F">
              <w:rPr>
                <w:szCs w:val="22"/>
              </w:rPr>
              <w:t>–</w:t>
            </w:r>
          </w:p>
        </w:tc>
        <w:tc>
          <w:tcPr>
            <w:tcW w:w="8692" w:type="dxa"/>
          </w:tcPr>
          <w:p w:rsidR="00D639FB" w:rsidRDefault="00D639FB" w:rsidP="00D639FB">
            <w:pPr>
              <w:adjustRightInd w:val="0"/>
              <w:jc w:val="both"/>
              <w:rPr>
                <w:szCs w:val="22"/>
              </w:rPr>
            </w:pPr>
            <w:r>
              <w:rPr>
                <w:szCs w:val="22"/>
              </w:rPr>
              <w:t xml:space="preserve">Ц     -     </w:t>
            </w:r>
            <w:r w:rsidR="00453F8F" w:rsidRPr="00453F8F">
              <w:rPr>
                <w:szCs w:val="22"/>
              </w:rPr>
              <w:t xml:space="preserve">сумма, подлежащая уплате заказчиком поставщику (исполнителю, </w:t>
            </w:r>
          </w:p>
          <w:p w:rsidR="00453F8F" w:rsidRPr="00453F8F" w:rsidRDefault="00D639FB" w:rsidP="00D639FB">
            <w:pPr>
              <w:adjustRightInd w:val="0"/>
              <w:jc w:val="both"/>
              <w:rPr>
                <w:szCs w:val="22"/>
              </w:rPr>
            </w:pPr>
            <w:r>
              <w:rPr>
                <w:szCs w:val="22"/>
              </w:rPr>
              <w:t xml:space="preserve">              </w:t>
            </w:r>
            <w:r w:rsidR="00453F8F" w:rsidRPr="00453F8F">
              <w:rPr>
                <w:szCs w:val="22"/>
              </w:rPr>
              <w:t>подрядчику) в ходе исполнения договора;</w:t>
            </w:r>
          </w:p>
        </w:tc>
      </w:tr>
      <w:tr w:rsidR="00453F8F" w:rsidRPr="00453F8F" w:rsidTr="00453F8F">
        <w:tc>
          <w:tcPr>
            <w:tcW w:w="542" w:type="dxa"/>
          </w:tcPr>
          <w:p w:rsidR="00453F8F" w:rsidRPr="00453F8F" w:rsidRDefault="00453F8F" w:rsidP="00453F8F">
            <w:pPr>
              <w:adjustRightInd w:val="0"/>
              <w:ind w:firstLine="567"/>
              <w:jc w:val="both"/>
              <w:rPr>
                <w:szCs w:val="22"/>
              </w:rPr>
            </w:pPr>
            <w:r w:rsidRPr="00453F8F">
              <w:rPr>
                <w:szCs w:val="22"/>
                <w:lang w:val="en-US"/>
              </w:rPr>
              <w:t>V</w:t>
            </w:r>
          </w:p>
        </w:tc>
        <w:tc>
          <w:tcPr>
            <w:tcW w:w="336" w:type="dxa"/>
          </w:tcPr>
          <w:p w:rsidR="00453F8F" w:rsidRPr="00453F8F" w:rsidRDefault="00453F8F" w:rsidP="00453F8F">
            <w:pPr>
              <w:adjustRightInd w:val="0"/>
              <w:ind w:firstLine="567"/>
              <w:jc w:val="both"/>
              <w:rPr>
                <w:szCs w:val="22"/>
              </w:rPr>
            </w:pPr>
            <w:r w:rsidRPr="00453F8F">
              <w:rPr>
                <w:szCs w:val="22"/>
              </w:rPr>
              <w:t>–</w:t>
            </w:r>
          </w:p>
        </w:tc>
        <w:tc>
          <w:tcPr>
            <w:tcW w:w="8692" w:type="dxa"/>
          </w:tcPr>
          <w:p w:rsidR="00D639FB" w:rsidRPr="00D639FB" w:rsidRDefault="00D639FB" w:rsidP="00D639FB">
            <w:pPr>
              <w:adjustRightInd w:val="0"/>
              <w:jc w:val="both"/>
              <w:rPr>
                <w:szCs w:val="22"/>
              </w:rPr>
            </w:pPr>
            <w:r>
              <w:rPr>
                <w:szCs w:val="22"/>
                <w:lang w:val="en-US"/>
              </w:rPr>
              <w:t>V</w:t>
            </w:r>
            <w:r w:rsidRPr="00D639FB">
              <w:rPr>
                <w:szCs w:val="22"/>
              </w:rPr>
              <w:t xml:space="preserve">   </w:t>
            </w:r>
            <w:r>
              <w:rPr>
                <w:szCs w:val="22"/>
              </w:rPr>
              <w:t xml:space="preserve"> </w:t>
            </w:r>
            <w:r w:rsidRPr="00D639FB">
              <w:rPr>
                <w:szCs w:val="22"/>
              </w:rPr>
              <w:t xml:space="preserve"> </w:t>
            </w:r>
            <w:r>
              <w:rPr>
                <w:szCs w:val="22"/>
              </w:rPr>
              <w:t>-</w:t>
            </w:r>
            <w:r w:rsidRPr="00D639FB">
              <w:rPr>
                <w:szCs w:val="22"/>
              </w:rPr>
              <w:t xml:space="preserve">   </w:t>
            </w:r>
            <w:r>
              <w:rPr>
                <w:szCs w:val="22"/>
              </w:rPr>
              <w:t xml:space="preserve">  </w:t>
            </w:r>
            <w:r w:rsidR="00453F8F" w:rsidRPr="00453F8F">
              <w:rPr>
                <w:szCs w:val="22"/>
              </w:rPr>
              <w:t>объем поставленных товаров, выпол</w:t>
            </w:r>
            <w:r>
              <w:rPr>
                <w:szCs w:val="22"/>
              </w:rPr>
              <w:t>ненных работ, оказанных услуг в</w:t>
            </w:r>
            <w:r w:rsidRPr="00D639FB">
              <w:rPr>
                <w:szCs w:val="22"/>
              </w:rPr>
              <w:t xml:space="preserve">     </w:t>
            </w:r>
          </w:p>
          <w:p w:rsidR="00453F8F" w:rsidRPr="00453F8F" w:rsidRDefault="00D639FB" w:rsidP="00D639FB">
            <w:pPr>
              <w:adjustRightInd w:val="0"/>
              <w:jc w:val="both"/>
              <w:rPr>
                <w:szCs w:val="22"/>
              </w:rPr>
            </w:pPr>
            <w:r w:rsidRPr="00D639FB">
              <w:rPr>
                <w:szCs w:val="22"/>
              </w:rPr>
              <w:t xml:space="preserve">             </w:t>
            </w:r>
            <w:r>
              <w:rPr>
                <w:szCs w:val="22"/>
              </w:rPr>
              <w:t xml:space="preserve"> </w:t>
            </w:r>
            <w:r w:rsidR="00453F8F" w:rsidRPr="00453F8F">
              <w:rPr>
                <w:szCs w:val="22"/>
              </w:rPr>
              <w:t>периоде поставки (выполнения работ, оказания услуг);</w:t>
            </w:r>
          </w:p>
        </w:tc>
      </w:tr>
      <w:tr w:rsidR="00453F8F" w:rsidRPr="00453F8F" w:rsidTr="00453F8F">
        <w:tc>
          <w:tcPr>
            <w:tcW w:w="542" w:type="dxa"/>
          </w:tcPr>
          <w:p w:rsidR="00453F8F" w:rsidRPr="00453F8F" w:rsidRDefault="00453F8F" w:rsidP="00453F8F">
            <w:pPr>
              <w:adjustRightInd w:val="0"/>
              <w:ind w:firstLine="567"/>
              <w:jc w:val="both"/>
              <w:rPr>
                <w:szCs w:val="22"/>
              </w:rPr>
            </w:pPr>
            <w:r w:rsidRPr="00453F8F">
              <w:rPr>
                <w:szCs w:val="22"/>
              </w:rPr>
              <w:t>Ц</w:t>
            </w:r>
          </w:p>
        </w:tc>
        <w:tc>
          <w:tcPr>
            <w:tcW w:w="336" w:type="dxa"/>
          </w:tcPr>
          <w:p w:rsidR="00453F8F" w:rsidRPr="00453F8F" w:rsidRDefault="00453F8F" w:rsidP="00453F8F">
            <w:pPr>
              <w:adjustRightInd w:val="0"/>
              <w:ind w:firstLine="567"/>
              <w:jc w:val="both"/>
              <w:rPr>
                <w:szCs w:val="22"/>
              </w:rPr>
            </w:pPr>
            <w:r w:rsidRPr="00453F8F">
              <w:rPr>
                <w:szCs w:val="22"/>
              </w:rPr>
              <w:t>–</w:t>
            </w:r>
          </w:p>
        </w:tc>
        <w:tc>
          <w:tcPr>
            <w:tcW w:w="8692" w:type="dxa"/>
          </w:tcPr>
          <w:p w:rsidR="00D639FB" w:rsidRDefault="00D639FB" w:rsidP="00D639FB">
            <w:pPr>
              <w:adjustRightInd w:val="0"/>
              <w:jc w:val="both"/>
              <w:rPr>
                <w:szCs w:val="22"/>
              </w:rPr>
            </w:pPr>
            <w:r>
              <w:rPr>
                <w:szCs w:val="22"/>
              </w:rPr>
              <w:t>Ц</w:t>
            </w:r>
            <w:r w:rsidRPr="00D639FB">
              <w:rPr>
                <w:sz w:val="16"/>
                <w:szCs w:val="16"/>
              </w:rPr>
              <w:t>ед</w:t>
            </w:r>
            <w:r>
              <w:rPr>
                <w:szCs w:val="22"/>
              </w:rPr>
              <w:t xml:space="preserve">  -     </w:t>
            </w:r>
            <w:r w:rsidR="00453F8F" w:rsidRPr="00453F8F">
              <w:rPr>
                <w:szCs w:val="22"/>
              </w:rPr>
              <w:t xml:space="preserve">цена за единицу товара, работы, услуги, установленная на день отпуска </w:t>
            </w:r>
          </w:p>
          <w:p w:rsidR="00D639FB" w:rsidRDefault="00D639FB" w:rsidP="00D639FB">
            <w:pPr>
              <w:adjustRightInd w:val="0"/>
              <w:jc w:val="both"/>
              <w:rPr>
                <w:szCs w:val="22"/>
              </w:rPr>
            </w:pPr>
            <w:r>
              <w:rPr>
                <w:szCs w:val="22"/>
              </w:rPr>
              <w:t xml:space="preserve">              </w:t>
            </w:r>
            <w:r w:rsidR="00453F8F" w:rsidRPr="00453F8F">
              <w:rPr>
                <w:szCs w:val="22"/>
              </w:rPr>
              <w:t xml:space="preserve">товара, выполнения работы, оказания услуги, но не более цены за </w:t>
            </w:r>
          </w:p>
          <w:p w:rsidR="00453F8F" w:rsidRPr="00453F8F" w:rsidRDefault="00D639FB" w:rsidP="00D639FB">
            <w:pPr>
              <w:adjustRightInd w:val="0"/>
              <w:jc w:val="both"/>
              <w:rPr>
                <w:szCs w:val="22"/>
              </w:rPr>
            </w:pPr>
            <w:r>
              <w:rPr>
                <w:szCs w:val="22"/>
              </w:rPr>
              <w:t xml:space="preserve">              </w:t>
            </w:r>
            <w:r w:rsidR="00453F8F" w:rsidRPr="00453F8F">
              <w:rPr>
                <w:szCs w:val="22"/>
              </w:rPr>
              <w:t xml:space="preserve">единицу товара, работы, услуги, указанной в договоре. </w:t>
            </w:r>
          </w:p>
        </w:tc>
      </w:tr>
    </w:tbl>
    <w:p w:rsidR="00453F8F" w:rsidRPr="00453F8F" w:rsidRDefault="00453F8F" w:rsidP="00453F8F">
      <w:pPr>
        <w:adjustRightInd w:val="0"/>
        <w:ind w:firstLine="567"/>
        <w:jc w:val="both"/>
        <w:rPr>
          <w:szCs w:val="22"/>
        </w:rPr>
      </w:pPr>
      <w:r w:rsidRPr="00453F8F">
        <w:rPr>
          <w:szCs w:val="22"/>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10" w:name="_Toc521582053"/>
      <w:r w:rsidRPr="00453F8F">
        <w:rPr>
          <w:b/>
          <w:bCs/>
          <w:szCs w:val="22"/>
        </w:rPr>
        <w:t>8. Обеспечительные и антидемпинговые меры при осуществлении закупок</w:t>
      </w:r>
      <w:bookmarkEnd w:id="10"/>
    </w:p>
    <w:p w:rsidR="00453F8F" w:rsidRPr="00453F8F" w:rsidRDefault="00453F8F" w:rsidP="00453F8F">
      <w:pPr>
        <w:adjustRightInd w:val="0"/>
        <w:ind w:firstLine="567"/>
        <w:jc w:val="both"/>
        <w:rPr>
          <w:szCs w:val="22"/>
        </w:rPr>
      </w:pPr>
      <w:r w:rsidRPr="00453F8F">
        <w:rPr>
          <w:szCs w:val="22"/>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453F8F">
        <w:rPr>
          <w:szCs w:val="22"/>
        </w:rPr>
        <w:br/>
        <w:t>по результатам проведения закупки (далее обеспечение исполнения договора).</w:t>
      </w:r>
    </w:p>
    <w:p w:rsidR="00453F8F" w:rsidRPr="00453F8F" w:rsidRDefault="00453F8F" w:rsidP="00453F8F">
      <w:pPr>
        <w:adjustRightInd w:val="0"/>
        <w:ind w:firstLine="567"/>
        <w:jc w:val="both"/>
        <w:rPr>
          <w:szCs w:val="22"/>
        </w:rPr>
      </w:pPr>
      <w:r w:rsidRPr="00453F8F">
        <w:rPr>
          <w:szCs w:val="22"/>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453F8F" w:rsidRPr="00453F8F" w:rsidRDefault="00453F8F" w:rsidP="00453F8F">
      <w:pPr>
        <w:adjustRightInd w:val="0"/>
        <w:ind w:firstLine="567"/>
        <w:jc w:val="both"/>
        <w:rPr>
          <w:szCs w:val="22"/>
        </w:rPr>
      </w:pPr>
      <w:r w:rsidRPr="00453F8F">
        <w:rPr>
          <w:szCs w:val="22"/>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ограничить участника закупки </w:t>
      </w:r>
      <w:r w:rsidRPr="00453F8F">
        <w:rPr>
          <w:szCs w:val="22"/>
        </w:rPr>
        <w:br/>
        <w:t>в возможном выборе способа из предусмотренных извещением о проведении закупки, документацией о закупке.</w:t>
      </w:r>
    </w:p>
    <w:p w:rsidR="00453F8F" w:rsidRPr="00453F8F" w:rsidRDefault="00453F8F" w:rsidP="00453F8F">
      <w:pPr>
        <w:adjustRightInd w:val="0"/>
        <w:ind w:firstLine="567"/>
        <w:jc w:val="both"/>
        <w:rPr>
          <w:szCs w:val="22"/>
        </w:rPr>
      </w:pPr>
      <w:r w:rsidRPr="00453F8F">
        <w:rPr>
          <w:szCs w:val="22"/>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w:t>
      </w:r>
      <w:r w:rsidR="00DD10AA">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 xml:space="preserve">8.5. Размер обеспечения заявки, в случае установления заказчиком требования предоставления такого </w:t>
      </w:r>
      <w:r w:rsidR="00DD10AA">
        <w:rPr>
          <w:szCs w:val="22"/>
        </w:rPr>
        <w:t xml:space="preserve">обеспечения, должен составлять </w:t>
      </w:r>
      <w:r w:rsidRPr="00453F8F">
        <w:rPr>
          <w:szCs w:val="22"/>
        </w:rPr>
        <w:t>от 0,5 до 5 % от начальной (максимальной) цены договора.</w:t>
      </w:r>
    </w:p>
    <w:p w:rsidR="00453F8F" w:rsidRPr="00453F8F" w:rsidRDefault="00453F8F" w:rsidP="00453F8F">
      <w:pPr>
        <w:adjustRightInd w:val="0"/>
        <w:ind w:firstLine="567"/>
        <w:jc w:val="both"/>
        <w:rPr>
          <w:szCs w:val="22"/>
        </w:rPr>
      </w:pPr>
      <w:r w:rsidRPr="00453F8F">
        <w:rPr>
          <w:szCs w:val="22"/>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453F8F" w:rsidRPr="00453F8F" w:rsidRDefault="00453F8F" w:rsidP="00453F8F">
      <w:pPr>
        <w:adjustRightInd w:val="0"/>
        <w:ind w:firstLine="567"/>
        <w:jc w:val="both"/>
        <w:rPr>
          <w:szCs w:val="22"/>
        </w:rPr>
      </w:pPr>
      <w:r w:rsidRPr="00453F8F">
        <w:rPr>
          <w:szCs w:val="22"/>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453F8F" w:rsidRPr="00453F8F" w:rsidRDefault="00453F8F" w:rsidP="00453F8F">
      <w:pPr>
        <w:adjustRightInd w:val="0"/>
        <w:ind w:firstLine="567"/>
        <w:jc w:val="both"/>
        <w:rPr>
          <w:szCs w:val="22"/>
        </w:rPr>
      </w:pPr>
      <w:r w:rsidRPr="00453F8F">
        <w:rPr>
          <w:szCs w:val="22"/>
        </w:rPr>
        <w:lastRenderedPageBreak/>
        <w:t>8.7.1. Размещение на ЭП итогового протокола конкурентной закупки. При этом возврат осуществляется в отношении денежных средств всех уча</w:t>
      </w:r>
      <w:r w:rsidR="00DD10AA">
        <w:rPr>
          <w:szCs w:val="22"/>
        </w:rPr>
        <w:t xml:space="preserve">стников закупки, за исключением победителя закупки или лица, </w:t>
      </w:r>
      <w:r w:rsidRPr="00453F8F">
        <w:rPr>
          <w:szCs w:val="22"/>
        </w:rPr>
        <w:t>с которым заключается договор, которому такие денежные средства возвращаются после заключения договора;</w:t>
      </w:r>
    </w:p>
    <w:p w:rsidR="00453F8F" w:rsidRPr="00453F8F" w:rsidRDefault="00453F8F" w:rsidP="00453F8F">
      <w:pPr>
        <w:adjustRightInd w:val="0"/>
        <w:ind w:firstLine="567"/>
        <w:jc w:val="both"/>
        <w:rPr>
          <w:szCs w:val="22"/>
        </w:rPr>
      </w:pPr>
      <w:r w:rsidRPr="00453F8F">
        <w:rPr>
          <w:szCs w:val="22"/>
        </w:rPr>
        <w:t>8.7.2. Отмена закупки;</w:t>
      </w:r>
    </w:p>
    <w:p w:rsidR="00453F8F" w:rsidRPr="00453F8F" w:rsidRDefault="00453F8F" w:rsidP="00453F8F">
      <w:pPr>
        <w:adjustRightInd w:val="0"/>
        <w:ind w:firstLine="567"/>
        <w:jc w:val="both"/>
        <w:rPr>
          <w:szCs w:val="22"/>
        </w:rPr>
      </w:pPr>
      <w:r w:rsidRPr="00453F8F">
        <w:rPr>
          <w:szCs w:val="22"/>
        </w:rPr>
        <w:t>8.7.3. Отзыв заявки участником закупки до окончания срока подачи заявок;</w:t>
      </w:r>
    </w:p>
    <w:p w:rsidR="00453F8F" w:rsidRPr="00453F8F" w:rsidRDefault="00453F8F" w:rsidP="00453F8F">
      <w:pPr>
        <w:adjustRightInd w:val="0"/>
        <w:ind w:firstLine="567"/>
        <w:jc w:val="both"/>
        <w:rPr>
          <w:szCs w:val="22"/>
        </w:rPr>
      </w:pPr>
      <w:r w:rsidRPr="00453F8F">
        <w:rPr>
          <w:szCs w:val="22"/>
        </w:rPr>
        <w:t>8.7.4. Получение заявки на участие в закупке после окончания срока подачи заявок;</w:t>
      </w:r>
    </w:p>
    <w:p w:rsidR="00453F8F" w:rsidRPr="00453F8F" w:rsidRDefault="00453F8F" w:rsidP="00453F8F">
      <w:pPr>
        <w:adjustRightInd w:val="0"/>
        <w:ind w:firstLine="567"/>
        <w:jc w:val="both"/>
        <w:rPr>
          <w:szCs w:val="22"/>
        </w:rPr>
      </w:pPr>
      <w:r w:rsidRPr="00453F8F">
        <w:rPr>
          <w:szCs w:val="22"/>
        </w:rPr>
        <w:t>8.7.5. Отстранение участника закупки от участия в закупке или отказ заказчика от заключения договора с участником закупки.</w:t>
      </w:r>
    </w:p>
    <w:p w:rsidR="00453F8F" w:rsidRPr="00453F8F" w:rsidRDefault="00453F8F" w:rsidP="00453F8F">
      <w:pPr>
        <w:adjustRightInd w:val="0"/>
        <w:ind w:firstLine="567"/>
        <w:jc w:val="both"/>
        <w:rPr>
          <w:szCs w:val="22"/>
        </w:rPr>
      </w:pPr>
      <w:r w:rsidRPr="00453F8F">
        <w:rPr>
          <w:szCs w:val="22"/>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453F8F" w:rsidRPr="00453F8F" w:rsidRDefault="00453F8F" w:rsidP="00453F8F">
      <w:pPr>
        <w:adjustRightInd w:val="0"/>
        <w:ind w:firstLine="567"/>
        <w:jc w:val="both"/>
        <w:rPr>
          <w:szCs w:val="22"/>
        </w:rPr>
      </w:pPr>
      <w:r w:rsidRPr="00453F8F">
        <w:rPr>
          <w:szCs w:val="22"/>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453F8F" w:rsidRPr="00453F8F" w:rsidRDefault="00453F8F" w:rsidP="00453F8F">
      <w:pPr>
        <w:adjustRightInd w:val="0"/>
        <w:ind w:firstLine="567"/>
        <w:jc w:val="both"/>
        <w:rPr>
          <w:szCs w:val="22"/>
        </w:rPr>
      </w:pPr>
      <w:r w:rsidRPr="00453F8F">
        <w:rPr>
          <w:szCs w:val="22"/>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453F8F" w:rsidRPr="00453F8F" w:rsidRDefault="00453F8F" w:rsidP="00453F8F">
      <w:pPr>
        <w:adjustRightInd w:val="0"/>
        <w:ind w:firstLine="567"/>
        <w:jc w:val="both"/>
        <w:rPr>
          <w:szCs w:val="22"/>
        </w:rPr>
      </w:pPr>
      <w:r w:rsidRPr="00453F8F">
        <w:rPr>
          <w:szCs w:val="22"/>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w:t>
      </w:r>
      <w:r w:rsidR="00DD10AA">
        <w:rPr>
          <w:szCs w:val="22"/>
        </w:rPr>
        <w:t xml:space="preserve">а участником закупки заказчику </w:t>
      </w:r>
      <w:r w:rsidRPr="00453F8F">
        <w:rPr>
          <w:szCs w:val="22"/>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453F8F" w:rsidRPr="00453F8F" w:rsidRDefault="00453F8F" w:rsidP="00453F8F">
      <w:pPr>
        <w:adjustRightInd w:val="0"/>
        <w:ind w:firstLine="567"/>
        <w:jc w:val="both"/>
        <w:rPr>
          <w:szCs w:val="22"/>
        </w:rPr>
      </w:pPr>
      <w:r w:rsidRPr="00453F8F">
        <w:rPr>
          <w:szCs w:val="22"/>
        </w:rPr>
        <w:t xml:space="preserve">8.10. Требование о предоставлении обеспечения исполнения договора, </w:t>
      </w:r>
      <w:r w:rsidRPr="00453F8F">
        <w:rPr>
          <w:szCs w:val="22"/>
        </w:rPr>
        <w:br/>
        <w:t xml:space="preserve">в случае его установления, предъявляется </w:t>
      </w:r>
      <w:r w:rsidR="00DD10AA">
        <w:rPr>
          <w:szCs w:val="22"/>
        </w:rPr>
        <w:t xml:space="preserve">к победителю закупки или лицу, </w:t>
      </w:r>
      <w:r w:rsidRPr="00453F8F">
        <w:rPr>
          <w:szCs w:val="22"/>
        </w:rPr>
        <w:t>с которым заключается договор, и устан</w:t>
      </w:r>
      <w:r w:rsidR="00DD10AA">
        <w:rPr>
          <w:szCs w:val="22"/>
        </w:rPr>
        <w:t xml:space="preserve">авливается в извещении и (или) </w:t>
      </w:r>
      <w:r w:rsidRPr="00453F8F">
        <w:rPr>
          <w:szCs w:val="22"/>
        </w:rPr>
        <w:t>в документации о закупке.</w:t>
      </w:r>
    </w:p>
    <w:p w:rsidR="00453F8F" w:rsidRPr="00453F8F" w:rsidRDefault="00453F8F" w:rsidP="00453F8F">
      <w:pPr>
        <w:adjustRightInd w:val="0"/>
        <w:ind w:firstLine="567"/>
        <w:jc w:val="both"/>
        <w:rPr>
          <w:szCs w:val="22"/>
        </w:rPr>
      </w:pPr>
      <w:r w:rsidRPr="00453F8F">
        <w:rPr>
          <w:szCs w:val="22"/>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w:t>
      </w:r>
      <w:r w:rsidR="00DD10AA">
        <w:rPr>
          <w:szCs w:val="22"/>
        </w:rPr>
        <w:t xml:space="preserve">ая) цена договора не превышает </w:t>
      </w:r>
      <w:r w:rsidRPr="00453F8F">
        <w:rPr>
          <w:szCs w:val="22"/>
        </w:rPr>
        <w:t>500 тыс.</w:t>
      </w:r>
      <w:r w:rsidR="00DD10AA">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w:t>
      </w:r>
      <w:r w:rsidR="00DD10AA">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8.12</w:t>
      </w:r>
      <w:r w:rsidRPr="00453F8F">
        <w:rPr>
          <w:szCs w:val="22"/>
          <w:vertAlign w:val="superscript"/>
        </w:rPr>
        <w:t>1</w:t>
      </w:r>
      <w:r w:rsidRPr="00453F8F">
        <w:rPr>
          <w:szCs w:val="22"/>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453F8F" w:rsidRPr="00453F8F" w:rsidRDefault="00453F8F" w:rsidP="00453F8F">
      <w:pPr>
        <w:adjustRightInd w:val="0"/>
        <w:ind w:firstLine="567"/>
        <w:jc w:val="both"/>
        <w:rPr>
          <w:szCs w:val="22"/>
        </w:rPr>
      </w:pPr>
      <w:r w:rsidRPr="00453F8F">
        <w:rPr>
          <w:szCs w:val="22"/>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453F8F" w:rsidRPr="00453F8F" w:rsidRDefault="00453F8F" w:rsidP="00453F8F">
      <w:pPr>
        <w:adjustRightInd w:val="0"/>
        <w:ind w:firstLine="567"/>
        <w:jc w:val="both"/>
        <w:rPr>
          <w:szCs w:val="22"/>
        </w:rPr>
      </w:pPr>
      <w:r w:rsidRPr="00453F8F">
        <w:rPr>
          <w:szCs w:val="22"/>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453F8F" w:rsidRPr="00453F8F" w:rsidRDefault="00453F8F" w:rsidP="00453F8F">
      <w:pPr>
        <w:adjustRightInd w:val="0"/>
        <w:ind w:firstLine="567"/>
        <w:jc w:val="both"/>
        <w:rPr>
          <w:szCs w:val="22"/>
        </w:rPr>
      </w:pPr>
      <w:r w:rsidRPr="00453F8F">
        <w:rPr>
          <w:szCs w:val="22"/>
        </w:rPr>
        <w:t xml:space="preserve">8.15. Форма, порядок предоставления и размер обеспечения исполнения договора устанавливаются </w:t>
      </w:r>
      <w:r w:rsidR="00DD10AA">
        <w:rPr>
          <w:szCs w:val="22"/>
        </w:rPr>
        <w:t xml:space="preserve">заказчиком в извещении и (или) </w:t>
      </w:r>
      <w:r w:rsidRPr="00453F8F">
        <w:rPr>
          <w:szCs w:val="22"/>
        </w:rPr>
        <w:t>в документации о закупке, в договоре, заключаемом с единственным поставщиком (подрядчиком, исполнителем), с учетом требований Положения.</w:t>
      </w:r>
    </w:p>
    <w:p w:rsidR="00453F8F" w:rsidRPr="00453F8F" w:rsidRDefault="00453F8F" w:rsidP="00453F8F">
      <w:pPr>
        <w:adjustRightInd w:val="0"/>
        <w:ind w:firstLine="567"/>
        <w:jc w:val="both"/>
        <w:rPr>
          <w:szCs w:val="22"/>
        </w:rPr>
      </w:pPr>
      <w:r w:rsidRPr="00453F8F">
        <w:rPr>
          <w:szCs w:val="22"/>
        </w:rPr>
        <w:t>8.16. 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 (если в документации не указано иное).</w:t>
      </w:r>
    </w:p>
    <w:p w:rsidR="00453F8F" w:rsidRPr="00453F8F" w:rsidRDefault="00453F8F" w:rsidP="00453F8F">
      <w:pPr>
        <w:adjustRightInd w:val="0"/>
        <w:ind w:firstLine="567"/>
        <w:jc w:val="both"/>
        <w:rPr>
          <w:szCs w:val="22"/>
        </w:rPr>
      </w:pPr>
      <w:r w:rsidRPr="00453F8F">
        <w:rPr>
          <w:szCs w:val="22"/>
        </w:rPr>
        <w:lastRenderedPageBreak/>
        <w:t>8.17. Договор заключается после предоставления участником закупки, с которым заключается договор, о</w:t>
      </w:r>
      <w:r w:rsidR="00DD10AA">
        <w:rPr>
          <w:szCs w:val="22"/>
        </w:rPr>
        <w:t xml:space="preserve">беспечения исполнения договора </w:t>
      </w:r>
      <w:r w:rsidRPr="00453F8F">
        <w:rPr>
          <w:szCs w:val="22"/>
        </w:rPr>
        <w:t>в соответствии с Положением.</w:t>
      </w:r>
    </w:p>
    <w:p w:rsidR="00453F8F" w:rsidRPr="00453F8F" w:rsidRDefault="00453F8F" w:rsidP="00453F8F">
      <w:pPr>
        <w:adjustRightInd w:val="0"/>
        <w:ind w:firstLine="567"/>
        <w:jc w:val="both"/>
        <w:rPr>
          <w:szCs w:val="22"/>
        </w:rPr>
      </w:pPr>
      <w:r w:rsidRPr="00453F8F">
        <w:rPr>
          <w:szCs w:val="22"/>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53F8F" w:rsidRPr="00453F8F" w:rsidRDefault="00453F8F" w:rsidP="00453F8F">
      <w:pPr>
        <w:adjustRightInd w:val="0"/>
        <w:ind w:firstLine="567"/>
        <w:jc w:val="both"/>
        <w:rPr>
          <w:szCs w:val="22"/>
        </w:rPr>
      </w:pPr>
      <w:r w:rsidRPr="00453F8F">
        <w:rPr>
          <w:szCs w:val="22"/>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453F8F" w:rsidRPr="00453F8F" w:rsidRDefault="00453F8F" w:rsidP="00453F8F">
      <w:pPr>
        <w:adjustRightInd w:val="0"/>
        <w:ind w:firstLine="567"/>
        <w:jc w:val="both"/>
        <w:rPr>
          <w:szCs w:val="22"/>
        </w:rPr>
      </w:pPr>
      <w:r w:rsidRPr="00453F8F">
        <w:rPr>
          <w:szCs w:val="22"/>
        </w:rPr>
        <w:t>8.20. 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453F8F" w:rsidRPr="00453F8F" w:rsidRDefault="00453F8F" w:rsidP="00453F8F">
      <w:pPr>
        <w:adjustRightInd w:val="0"/>
        <w:ind w:firstLine="567"/>
        <w:jc w:val="both"/>
        <w:rPr>
          <w:szCs w:val="22"/>
        </w:rPr>
      </w:pPr>
      <w:r w:rsidRPr="00453F8F">
        <w:rPr>
          <w:szCs w:val="22"/>
        </w:rPr>
        <w:t>8.21. Антидемпинговые меры могут быть применены только в случае установления возможности пр</w:t>
      </w:r>
      <w:r w:rsidR="00DD10AA">
        <w:rPr>
          <w:szCs w:val="22"/>
        </w:rPr>
        <w:t xml:space="preserve">именения таких мер в извещении </w:t>
      </w:r>
      <w:r w:rsidRPr="00453F8F">
        <w:rPr>
          <w:szCs w:val="22"/>
        </w:rPr>
        <w:t>об осуществлении закупки и (или) в документации о закупке.</w:t>
      </w:r>
    </w:p>
    <w:p w:rsidR="00453F8F" w:rsidRPr="00453F8F" w:rsidRDefault="00453F8F" w:rsidP="00453F8F">
      <w:pPr>
        <w:adjustRightInd w:val="0"/>
        <w:ind w:firstLine="567"/>
        <w:jc w:val="both"/>
        <w:rPr>
          <w:szCs w:val="22"/>
        </w:rPr>
      </w:pPr>
      <w:r w:rsidRPr="00453F8F">
        <w:rPr>
          <w:szCs w:val="22"/>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453F8F" w:rsidRPr="00453F8F" w:rsidRDefault="00453F8F" w:rsidP="00453F8F">
      <w:pPr>
        <w:adjustRightInd w:val="0"/>
        <w:ind w:firstLine="567"/>
        <w:jc w:val="both"/>
        <w:rPr>
          <w:szCs w:val="22"/>
        </w:rPr>
      </w:pPr>
      <w:r w:rsidRPr="00453F8F">
        <w:rPr>
          <w:szCs w:val="22"/>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453F8F" w:rsidRPr="00453F8F" w:rsidRDefault="00453F8F" w:rsidP="00453F8F">
      <w:pPr>
        <w:adjustRightInd w:val="0"/>
        <w:ind w:firstLine="567"/>
        <w:jc w:val="both"/>
        <w:rPr>
          <w:iCs/>
          <w:szCs w:val="22"/>
        </w:rPr>
      </w:pPr>
      <w:r w:rsidRPr="00453F8F">
        <w:rPr>
          <w:iCs/>
          <w:szCs w:val="22"/>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453F8F" w:rsidRPr="00453F8F" w:rsidRDefault="00453F8F" w:rsidP="00453F8F">
      <w:pPr>
        <w:adjustRightInd w:val="0"/>
        <w:ind w:firstLine="567"/>
        <w:jc w:val="both"/>
        <w:rPr>
          <w:iCs/>
          <w:szCs w:val="22"/>
        </w:rPr>
      </w:pPr>
      <w:r w:rsidRPr="00453F8F">
        <w:rPr>
          <w:iCs/>
          <w:szCs w:val="22"/>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453F8F" w:rsidRPr="00453F8F" w:rsidRDefault="00453F8F" w:rsidP="00453F8F">
      <w:pPr>
        <w:adjustRightInd w:val="0"/>
        <w:ind w:firstLine="567"/>
        <w:jc w:val="both"/>
        <w:rPr>
          <w:iCs/>
          <w:szCs w:val="22"/>
        </w:rPr>
      </w:pPr>
      <w:r w:rsidRPr="00453F8F">
        <w:rPr>
          <w:iCs/>
          <w:szCs w:val="22"/>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453F8F" w:rsidRPr="00453F8F" w:rsidRDefault="00453F8F" w:rsidP="00453F8F">
      <w:pPr>
        <w:adjustRightInd w:val="0"/>
        <w:ind w:firstLine="567"/>
        <w:jc w:val="both"/>
        <w:rPr>
          <w:iCs/>
          <w:szCs w:val="22"/>
        </w:rPr>
      </w:pPr>
      <w:r w:rsidRPr="00453F8F">
        <w:rPr>
          <w:iCs/>
          <w:szCs w:val="22"/>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453F8F" w:rsidRPr="00453F8F" w:rsidRDefault="00453F8F" w:rsidP="00453F8F">
      <w:pPr>
        <w:adjustRightInd w:val="0"/>
        <w:ind w:firstLine="567"/>
        <w:jc w:val="both"/>
        <w:rPr>
          <w:b/>
          <w:bCs/>
          <w:szCs w:val="22"/>
        </w:rPr>
      </w:pPr>
    </w:p>
    <w:p w:rsidR="00453F8F" w:rsidRPr="00453F8F" w:rsidRDefault="00453F8F" w:rsidP="00453F8F">
      <w:pPr>
        <w:adjustRightInd w:val="0"/>
        <w:ind w:firstLine="567"/>
        <w:jc w:val="both"/>
        <w:rPr>
          <w:b/>
          <w:bCs/>
          <w:szCs w:val="22"/>
        </w:rPr>
      </w:pPr>
      <w:bookmarkStart w:id="11" w:name="_Toc521582054"/>
      <w:r w:rsidRPr="00453F8F">
        <w:rPr>
          <w:b/>
          <w:bCs/>
          <w:szCs w:val="22"/>
        </w:rPr>
        <w:t>9. Порядок подготовки и проведения закупок</w:t>
      </w:r>
      <w:bookmarkEnd w:id="11"/>
    </w:p>
    <w:p w:rsidR="00453F8F" w:rsidRPr="00453F8F" w:rsidRDefault="00453F8F" w:rsidP="00453F8F">
      <w:pPr>
        <w:adjustRightInd w:val="0"/>
        <w:ind w:firstLine="567"/>
        <w:jc w:val="both"/>
        <w:rPr>
          <w:szCs w:val="22"/>
        </w:rPr>
      </w:pPr>
      <w:bookmarkStart w:id="12" w:name="_Toc521582055"/>
      <w:r w:rsidRPr="00453F8F">
        <w:rPr>
          <w:szCs w:val="22"/>
        </w:rPr>
        <w:t>9.1. Закупочная комиссия</w:t>
      </w:r>
      <w:bookmarkEnd w:id="12"/>
      <w:r w:rsidRPr="00453F8F">
        <w:rPr>
          <w:szCs w:val="22"/>
        </w:rPr>
        <w:t>.</w:t>
      </w:r>
    </w:p>
    <w:p w:rsidR="00453F8F" w:rsidRPr="00453F8F" w:rsidRDefault="00453F8F" w:rsidP="00453F8F">
      <w:pPr>
        <w:adjustRightInd w:val="0"/>
        <w:ind w:firstLine="567"/>
        <w:jc w:val="both"/>
        <w:rPr>
          <w:szCs w:val="22"/>
        </w:rPr>
      </w:pPr>
      <w:r w:rsidRPr="00453F8F">
        <w:rPr>
          <w:szCs w:val="22"/>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453F8F">
        <w:rPr>
          <w:szCs w:val="22"/>
        </w:rPr>
        <w:br/>
        <w:t>на проведение всех закупок (и конкурентных, и неконкурентных);</w:t>
      </w:r>
    </w:p>
    <w:p w:rsidR="00453F8F" w:rsidRPr="00453F8F" w:rsidRDefault="00453F8F" w:rsidP="00453F8F">
      <w:pPr>
        <w:adjustRightInd w:val="0"/>
        <w:ind w:firstLine="567"/>
        <w:jc w:val="both"/>
        <w:rPr>
          <w:szCs w:val="22"/>
        </w:rPr>
      </w:pPr>
      <w:r w:rsidRPr="00453F8F">
        <w:rPr>
          <w:szCs w:val="22"/>
        </w:rPr>
        <w:t>9.1.2. Закупочная комиссия должна состоять не менее чем из 3 человек;</w:t>
      </w:r>
    </w:p>
    <w:p w:rsidR="00453F8F" w:rsidRPr="00453F8F" w:rsidRDefault="00453F8F" w:rsidP="00453F8F">
      <w:pPr>
        <w:adjustRightInd w:val="0"/>
        <w:ind w:firstLine="567"/>
        <w:jc w:val="both"/>
        <w:rPr>
          <w:szCs w:val="22"/>
        </w:rPr>
      </w:pPr>
      <w:r w:rsidRPr="00453F8F">
        <w:rPr>
          <w:szCs w:val="22"/>
        </w:rPr>
        <w:lastRenderedPageBreak/>
        <w:t>9.1.3. Решение о включении конкретного лица в состав закупочной комиссии принимается заказчиком.</w:t>
      </w:r>
    </w:p>
    <w:p w:rsidR="00453F8F" w:rsidRPr="00453F8F" w:rsidRDefault="00453F8F" w:rsidP="00453F8F">
      <w:pPr>
        <w:adjustRightInd w:val="0"/>
        <w:ind w:firstLine="567"/>
        <w:jc w:val="both"/>
        <w:rPr>
          <w:szCs w:val="22"/>
        </w:rPr>
      </w:pPr>
      <w:r w:rsidRPr="00453F8F">
        <w:rPr>
          <w:szCs w:val="22"/>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453F8F" w:rsidRPr="00453F8F" w:rsidRDefault="00453F8F" w:rsidP="00453F8F">
      <w:pPr>
        <w:adjustRightInd w:val="0"/>
        <w:ind w:firstLine="567"/>
        <w:jc w:val="both"/>
        <w:rPr>
          <w:szCs w:val="22"/>
        </w:rPr>
      </w:pPr>
      <w:bookmarkStart w:id="13" w:name="Par2"/>
      <w:bookmarkEnd w:id="13"/>
      <w:r w:rsidRPr="00453F8F">
        <w:rPr>
          <w:szCs w:val="22"/>
        </w:rPr>
        <w:t>9.1.3.1. Членами закупочной комиссии не могут быть:</w:t>
      </w:r>
    </w:p>
    <w:p w:rsidR="00453F8F" w:rsidRPr="00453F8F" w:rsidRDefault="00453F8F" w:rsidP="00453F8F">
      <w:pPr>
        <w:adjustRightInd w:val="0"/>
        <w:ind w:firstLine="567"/>
        <w:jc w:val="both"/>
        <w:rPr>
          <w:szCs w:val="22"/>
        </w:rPr>
      </w:pPr>
      <w:r w:rsidRPr="00453F8F">
        <w:rPr>
          <w:szCs w:val="22"/>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453F8F" w:rsidRPr="00453F8F" w:rsidRDefault="00453F8F" w:rsidP="00453F8F">
      <w:pPr>
        <w:adjustRightInd w:val="0"/>
        <w:ind w:firstLine="567"/>
        <w:jc w:val="both"/>
        <w:rPr>
          <w:szCs w:val="22"/>
        </w:rPr>
      </w:pPr>
      <w:r w:rsidRPr="00453F8F">
        <w:rPr>
          <w:szCs w:val="22"/>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53F8F" w:rsidRPr="00453F8F" w:rsidRDefault="00453F8F" w:rsidP="00453F8F">
      <w:pPr>
        <w:adjustRightInd w:val="0"/>
        <w:ind w:firstLine="567"/>
        <w:jc w:val="both"/>
        <w:rPr>
          <w:szCs w:val="22"/>
        </w:rPr>
      </w:pPr>
      <w:r w:rsidRPr="00453F8F">
        <w:rPr>
          <w:szCs w:val="22"/>
        </w:rPr>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подпунктом 9.1.3.1 Положения. </w:t>
      </w:r>
    </w:p>
    <w:p w:rsidR="00453F8F" w:rsidRPr="00453F8F" w:rsidRDefault="00453F8F" w:rsidP="00453F8F">
      <w:pPr>
        <w:adjustRightInd w:val="0"/>
        <w:ind w:firstLine="567"/>
        <w:jc w:val="both"/>
        <w:rPr>
          <w:szCs w:val="22"/>
        </w:rPr>
      </w:pPr>
      <w:r w:rsidRPr="00453F8F">
        <w:rPr>
          <w:szCs w:val="22"/>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подпунктом 9.1.3.1 Положения.</w:t>
      </w:r>
    </w:p>
    <w:p w:rsidR="00453F8F" w:rsidRPr="00453F8F" w:rsidRDefault="00453F8F" w:rsidP="00453F8F">
      <w:pPr>
        <w:adjustRightInd w:val="0"/>
        <w:ind w:firstLine="567"/>
        <w:jc w:val="both"/>
        <w:rPr>
          <w:szCs w:val="22"/>
        </w:rPr>
      </w:pPr>
      <w:r w:rsidRPr="00453F8F">
        <w:rPr>
          <w:szCs w:val="22"/>
        </w:rPr>
        <w:t xml:space="preserve">9.1.4. Заседание закупочной </w:t>
      </w:r>
      <w:r w:rsidR="006443C3">
        <w:rPr>
          <w:szCs w:val="22"/>
        </w:rPr>
        <w:t xml:space="preserve">комиссии является правомочным, </w:t>
      </w:r>
      <w:r w:rsidRPr="00453F8F">
        <w:rPr>
          <w:szCs w:val="22"/>
        </w:rP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453F8F" w:rsidRPr="00453F8F" w:rsidRDefault="00453F8F" w:rsidP="00453F8F">
      <w:pPr>
        <w:adjustRightInd w:val="0"/>
        <w:ind w:firstLine="567"/>
        <w:jc w:val="both"/>
        <w:rPr>
          <w:szCs w:val="22"/>
        </w:rPr>
      </w:pPr>
      <w:r w:rsidRPr="00453F8F">
        <w:rPr>
          <w:szCs w:val="22"/>
        </w:rPr>
        <w:t>9.1.5. Основными функциями закупочной комиссии являются:</w:t>
      </w:r>
    </w:p>
    <w:p w:rsidR="00453F8F" w:rsidRPr="00453F8F" w:rsidRDefault="00453F8F" w:rsidP="00453F8F">
      <w:pPr>
        <w:adjustRightInd w:val="0"/>
        <w:ind w:firstLine="567"/>
        <w:jc w:val="both"/>
        <w:rPr>
          <w:szCs w:val="22"/>
        </w:rPr>
      </w:pPr>
      <w:r w:rsidRPr="00453F8F">
        <w:rPr>
          <w:szCs w:val="22"/>
        </w:rPr>
        <w:t>9.1.5.1. Участие в заседании закупочной комиссии;</w:t>
      </w:r>
    </w:p>
    <w:p w:rsidR="00453F8F" w:rsidRPr="00453F8F" w:rsidRDefault="00453F8F" w:rsidP="00453F8F">
      <w:pPr>
        <w:adjustRightInd w:val="0"/>
        <w:ind w:firstLine="567"/>
        <w:jc w:val="both"/>
        <w:rPr>
          <w:szCs w:val="22"/>
        </w:rPr>
      </w:pPr>
      <w:r w:rsidRPr="00453F8F">
        <w:rPr>
          <w:szCs w:val="22"/>
        </w:rPr>
        <w:t>9.1.5.2. Рассмотрение заявок участников закупки;</w:t>
      </w:r>
    </w:p>
    <w:p w:rsidR="00453F8F" w:rsidRPr="00453F8F" w:rsidRDefault="00453F8F" w:rsidP="00453F8F">
      <w:pPr>
        <w:adjustRightInd w:val="0"/>
        <w:ind w:firstLine="567"/>
        <w:jc w:val="both"/>
        <w:rPr>
          <w:szCs w:val="22"/>
        </w:rPr>
      </w:pPr>
      <w:r w:rsidRPr="00453F8F">
        <w:rPr>
          <w:szCs w:val="22"/>
        </w:rPr>
        <w:t>9.1.5.3. Принятие решений о н</w:t>
      </w:r>
      <w:r w:rsidR="006443C3">
        <w:rPr>
          <w:szCs w:val="22"/>
        </w:rPr>
        <w:t xml:space="preserve">аправлении запросов участникам </w:t>
      </w:r>
      <w:r w:rsidRPr="00453F8F">
        <w:rPr>
          <w:szCs w:val="22"/>
        </w:rPr>
        <w:t>в случаях, установленных Положением и документацией о закупке;</w:t>
      </w:r>
    </w:p>
    <w:p w:rsidR="00453F8F" w:rsidRPr="00453F8F" w:rsidRDefault="00453F8F" w:rsidP="00453F8F">
      <w:pPr>
        <w:adjustRightInd w:val="0"/>
        <w:ind w:firstLine="567"/>
        <w:jc w:val="both"/>
        <w:rPr>
          <w:szCs w:val="22"/>
        </w:rPr>
      </w:pPr>
      <w:r w:rsidRPr="00453F8F">
        <w:rPr>
          <w:szCs w:val="22"/>
        </w:rPr>
        <w:t>9.1.5.4. Принятие решений о допуск</w:t>
      </w:r>
      <w:r w:rsidR="006443C3">
        <w:rPr>
          <w:szCs w:val="22"/>
        </w:rPr>
        <w:t xml:space="preserve">е участника закупки или отказа </w:t>
      </w:r>
      <w:r w:rsidRPr="00453F8F">
        <w:rPr>
          <w:szCs w:val="22"/>
        </w:rPr>
        <w:t>в допуске (отклонения заявки) участника закупки к участию в закупке;</w:t>
      </w:r>
    </w:p>
    <w:p w:rsidR="00453F8F" w:rsidRPr="00453F8F" w:rsidRDefault="00453F8F" w:rsidP="00453F8F">
      <w:pPr>
        <w:adjustRightInd w:val="0"/>
        <w:ind w:firstLine="567"/>
        <w:jc w:val="both"/>
        <w:rPr>
          <w:szCs w:val="22"/>
        </w:rPr>
      </w:pPr>
      <w:r w:rsidRPr="00453F8F">
        <w:rPr>
          <w:szCs w:val="22"/>
        </w:rPr>
        <w:t>9.1.5.5. Фиксирование факта о признании процед</w:t>
      </w:r>
      <w:r w:rsidR="006443C3">
        <w:rPr>
          <w:szCs w:val="22"/>
        </w:rPr>
        <w:t xml:space="preserve">уры закупки несостоявшейся (при </w:t>
      </w:r>
      <w:r w:rsidRPr="00453F8F">
        <w:rPr>
          <w:szCs w:val="22"/>
        </w:rPr>
        <w:t>необходимости);</w:t>
      </w:r>
    </w:p>
    <w:p w:rsidR="00453F8F" w:rsidRPr="00453F8F" w:rsidRDefault="00453F8F" w:rsidP="00453F8F">
      <w:pPr>
        <w:adjustRightInd w:val="0"/>
        <w:ind w:firstLine="567"/>
        <w:jc w:val="both"/>
        <w:rPr>
          <w:szCs w:val="22"/>
        </w:rPr>
      </w:pPr>
      <w:r w:rsidRPr="00453F8F">
        <w:rPr>
          <w:szCs w:val="22"/>
        </w:rPr>
        <w:t>9.1.5.6. Проведение оценки заявок (при необходимости);</w:t>
      </w:r>
    </w:p>
    <w:p w:rsidR="00453F8F" w:rsidRPr="00453F8F" w:rsidRDefault="00453F8F" w:rsidP="00453F8F">
      <w:pPr>
        <w:adjustRightInd w:val="0"/>
        <w:ind w:firstLine="567"/>
        <w:jc w:val="both"/>
        <w:rPr>
          <w:szCs w:val="22"/>
        </w:rPr>
      </w:pPr>
      <w:r w:rsidRPr="00453F8F">
        <w:rPr>
          <w:szCs w:val="22"/>
        </w:rPr>
        <w:t>9.1.5.7. Определение победителя закупки в соответствии с условиями извещения о проведении закупки и документации о закупке;</w:t>
      </w:r>
    </w:p>
    <w:p w:rsidR="00453F8F" w:rsidRPr="00453F8F" w:rsidRDefault="00453F8F" w:rsidP="00453F8F">
      <w:pPr>
        <w:adjustRightInd w:val="0"/>
        <w:ind w:firstLine="567"/>
        <w:jc w:val="both"/>
        <w:rPr>
          <w:szCs w:val="22"/>
        </w:rPr>
      </w:pPr>
      <w:r w:rsidRPr="00453F8F">
        <w:rPr>
          <w:szCs w:val="22"/>
        </w:rPr>
        <w:t>9.1.5.8. Составление протоколов, составляемых в ходе проведения процедуры закупки, в ЕИС или на ЭП.</w:t>
      </w:r>
    </w:p>
    <w:p w:rsidR="00453F8F" w:rsidRPr="00453F8F" w:rsidRDefault="00453F8F" w:rsidP="00453F8F">
      <w:pPr>
        <w:adjustRightInd w:val="0"/>
        <w:ind w:firstLine="567"/>
        <w:jc w:val="both"/>
        <w:rPr>
          <w:szCs w:val="22"/>
        </w:rPr>
      </w:pPr>
      <w:r w:rsidRPr="00453F8F">
        <w:rPr>
          <w:szCs w:val="22"/>
        </w:rPr>
        <w:t xml:space="preserve">9.1.6. Функции, возложенные заказчиком на закупочную комиссию, могут отличаться от описанных в подпункте </w:t>
      </w:r>
      <w:r w:rsidR="006443C3">
        <w:rPr>
          <w:szCs w:val="22"/>
        </w:rPr>
        <w:t xml:space="preserve">9.1.5 Положения в соответствии </w:t>
      </w:r>
      <w:r w:rsidRPr="00453F8F">
        <w:rPr>
          <w:szCs w:val="22"/>
        </w:rPr>
        <w:t>с решением заказчика.</w:t>
      </w:r>
    </w:p>
    <w:p w:rsidR="00453F8F" w:rsidRPr="00453F8F" w:rsidRDefault="00453F8F" w:rsidP="00453F8F">
      <w:pPr>
        <w:adjustRightInd w:val="0"/>
        <w:ind w:firstLine="567"/>
        <w:jc w:val="both"/>
        <w:rPr>
          <w:szCs w:val="22"/>
        </w:rPr>
      </w:pPr>
      <w:bookmarkStart w:id="14" w:name="_Требования_к_извещению"/>
      <w:bookmarkStart w:id="15" w:name="_Ref454190435"/>
      <w:bookmarkStart w:id="16" w:name="_Toc521582056"/>
      <w:bookmarkEnd w:id="14"/>
      <w:r w:rsidRPr="00453F8F">
        <w:rPr>
          <w:szCs w:val="22"/>
        </w:rPr>
        <w:t>9.2. Требования к извещению о закупке, документации о закупке</w:t>
      </w:r>
      <w:bookmarkEnd w:id="15"/>
      <w:bookmarkEnd w:id="16"/>
      <w:r w:rsidRPr="00453F8F">
        <w:rPr>
          <w:szCs w:val="22"/>
        </w:rPr>
        <w:t>.</w:t>
      </w:r>
    </w:p>
    <w:p w:rsidR="00453F8F" w:rsidRPr="00453F8F" w:rsidRDefault="00453F8F" w:rsidP="00453F8F">
      <w:pPr>
        <w:adjustRightInd w:val="0"/>
        <w:ind w:firstLine="567"/>
        <w:jc w:val="both"/>
        <w:rPr>
          <w:szCs w:val="22"/>
        </w:rPr>
      </w:pPr>
      <w:r w:rsidRPr="00453F8F">
        <w:rPr>
          <w:szCs w:val="22"/>
        </w:rPr>
        <w:t>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w:t>
      </w:r>
      <w:r w:rsidR="006443C3">
        <w:rPr>
          <w:szCs w:val="22"/>
        </w:rPr>
        <w:t xml:space="preserve"> также утверждает документацию </w:t>
      </w:r>
      <w:r w:rsidRPr="00453F8F">
        <w:rPr>
          <w:szCs w:val="22"/>
        </w:rPr>
        <w:t xml:space="preserve">о закупке (за исключением случаев проведения запроса котировок). </w:t>
      </w:r>
    </w:p>
    <w:p w:rsidR="00453F8F" w:rsidRPr="00453F8F" w:rsidRDefault="00453F8F" w:rsidP="00453F8F">
      <w:pPr>
        <w:adjustRightInd w:val="0"/>
        <w:ind w:firstLine="567"/>
        <w:jc w:val="both"/>
        <w:rPr>
          <w:szCs w:val="22"/>
        </w:rPr>
      </w:pPr>
      <w:r w:rsidRPr="00453F8F">
        <w:rPr>
          <w:szCs w:val="22"/>
        </w:rPr>
        <w:t>9.2.2.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453F8F" w:rsidRPr="00453F8F" w:rsidRDefault="00453F8F" w:rsidP="00453F8F">
      <w:pPr>
        <w:adjustRightInd w:val="0"/>
        <w:ind w:firstLine="567"/>
        <w:jc w:val="both"/>
        <w:rPr>
          <w:szCs w:val="22"/>
        </w:rPr>
      </w:pPr>
      <w:r w:rsidRPr="00453F8F">
        <w:rPr>
          <w:szCs w:val="22"/>
        </w:rPr>
        <w:t>9.2.3. Заказчик имеет право разме</w:t>
      </w:r>
      <w:r w:rsidR="006443C3">
        <w:rPr>
          <w:szCs w:val="22"/>
        </w:rPr>
        <w:t xml:space="preserve">стить извещение и документацию </w:t>
      </w:r>
      <w:r w:rsidRPr="00453F8F">
        <w:rPr>
          <w:szCs w:val="22"/>
        </w:rPr>
        <w:t>о закупке в дополнительных источниках информации;</w:t>
      </w:r>
    </w:p>
    <w:p w:rsidR="00453F8F" w:rsidRPr="00453F8F" w:rsidRDefault="00453F8F" w:rsidP="00453F8F">
      <w:pPr>
        <w:adjustRightInd w:val="0"/>
        <w:ind w:firstLine="567"/>
        <w:jc w:val="both"/>
        <w:rPr>
          <w:szCs w:val="22"/>
        </w:rPr>
      </w:pPr>
      <w:r w:rsidRPr="00453F8F">
        <w:rPr>
          <w:szCs w:val="22"/>
        </w:rPr>
        <w:lastRenderedPageBreak/>
        <w:t>9.2.4. Заказчик размещает извещение о закупке с учетом следующих требований к срокам такого размещения:</w:t>
      </w:r>
    </w:p>
    <w:p w:rsidR="00453F8F" w:rsidRPr="00453F8F" w:rsidRDefault="00453F8F" w:rsidP="00453F8F">
      <w:pPr>
        <w:adjustRightInd w:val="0"/>
        <w:ind w:firstLine="567"/>
        <w:jc w:val="both"/>
        <w:rPr>
          <w:szCs w:val="22"/>
        </w:rPr>
      </w:pPr>
      <w:r w:rsidRPr="00453F8F">
        <w:rPr>
          <w:szCs w:val="22"/>
        </w:rPr>
        <w:t>9.2.4.1. В случае проведения конкурса – не менее чем за 15 дней до дня окончания срока подачи заявок на участие в конкурсе;</w:t>
      </w:r>
    </w:p>
    <w:p w:rsidR="00453F8F" w:rsidRPr="00453F8F" w:rsidRDefault="00453F8F" w:rsidP="00453F8F">
      <w:pPr>
        <w:adjustRightInd w:val="0"/>
        <w:ind w:firstLine="567"/>
        <w:jc w:val="both"/>
        <w:rPr>
          <w:szCs w:val="22"/>
        </w:rPr>
      </w:pPr>
      <w:r w:rsidRPr="00453F8F">
        <w:rPr>
          <w:szCs w:val="22"/>
        </w:rPr>
        <w:t>9.2.4.2. В случае проведения аукциона – не менее чем за 15 дней до дня окончан</w:t>
      </w:r>
      <w:r w:rsidR="006443C3">
        <w:rPr>
          <w:szCs w:val="22"/>
        </w:rPr>
        <w:t xml:space="preserve">ия срока </w:t>
      </w:r>
      <w:r w:rsidRPr="00453F8F">
        <w:rPr>
          <w:szCs w:val="22"/>
        </w:rPr>
        <w:t>подачи заявок на участие в аукционе;</w:t>
      </w:r>
    </w:p>
    <w:p w:rsidR="00453F8F" w:rsidRPr="00453F8F" w:rsidRDefault="00453F8F" w:rsidP="00453F8F">
      <w:pPr>
        <w:adjustRightInd w:val="0"/>
        <w:ind w:firstLine="567"/>
        <w:jc w:val="both"/>
        <w:rPr>
          <w:szCs w:val="22"/>
        </w:rPr>
      </w:pPr>
      <w:r w:rsidRPr="00453F8F">
        <w:rPr>
          <w:szCs w:val="22"/>
        </w:rPr>
        <w:t>9.2.4.3. В случае проведения запр</w:t>
      </w:r>
      <w:r w:rsidR="006443C3">
        <w:rPr>
          <w:szCs w:val="22"/>
        </w:rPr>
        <w:t xml:space="preserve">оса предложений – не менее чем </w:t>
      </w:r>
      <w:r w:rsidRPr="00453F8F">
        <w:rPr>
          <w:szCs w:val="22"/>
        </w:rPr>
        <w:t>за 7 рабочих дней до дня проведения такого запроса предложений;</w:t>
      </w:r>
    </w:p>
    <w:p w:rsidR="00453F8F" w:rsidRPr="00453F8F" w:rsidRDefault="00453F8F" w:rsidP="00453F8F">
      <w:pPr>
        <w:adjustRightInd w:val="0"/>
        <w:ind w:firstLine="567"/>
        <w:jc w:val="both"/>
        <w:rPr>
          <w:szCs w:val="22"/>
        </w:rPr>
      </w:pPr>
      <w:r w:rsidRPr="00453F8F">
        <w:rPr>
          <w:szCs w:val="22"/>
        </w:rPr>
        <w:t>9.2.4.4. В случае проведения запроса цен – не менее чем за 4 рабочих дня до дня окончания срока подачи заявок на участие в запросе цен;</w:t>
      </w:r>
    </w:p>
    <w:p w:rsidR="00453F8F" w:rsidRPr="00453F8F" w:rsidRDefault="00453F8F" w:rsidP="00453F8F">
      <w:pPr>
        <w:adjustRightInd w:val="0"/>
        <w:ind w:firstLine="567"/>
        <w:jc w:val="both"/>
        <w:rPr>
          <w:szCs w:val="22"/>
        </w:rPr>
      </w:pPr>
      <w:r w:rsidRPr="00453F8F">
        <w:rPr>
          <w:szCs w:val="22"/>
        </w:rPr>
        <w:t xml:space="preserve">9.2.4.5. В случае проведения запроса котировок – не менее чем </w:t>
      </w:r>
      <w:r w:rsidRPr="00453F8F">
        <w:rPr>
          <w:szCs w:val="22"/>
        </w:rPr>
        <w:br/>
        <w:t>за 5 рабочих дней до дня окончания срока подачи заявок на участие в запросе котировок.</w:t>
      </w:r>
    </w:p>
    <w:p w:rsidR="00453F8F" w:rsidRPr="00453F8F" w:rsidRDefault="00453F8F" w:rsidP="00453F8F">
      <w:pPr>
        <w:adjustRightInd w:val="0"/>
        <w:ind w:firstLine="567"/>
        <w:jc w:val="both"/>
        <w:rPr>
          <w:szCs w:val="22"/>
        </w:rPr>
      </w:pPr>
      <w:r w:rsidRPr="00453F8F">
        <w:rPr>
          <w:szCs w:val="22"/>
        </w:rPr>
        <w:t>9.2.5.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453F8F" w:rsidRPr="00453F8F" w:rsidRDefault="00453F8F" w:rsidP="00453F8F">
      <w:pPr>
        <w:adjustRightInd w:val="0"/>
        <w:ind w:firstLine="567"/>
        <w:jc w:val="both"/>
        <w:rPr>
          <w:szCs w:val="22"/>
        </w:rPr>
      </w:pPr>
      <w:r w:rsidRPr="00453F8F">
        <w:rPr>
          <w:szCs w:val="22"/>
        </w:rPr>
        <w:t>9.2.5.1. Конкурса в электронной форме в следующие сроки:</w:t>
      </w:r>
    </w:p>
    <w:p w:rsidR="00453F8F" w:rsidRPr="00453F8F" w:rsidRDefault="00453F8F" w:rsidP="00453F8F">
      <w:pPr>
        <w:adjustRightInd w:val="0"/>
        <w:ind w:firstLine="567"/>
        <w:jc w:val="both"/>
        <w:rPr>
          <w:szCs w:val="22"/>
        </w:rPr>
      </w:pPr>
      <w:r w:rsidRPr="00453F8F">
        <w:rPr>
          <w:szCs w:val="22"/>
        </w:rPr>
        <w:t xml:space="preserve">не менее чем за 7 дней до даты окончания срока подачи заявок </w:t>
      </w:r>
      <w:r w:rsidRPr="00453F8F">
        <w:rPr>
          <w:szCs w:val="22"/>
        </w:rPr>
        <w:br/>
        <w:t>на участие в таком конкурсе в случае, если начальная (максимальная) цена договора не превышает 30 млн.</w:t>
      </w:r>
      <w:r w:rsidR="006443C3">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не менее чем за 15 дней до даты</w:t>
      </w:r>
      <w:r w:rsidR="006443C3">
        <w:rPr>
          <w:szCs w:val="22"/>
        </w:rPr>
        <w:t xml:space="preserve"> окончания срока подачи заявок </w:t>
      </w:r>
      <w:r w:rsidRPr="00453F8F">
        <w:rPr>
          <w:szCs w:val="22"/>
        </w:rPr>
        <w:t>на участие в таком конкурсе в случае, если начальная (максимальная) цена договора превышает 30 млн.</w:t>
      </w:r>
      <w:r w:rsidR="006443C3">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9.2.5.2. Аукциона в электронной форме в следующие сроки:</w:t>
      </w:r>
    </w:p>
    <w:p w:rsidR="00453F8F" w:rsidRPr="00453F8F" w:rsidRDefault="00453F8F" w:rsidP="00453F8F">
      <w:pPr>
        <w:adjustRightInd w:val="0"/>
        <w:ind w:firstLine="567"/>
        <w:jc w:val="both"/>
        <w:rPr>
          <w:szCs w:val="22"/>
        </w:rPr>
      </w:pPr>
      <w:r w:rsidRPr="00453F8F">
        <w:rPr>
          <w:szCs w:val="22"/>
        </w:rPr>
        <w:t xml:space="preserve">не менее чем за 7 дней до даты окончания срока подачи заявок </w:t>
      </w:r>
      <w:r w:rsidRPr="00453F8F">
        <w:rPr>
          <w:szCs w:val="22"/>
        </w:rPr>
        <w:br/>
        <w:t>на участие в таком аукционе в случае, если начальная (максимальная) цена договора не превышает 30 млн.</w:t>
      </w:r>
      <w:r w:rsidR="006443C3">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не менее чем за 15 дней до даты оконч</w:t>
      </w:r>
      <w:r w:rsidR="006443C3">
        <w:rPr>
          <w:szCs w:val="22"/>
        </w:rPr>
        <w:t xml:space="preserve">ания срока подачи заявок </w:t>
      </w:r>
      <w:r w:rsidRPr="00453F8F">
        <w:rPr>
          <w:szCs w:val="22"/>
        </w:rPr>
        <w:t>на участие в таком аукционе в случае, если начальная (максимальная) цена договора превышает 30 млн.</w:t>
      </w:r>
      <w:r w:rsidR="006443C3">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 xml:space="preserve">9.2.5.3. Запроса предложений в электронной форме не менее </w:t>
      </w:r>
      <w:r w:rsidRPr="00453F8F">
        <w:rPr>
          <w:szCs w:val="22"/>
        </w:rPr>
        <w:br/>
        <w:t>чем за 5 рабочих дней до дня проведения такого запроса предложен</w:t>
      </w:r>
      <w:r w:rsidR="006443C3">
        <w:rPr>
          <w:szCs w:val="22"/>
        </w:rPr>
        <w:t xml:space="preserve">ий. </w:t>
      </w:r>
      <w:r w:rsidRPr="00453F8F">
        <w:rPr>
          <w:szCs w:val="22"/>
        </w:rPr>
        <w:t>При этом начальная (максимальная) цен</w:t>
      </w:r>
      <w:r w:rsidR="006443C3">
        <w:rPr>
          <w:szCs w:val="22"/>
        </w:rPr>
        <w:t xml:space="preserve">а договора не должна превышать </w:t>
      </w:r>
      <w:r w:rsidRPr="00453F8F">
        <w:rPr>
          <w:szCs w:val="22"/>
        </w:rPr>
        <w:t>15 млн.</w:t>
      </w:r>
      <w:r w:rsidR="006443C3">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 xml:space="preserve">9.2.5.4. Запроса котировок в электронной форме не менее </w:t>
      </w:r>
      <w:r w:rsidRPr="00453F8F">
        <w:rPr>
          <w:szCs w:val="22"/>
        </w:rPr>
        <w:br/>
        <w:t xml:space="preserve">чем за 4 рабочих дня до дня истечения срока подачи заявок на участие </w:t>
      </w:r>
      <w:r w:rsidRPr="00453F8F">
        <w:rPr>
          <w:szCs w:val="22"/>
        </w:rPr>
        <w:br/>
        <w:t>в таком запросе котировок. При этом начальная (максимальная) цена договора не должна превышать 7 млн.</w:t>
      </w:r>
      <w:r w:rsidR="006443C3">
        <w:rPr>
          <w:szCs w:val="22"/>
        </w:rPr>
        <w:t xml:space="preserve"> </w:t>
      </w:r>
      <w:r w:rsidRPr="00453F8F">
        <w:rPr>
          <w:szCs w:val="22"/>
        </w:rPr>
        <w:t>рублей.</w:t>
      </w:r>
    </w:p>
    <w:p w:rsidR="00453F8F" w:rsidRPr="00453F8F" w:rsidRDefault="00453F8F" w:rsidP="00453F8F">
      <w:pPr>
        <w:adjustRightInd w:val="0"/>
        <w:ind w:firstLine="567"/>
        <w:jc w:val="both"/>
        <w:rPr>
          <w:szCs w:val="22"/>
        </w:rPr>
      </w:pPr>
      <w:r w:rsidRPr="00453F8F">
        <w:rPr>
          <w:szCs w:val="22"/>
        </w:rPr>
        <w:t xml:space="preserve">9.2.6. Извещение и документация о закупке должны быть доступны </w:t>
      </w:r>
      <w:r w:rsidRPr="00453F8F">
        <w:rPr>
          <w:szCs w:val="22"/>
        </w:rPr>
        <w:br/>
        <w:t>для ознакомления пользователям на ЭП без взимания платы.</w:t>
      </w:r>
    </w:p>
    <w:p w:rsidR="00453F8F" w:rsidRPr="00453F8F" w:rsidRDefault="00453F8F" w:rsidP="00453F8F">
      <w:pPr>
        <w:adjustRightInd w:val="0"/>
        <w:ind w:firstLine="567"/>
        <w:jc w:val="both"/>
        <w:rPr>
          <w:szCs w:val="22"/>
        </w:rPr>
      </w:pPr>
      <w:r w:rsidRPr="00453F8F">
        <w:rPr>
          <w:szCs w:val="22"/>
        </w:rPr>
        <w:t>9.2.7. Извещение о закупке должно содержать следующие сведения:</w:t>
      </w:r>
    </w:p>
    <w:p w:rsidR="00453F8F" w:rsidRPr="00453F8F" w:rsidRDefault="00453F8F" w:rsidP="00453F8F">
      <w:pPr>
        <w:adjustRightInd w:val="0"/>
        <w:ind w:firstLine="567"/>
        <w:jc w:val="both"/>
        <w:rPr>
          <w:szCs w:val="22"/>
        </w:rPr>
      </w:pPr>
      <w:r w:rsidRPr="00453F8F">
        <w:rPr>
          <w:szCs w:val="22"/>
        </w:rPr>
        <w:t>9.2.7.1. Способ закупки;</w:t>
      </w:r>
    </w:p>
    <w:p w:rsidR="00453F8F" w:rsidRPr="00453F8F" w:rsidRDefault="00453F8F" w:rsidP="00453F8F">
      <w:pPr>
        <w:adjustRightInd w:val="0"/>
        <w:ind w:firstLine="567"/>
        <w:jc w:val="both"/>
        <w:rPr>
          <w:szCs w:val="22"/>
        </w:rPr>
      </w:pPr>
      <w:r w:rsidRPr="00453F8F">
        <w:rPr>
          <w:szCs w:val="22"/>
        </w:rPr>
        <w:t>9.2.7.2. Наименование, место нахождения, почтовый адрес, адрес электронной почты, номер контактного телефона заказчика;</w:t>
      </w:r>
    </w:p>
    <w:p w:rsidR="00453F8F" w:rsidRPr="00453F8F" w:rsidRDefault="00453F8F" w:rsidP="00453F8F">
      <w:pPr>
        <w:adjustRightInd w:val="0"/>
        <w:ind w:firstLine="567"/>
        <w:jc w:val="both"/>
        <w:rPr>
          <w:szCs w:val="22"/>
        </w:rPr>
      </w:pPr>
      <w:r w:rsidRPr="00453F8F">
        <w:rPr>
          <w:szCs w:val="22"/>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rsidR="00453F8F" w:rsidRPr="00453F8F" w:rsidRDefault="00453F8F" w:rsidP="00453F8F">
      <w:pPr>
        <w:adjustRightInd w:val="0"/>
        <w:ind w:firstLine="567"/>
        <w:jc w:val="both"/>
        <w:rPr>
          <w:szCs w:val="22"/>
        </w:rPr>
      </w:pPr>
      <w:r w:rsidRPr="00453F8F">
        <w:rPr>
          <w:szCs w:val="22"/>
        </w:rPr>
        <w:t>9.2.7.4. Место поставки товара, выполнения работы, оказания услуги;</w:t>
      </w:r>
    </w:p>
    <w:p w:rsidR="00453F8F" w:rsidRPr="00453F8F" w:rsidRDefault="00453F8F" w:rsidP="00453F8F">
      <w:pPr>
        <w:adjustRightInd w:val="0"/>
        <w:ind w:firstLine="567"/>
        <w:jc w:val="both"/>
        <w:rPr>
          <w:szCs w:val="22"/>
        </w:rPr>
      </w:pPr>
      <w:r w:rsidRPr="00453F8F">
        <w:rPr>
          <w:szCs w:val="22"/>
        </w:rPr>
        <w:t>9.2.7.5.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6443C3">
        <w:rPr>
          <w:szCs w:val="22"/>
        </w:rPr>
        <w:t>;</w:t>
      </w:r>
    </w:p>
    <w:p w:rsidR="00453F8F" w:rsidRPr="00453F8F" w:rsidRDefault="00453F8F" w:rsidP="00453F8F">
      <w:pPr>
        <w:adjustRightInd w:val="0"/>
        <w:ind w:firstLine="567"/>
        <w:jc w:val="both"/>
        <w:rPr>
          <w:szCs w:val="22"/>
        </w:rPr>
      </w:pPr>
      <w:r w:rsidRPr="00453F8F">
        <w:rPr>
          <w:szCs w:val="22"/>
        </w:rPr>
        <w:t>9.2.7.6. Срок, место и порядок представления документации о закупке, размер, порядок и сроки внесен</w:t>
      </w:r>
      <w:r w:rsidR="006443C3">
        <w:rPr>
          <w:szCs w:val="22"/>
        </w:rPr>
        <w:t xml:space="preserve">ия платы, взимаемой заказчиком </w:t>
      </w:r>
      <w:r w:rsidRPr="00453F8F">
        <w:rPr>
          <w:szCs w:val="22"/>
        </w:rPr>
        <w:t>за представление документации, если такая</w:t>
      </w:r>
      <w:r w:rsidR="006443C3">
        <w:rPr>
          <w:szCs w:val="22"/>
        </w:rPr>
        <w:t xml:space="preserve"> плата установлена заказчиком, </w:t>
      </w:r>
      <w:r w:rsidRPr="00453F8F">
        <w:rPr>
          <w:szCs w:val="22"/>
        </w:rPr>
        <w:t>за исключением случаев представления документации в форме электронного документа;</w:t>
      </w:r>
    </w:p>
    <w:p w:rsidR="00453F8F" w:rsidRPr="00453F8F" w:rsidRDefault="00453F8F" w:rsidP="00453F8F">
      <w:pPr>
        <w:adjustRightInd w:val="0"/>
        <w:ind w:firstLine="567"/>
        <w:jc w:val="both"/>
        <w:rPr>
          <w:szCs w:val="22"/>
        </w:rPr>
      </w:pPr>
      <w:r w:rsidRPr="00453F8F">
        <w:rPr>
          <w:szCs w:val="22"/>
        </w:rPr>
        <w:lastRenderedPageBreak/>
        <w:t>9.2.7.7.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проведения итогов конкурентной закупки (этапов конкурентной закупки);</w:t>
      </w:r>
    </w:p>
    <w:p w:rsidR="00453F8F" w:rsidRPr="00453F8F" w:rsidRDefault="00453F8F" w:rsidP="00453F8F">
      <w:pPr>
        <w:adjustRightInd w:val="0"/>
        <w:ind w:firstLine="567"/>
        <w:jc w:val="both"/>
        <w:rPr>
          <w:szCs w:val="22"/>
        </w:rPr>
      </w:pPr>
      <w:r w:rsidRPr="00453F8F">
        <w:rPr>
          <w:szCs w:val="22"/>
        </w:rPr>
        <w:t>9.2.7.8. Адрес ЭП в сети «Интернет», на которой проводится закупка (при осуществлении закупки в электронной форме);</w:t>
      </w:r>
    </w:p>
    <w:p w:rsidR="00453F8F" w:rsidRPr="00453F8F" w:rsidRDefault="00453F8F" w:rsidP="00453F8F">
      <w:pPr>
        <w:adjustRightInd w:val="0"/>
        <w:ind w:firstLine="567"/>
        <w:jc w:val="both"/>
        <w:rPr>
          <w:szCs w:val="22"/>
        </w:rPr>
      </w:pPr>
      <w:r w:rsidRPr="00453F8F">
        <w:rPr>
          <w:szCs w:val="22"/>
        </w:rPr>
        <w:t>9.2.7.9.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53F8F" w:rsidRPr="00453F8F" w:rsidRDefault="00453F8F" w:rsidP="00453F8F">
      <w:pPr>
        <w:adjustRightInd w:val="0"/>
        <w:ind w:firstLine="567"/>
        <w:jc w:val="both"/>
        <w:rPr>
          <w:szCs w:val="22"/>
        </w:rPr>
      </w:pPr>
      <w:r w:rsidRPr="00453F8F">
        <w:rPr>
          <w:szCs w:val="22"/>
        </w:rPr>
        <w:t>9.2.7.10.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53F8F" w:rsidRPr="00453F8F" w:rsidRDefault="00453F8F" w:rsidP="00453F8F">
      <w:pPr>
        <w:adjustRightInd w:val="0"/>
        <w:ind w:firstLine="567"/>
        <w:jc w:val="both"/>
        <w:rPr>
          <w:szCs w:val="22"/>
        </w:rPr>
      </w:pPr>
      <w:r w:rsidRPr="00453F8F">
        <w:rPr>
          <w:szCs w:val="22"/>
        </w:rPr>
        <w:t>9.2.7.11.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453F8F" w:rsidRPr="00453F8F" w:rsidRDefault="00453F8F" w:rsidP="00453F8F">
      <w:pPr>
        <w:adjustRightInd w:val="0"/>
        <w:ind w:firstLine="567"/>
        <w:jc w:val="both"/>
        <w:rPr>
          <w:szCs w:val="22"/>
        </w:rPr>
      </w:pPr>
      <w:r w:rsidRPr="00453F8F">
        <w:rPr>
          <w:szCs w:val="22"/>
        </w:rPr>
        <w:t>9.2.7.12. Иные сведения и документы, предусмотренные Положением.</w:t>
      </w:r>
    </w:p>
    <w:p w:rsidR="00453F8F" w:rsidRPr="00453F8F" w:rsidRDefault="00453F8F" w:rsidP="00453F8F">
      <w:pPr>
        <w:adjustRightInd w:val="0"/>
        <w:ind w:firstLine="567"/>
        <w:jc w:val="both"/>
        <w:rPr>
          <w:szCs w:val="22"/>
        </w:rPr>
      </w:pPr>
      <w:r w:rsidRPr="00453F8F">
        <w:rPr>
          <w:szCs w:val="22"/>
        </w:rPr>
        <w:t>9.2.8. Документация о закупке должна содержать следующие сведения:</w:t>
      </w:r>
    </w:p>
    <w:p w:rsidR="00453F8F" w:rsidRPr="00453F8F" w:rsidRDefault="00453F8F" w:rsidP="00453F8F">
      <w:pPr>
        <w:adjustRightInd w:val="0"/>
        <w:ind w:firstLine="567"/>
        <w:jc w:val="both"/>
        <w:rPr>
          <w:szCs w:val="22"/>
        </w:rPr>
      </w:pPr>
      <w:r w:rsidRPr="00453F8F">
        <w:rPr>
          <w:szCs w:val="22"/>
        </w:rPr>
        <w:t>9.2.8.1.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w:t>
      </w:r>
      <w:r w:rsidR="006443C3">
        <w:rPr>
          <w:szCs w:val="22"/>
        </w:rPr>
        <w:t xml:space="preserve">и </w:t>
      </w:r>
      <w:r w:rsidRPr="00453F8F">
        <w:rPr>
          <w:szCs w:val="22"/>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453F8F">
        <w:rPr>
          <w:szCs w:val="22"/>
        </w:rPr>
        <w:br/>
        <w:t>в национальной системе стандартиз</w:t>
      </w:r>
      <w:r w:rsidR="006443C3">
        <w:rPr>
          <w:szCs w:val="22"/>
        </w:rPr>
        <w:t xml:space="preserve">ации, принятыми в соответствии </w:t>
      </w:r>
      <w:r w:rsidRPr="00453F8F">
        <w:rPr>
          <w:szCs w:val="22"/>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w:t>
      </w:r>
      <w:r w:rsidR="006443C3">
        <w:rPr>
          <w:szCs w:val="22"/>
        </w:rPr>
        <w:t xml:space="preserve">услуги потребностям заказчика. </w:t>
      </w:r>
      <w:r w:rsidRPr="00453F8F">
        <w:rPr>
          <w:szCs w:val="22"/>
        </w:rPr>
        <w:t xml:space="preserve">Если заказчиком в документации о закупке не используются установленные </w:t>
      </w:r>
      <w:r w:rsidRPr="00453F8F">
        <w:rPr>
          <w:szCs w:val="22"/>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53F8F" w:rsidRPr="00453F8F" w:rsidRDefault="00453F8F" w:rsidP="00453F8F">
      <w:pPr>
        <w:adjustRightInd w:val="0"/>
        <w:ind w:firstLine="567"/>
        <w:jc w:val="both"/>
        <w:rPr>
          <w:szCs w:val="22"/>
        </w:rPr>
      </w:pPr>
      <w:r w:rsidRPr="00453F8F">
        <w:rPr>
          <w:szCs w:val="22"/>
        </w:rPr>
        <w:t>9.2.8.2. Требования к содержанию, форме, оформлению и составу заявки на участие в закупке;</w:t>
      </w:r>
    </w:p>
    <w:p w:rsidR="00453F8F" w:rsidRPr="00453F8F" w:rsidRDefault="00453F8F" w:rsidP="00453F8F">
      <w:pPr>
        <w:adjustRightInd w:val="0"/>
        <w:ind w:firstLine="567"/>
        <w:jc w:val="both"/>
        <w:rPr>
          <w:szCs w:val="22"/>
        </w:rPr>
      </w:pPr>
      <w:r w:rsidRPr="00453F8F">
        <w:rPr>
          <w:szCs w:val="22"/>
        </w:rPr>
        <w:t xml:space="preserve">9.2.8.3.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w:t>
      </w:r>
      <w:r w:rsidR="006443C3">
        <w:rPr>
          <w:szCs w:val="22"/>
        </w:rPr>
        <w:t xml:space="preserve">свойств), </w:t>
      </w:r>
      <w:r w:rsidRPr="00453F8F">
        <w:rPr>
          <w:szCs w:val="22"/>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53F8F" w:rsidRPr="00453F8F" w:rsidRDefault="00453F8F" w:rsidP="00453F8F">
      <w:pPr>
        <w:adjustRightInd w:val="0"/>
        <w:ind w:firstLine="567"/>
        <w:jc w:val="both"/>
        <w:rPr>
          <w:szCs w:val="22"/>
        </w:rPr>
      </w:pPr>
      <w:r w:rsidRPr="00453F8F">
        <w:rPr>
          <w:szCs w:val="22"/>
        </w:rPr>
        <w:t>9.2.8.4. Место, условия и сроки (периоды) поставки товара, выполнения работы, оказания услуги;</w:t>
      </w:r>
    </w:p>
    <w:p w:rsidR="00453F8F" w:rsidRPr="00453F8F" w:rsidRDefault="00453F8F" w:rsidP="00453F8F">
      <w:pPr>
        <w:adjustRightInd w:val="0"/>
        <w:ind w:firstLine="567"/>
        <w:jc w:val="both"/>
        <w:rPr>
          <w:szCs w:val="22"/>
        </w:rPr>
      </w:pPr>
      <w:r w:rsidRPr="00453F8F">
        <w:rPr>
          <w:szCs w:val="22"/>
        </w:rPr>
        <w:t>9.2.8.5.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53F8F" w:rsidRPr="00453F8F" w:rsidRDefault="00453F8F" w:rsidP="00453F8F">
      <w:pPr>
        <w:adjustRightInd w:val="0"/>
        <w:ind w:firstLine="567"/>
        <w:jc w:val="both"/>
        <w:rPr>
          <w:szCs w:val="22"/>
        </w:rPr>
      </w:pPr>
      <w:r w:rsidRPr="00453F8F">
        <w:rPr>
          <w:szCs w:val="22"/>
        </w:rPr>
        <w:t>9.2.8.6. Форма, сроки и порядок оплаты товара, работы, услуги;</w:t>
      </w:r>
    </w:p>
    <w:p w:rsidR="00453F8F" w:rsidRPr="00453F8F" w:rsidRDefault="00453F8F" w:rsidP="00453F8F">
      <w:pPr>
        <w:adjustRightInd w:val="0"/>
        <w:ind w:firstLine="567"/>
        <w:jc w:val="both"/>
        <w:rPr>
          <w:szCs w:val="22"/>
        </w:rPr>
      </w:pPr>
      <w:r w:rsidRPr="00453F8F">
        <w:rPr>
          <w:szCs w:val="22"/>
        </w:rPr>
        <w:t>9.2.8.7. Информация о расходах на перевозку, страхование, уплату таможенных пошлин, налогов и других обязательных платежей;</w:t>
      </w:r>
    </w:p>
    <w:p w:rsidR="00453F8F" w:rsidRPr="00453F8F" w:rsidRDefault="00453F8F" w:rsidP="00453F8F">
      <w:pPr>
        <w:adjustRightInd w:val="0"/>
        <w:ind w:firstLine="567"/>
        <w:jc w:val="both"/>
        <w:rPr>
          <w:szCs w:val="22"/>
        </w:rPr>
      </w:pPr>
      <w:r w:rsidRPr="00453F8F">
        <w:rPr>
          <w:szCs w:val="22"/>
        </w:rPr>
        <w:lastRenderedPageBreak/>
        <w:t>9.2.8.8.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оформленное с учетом требований раздела 7 Положения;</w:t>
      </w:r>
    </w:p>
    <w:p w:rsidR="00453F8F" w:rsidRPr="00453F8F" w:rsidRDefault="00453F8F" w:rsidP="00453F8F">
      <w:pPr>
        <w:adjustRightInd w:val="0"/>
        <w:ind w:firstLine="567"/>
        <w:jc w:val="both"/>
        <w:rPr>
          <w:szCs w:val="22"/>
        </w:rPr>
      </w:pPr>
      <w:r w:rsidRPr="00453F8F">
        <w:rPr>
          <w:szCs w:val="22"/>
        </w:rPr>
        <w:t>9.2.8.9.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453F8F" w:rsidRPr="00453F8F" w:rsidRDefault="00453F8F" w:rsidP="00453F8F">
      <w:pPr>
        <w:adjustRightInd w:val="0"/>
        <w:ind w:firstLine="567"/>
        <w:jc w:val="both"/>
        <w:rPr>
          <w:szCs w:val="22"/>
        </w:rPr>
      </w:pPr>
      <w:r w:rsidRPr="00453F8F">
        <w:rPr>
          <w:szCs w:val="22"/>
        </w:rPr>
        <w:t>9.2.8.10. Требования к участникам закупки;</w:t>
      </w:r>
    </w:p>
    <w:p w:rsidR="00453F8F" w:rsidRPr="00453F8F" w:rsidRDefault="00453F8F" w:rsidP="00453F8F">
      <w:pPr>
        <w:adjustRightInd w:val="0"/>
        <w:ind w:firstLine="567"/>
        <w:jc w:val="both"/>
        <w:rPr>
          <w:szCs w:val="22"/>
        </w:rPr>
      </w:pPr>
      <w:r w:rsidRPr="00453F8F">
        <w:rPr>
          <w:szCs w:val="22"/>
        </w:rPr>
        <w:t>9.2.8.11.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453F8F" w:rsidRPr="00453F8F" w:rsidRDefault="00453F8F" w:rsidP="00453F8F">
      <w:pPr>
        <w:adjustRightInd w:val="0"/>
        <w:ind w:firstLine="567"/>
        <w:jc w:val="both"/>
        <w:rPr>
          <w:szCs w:val="22"/>
        </w:rPr>
      </w:pPr>
      <w:r w:rsidRPr="00453F8F">
        <w:rPr>
          <w:szCs w:val="22"/>
        </w:rPr>
        <w:t>9.2.8.12.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w:t>
      </w:r>
      <w:r w:rsidR="006443C3">
        <w:rPr>
          <w:szCs w:val="22"/>
        </w:rPr>
        <w:t xml:space="preserve">ниям, </w:t>
      </w:r>
      <w:r w:rsidRPr="00453F8F">
        <w:rPr>
          <w:szCs w:val="22"/>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53F8F" w:rsidRPr="00453F8F" w:rsidRDefault="00453F8F" w:rsidP="00453F8F">
      <w:pPr>
        <w:adjustRightInd w:val="0"/>
        <w:ind w:firstLine="567"/>
        <w:jc w:val="both"/>
        <w:rPr>
          <w:szCs w:val="22"/>
        </w:rPr>
      </w:pPr>
      <w:r w:rsidRPr="00453F8F">
        <w:rPr>
          <w:szCs w:val="22"/>
        </w:rPr>
        <w:t>9.2.8.13. Формы, порядок, дата и время окончания срока предоставления участникам закупки разъяснений положений документации о закупке;</w:t>
      </w:r>
    </w:p>
    <w:p w:rsidR="00453F8F" w:rsidRPr="00453F8F" w:rsidRDefault="00453F8F" w:rsidP="00453F8F">
      <w:pPr>
        <w:adjustRightInd w:val="0"/>
        <w:ind w:firstLine="567"/>
        <w:jc w:val="both"/>
        <w:rPr>
          <w:szCs w:val="22"/>
        </w:rPr>
      </w:pPr>
      <w:r w:rsidRPr="00453F8F">
        <w:rPr>
          <w:szCs w:val="22"/>
        </w:rPr>
        <w:t>9.2.8.14. Дата рассмотрения предложений (заявок) участников закупки и подведения итогов закупки;</w:t>
      </w:r>
    </w:p>
    <w:p w:rsidR="00453F8F" w:rsidRPr="00453F8F" w:rsidRDefault="00453F8F" w:rsidP="00453F8F">
      <w:pPr>
        <w:adjustRightInd w:val="0"/>
        <w:ind w:firstLine="567"/>
        <w:jc w:val="both"/>
        <w:rPr>
          <w:szCs w:val="22"/>
        </w:rPr>
      </w:pPr>
      <w:r w:rsidRPr="00453F8F">
        <w:rPr>
          <w:szCs w:val="22"/>
        </w:rPr>
        <w:t>9.2.8.15. Критерии оценки и сопоставления заявок на участие в закупке;</w:t>
      </w:r>
    </w:p>
    <w:p w:rsidR="00453F8F" w:rsidRPr="00453F8F" w:rsidRDefault="00453F8F" w:rsidP="00453F8F">
      <w:pPr>
        <w:adjustRightInd w:val="0"/>
        <w:ind w:firstLine="567"/>
        <w:jc w:val="both"/>
        <w:rPr>
          <w:szCs w:val="22"/>
        </w:rPr>
      </w:pPr>
      <w:r w:rsidRPr="00453F8F">
        <w:rPr>
          <w:szCs w:val="22"/>
        </w:rPr>
        <w:t>9.2.8.16. Порядок оценки и сопоставления заявок на участие в закупке;</w:t>
      </w:r>
    </w:p>
    <w:p w:rsidR="00453F8F" w:rsidRPr="00453F8F" w:rsidRDefault="00453F8F" w:rsidP="00453F8F">
      <w:pPr>
        <w:adjustRightInd w:val="0"/>
        <w:ind w:firstLine="567"/>
        <w:jc w:val="both"/>
        <w:rPr>
          <w:szCs w:val="22"/>
        </w:rPr>
      </w:pPr>
      <w:r w:rsidRPr="00453F8F">
        <w:rPr>
          <w:szCs w:val="22"/>
        </w:rPr>
        <w:t>9.2.8.17. Описание предмета закупки в соответствии с пунктом 3.9 Положения;</w:t>
      </w:r>
    </w:p>
    <w:p w:rsidR="00453F8F" w:rsidRPr="00453F8F" w:rsidRDefault="00453F8F" w:rsidP="00453F8F">
      <w:pPr>
        <w:adjustRightInd w:val="0"/>
        <w:ind w:firstLine="567"/>
        <w:jc w:val="both"/>
        <w:rPr>
          <w:szCs w:val="22"/>
        </w:rPr>
      </w:pPr>
      <w:r w:rsidRPr="00453F8F">
        <w:rPr>
          <w:szCs w:val="22"/>
        </w:rPr>
        <w:t>9.2.8.18. Проект договора, заключаемого по результатам проведения закупки;</w:t>
      </w:r>
    </w:p>
    <w:p w:rsidR="00453F8F" w:rsidRPr="00453F8F" w:rsidRDefault="00453F8F" w:rsidP="00453F8F">
      <w:pPr>
        <w:adjustRightInd w:val="0"/>
        <w:ind w:firstLine="567"/>
        <w:jc w:val="both"/>
        <w:rPr>
          <w:szCs w:val="22"/>
        </w:rPr>
      </w:pPr>
      <w:r w:rsidRPr="00453F8F">
        <w:rPr>
          <w:szCs w:val="22"/>
        </w:rPr>
        <w:t>9.2.8.19.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53F8F" w:rsidRPr="00453F8F" w:rsidRDefault="00453F8F" w:rsidP="00453F8F">
      <w:pPr>
        <w:adjustRightInd w:val="0"/>
        <w:ind w:firstLine="567"/>
        <w:jc w:val="both"/>
        <w:rPr>
          <w:szCs w:val="22"/>
        </w:rPr>
      </w:pPr>
      <w:r w:rsidRPr="00453F8F">
        <w:rPr>
          <w:szCs w:val="22"/>
        </w:rPr>
        <w:t>9.2.8.20.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53F8F" w:rsidRPr="00453F8F" w:rsidRDefault="00453F8F" w:rsidP="00453F8F">
      <w:pPr>
        <w:adjustRightInd w:val="0"/>
        <w:ind w:firstLine="567"/>
        <w:jc w:val="both"/>
        <w:rPr>
          <w:szCs w:val="22"/>
        </w:rPr>
      </w:pPr>
      <w:r w:rsidRPr="00453F8F">
        <w:rPr>
          <w:szCs w:val="22"/>
        </w:rPr>
        <w:t>9.2.8.21. Указание на антид</w:t>
      </w:r>
      <w:r w:rsidR="006443C3">
        <w:rPr>
          <w:szCs w:val="22"/>
        </w:rPr>
        <w:t xml:space="preserve">емпинговые меры и их описание, </w:t>
      </w:r>
      <w:r w:rsidRPr="00453F8F">
        <w:rPr>
          <w:szCs w:val="22"/>
        </w:rPr>
        <w:t>если заказчиком принято решение о применении таких мер при проведении закупки, или указание на то, что антидемпинговые меры не применяются;</w:t>
      </w:r>
    </w:p>
    <w:p w:rsidR="00453F8F" w:rsidRPr="00453F8F" w:rsidRDefault="00453F8F" w:rsidP="00453F8F">
      <w:pPr>
        <w:adjustRightInd w:val="0"/>
        <w:ind w:firstLine="567"/>
        <w:jc w:val="both"/>
        <w:rPr>
          <w:szCs w:val="22"/>
        </w:rPr>
      </w:pPr>
      <w:r w:rsidRPr="00453F8F">
        <w:rPr>
          <w:szCs w:val="22"/>
        </w:rPr>
        <w:t>9.2.8.22.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w:t>
      </w:r>
      <w:r w:rsidR="006443C3">
        <w:rPr>
          <w:szCs w:val="22"/>
        </w:rPr>
        <w:t xml:space="preserve">аров (работ, услуг), указанных </w:t>
      </w:r>
      <w:r w:rsidRPr="00453F8F">
        <w:rPr>
          <w:szCs w:val="22"/>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w:t>
      </w:r>
      <w:r w:rsidR="006443C3">
        <w:rPr>
          <w:szCs w:val="22"/>
        </w:rPr>
        <w:t xml:space="preserve">на и по усмотрению заказчика – </w:t>
      </w:r>
      <w:r w:rsidRPr="00453F8F">
        <w:rPr>
          <w:szCs w:val="22"/>
        </w:rPr>
        <w:t>при проведении конкурса, запроса предложений, запроса цен, запроса котировок);</w:t>
      </w:r>
    </w:p>
    <w:p w:rsidR="00453F8F" w:rsidRPr="00453F8F" w:rsidRDefault="00453F8F" w:rsidP="00453F8F">
      <w:pPr>
        <w:adjustRightInd w:val="0"/>
        <w:ind w:firstLine="567"/>
        <w:jc w:val="both"/>
        <w:rPr>
          <w:szCs w:val="22"/>
        </w:rPr>
      </w:pPr>
      <w:r w:rsidRPr="00453F8F">
        <w:rPr>
          <w:szCs w:val="22"/>
        </w:rPr>
        <w:t>9.2.8.23.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453F8F" w:rsidRPr="00453F8F" w:rsidRDefault="00453F8F" w:rsidP="00453F8F">
      <w:pPr>
        <w:adjustRightInd w:val="0"/>
        <w:ind w:firstLine="567"/>
        <w:jc w:val="both"/>
        <w:rPr>
          <w:szCs w:val="22"/>
        </w:rPr>
      </w:pPr>
      <w:r w:rsidRPr="00453F8F">
        <w:rPr>
          <w:szCs w:val="22"/>
        </w:rPr>
        <w:t>9.2.8.24. Иные сведения и документы, предусмотренные Положением.</w:t>
      </w:r>
    </w:p>
    <w:p w:rsidR="00453F8F" w:rsidRPr="00453F8F" w:rsidRDefault="00453F8F" w:rsidP="00453F8F">
      <w:pPr>
        <w:adjustRightInd w:val="0"/>
        <w:ind w:firstLine="567"/>
        <w:jc w:val="both"/>
        <w:rPr>
          <w:szCs w:val="22"/>
        </w:rPr>
      </w:pPr>
      <w:r w:rsidRPr="00453F8F">
        <w:rPr>
          <w:szCs w:val="22"/>
        </w:rPr>
        <w:t>9.2.9. Документация о закупке должна содержать в себе также сведения, указанные в пункте 9.2.7.11 настоящего Положения.</w:t>
      </w:r>
    </w:p>
    <w:p w:rsidR="00453F8F" w:rsidRPr="00453F8F" w:rsidRDefault="00453F8F" w:rsidP="00453F8F">
      <w:pPr>
        <w:adjustRightInd w:val="0"/>
        <w:ind w:firstLine="567"/>
        <w:jc w:val="both"/>
        <w:rPr>
          <w:szCs w:val="22"/>
        </w:rPr>
      </w:pPr>
      <w:r w:rsidRPr="00453F8F">
        <w:rPr>
          <w:szCs w:val="22"/>
        </w:rPr>
        <w:t>9.2.10. Документация о закупке может содержать любые иные сведения по усмотрению заказчика, при условии,</w:t>
      </w:r>
      <w:r w:rsidR="006443C3">
        <w:rPr>
          <w:szCs w:val="22"/>
        </w:rPr>
        <w:t xml:space="preserve"> что размещение таких сведений </w:t>
      </w:r>
      <w:r w:rsidRPr="00453F8F">
        <w:rPr>
          <w:szCs w:val="22"/>
        </w:rPr>
        <w:t>не противоречит нормам действующего законодательства и настоящего Положения.</w:t>
      </w:r>
      <w:bookmarkStart w:id="17" w:name="_Порядок_предоставления_разъяснений"/>
      <w:bookmarkStart w:id="18" w:name="_Ref454190470"/>
      <w:bookmarkStart w:id="19" w:name="_Toc521582057"/>
      <w:bookmarkEnd w:id="17"/>
    </w:p>
    <w:p w:rsidR="00453F8F" w:rsidRPr="00453F8F" w:rsidRDefault="00453F8F" w:rsidP="00453F8F">
      <w:pPr>
        <w:adjustRightInd w:val="0"/>
        <w:ind w:firstLine="567"/>
        <w:jc w:val="both"/>
        <w:rPr>
          <w:szCs w:val="22"/>
        </w:rPr>
      </w:pPr>
      <w:r w:rsidRPr="00453F8F">
        <w:rPr>
          <w:szCs w:val="22"/>
        </w:rPr>
        <w:t xml:space="preserve">9.3. Порядок предоставления </w:t>
      </w:r>
      <w:bookmarkEnd w:id="18"/>
      <w:r w:rsidRPr="00453F8F">
        <w:rPr>
          <w:szCs w:val="22"/>
        </w:rPr>
        <w:t>разъяснений положений извещения о закупке, положений документации о закупке, иных разъяснений</w:t>
      </w:r>
      <w:bookmarkEnd w:id="19"/>
      <w:r w:rsidRPr="00453F8F">
        <w:rPr>
          <w:szCs w:val="22"/>
        </w:rPr>
        <w:t>.</w:t>
      </w:r>
    </w:p>
    <w:p w:rsidR="00453F8F" w:rsidRPr="00453F8F" w:rsidRDefault="00453F8F" w:rsidP="00453F8F">
      <w:pPr>
        <w:adjustRightInd w:val="0"/>
        <w:ind w:firstLine="567"/>
        <w:jc w:val="both"/>
        <w:rPr>
          <w:szCs w:val="22"/>
        </w:rPr>
      </w:pPr>
      <w:r w:rsidRPr="00453F8F">
        <w:rPr>
          <w:szCs w:val="22"/>
        </w:rPr>
        <w:lastRenderedPageBreak/>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453F8F" w:rsidRPr="00453F8F" w:rsidRDefault="00453F8F" w:rsidP="00453F8F">
      <w:pPr>
        <w:adjustRightInd w:val="0"/>
        <w:ind w:firstLine="567"/>
        <w:jc w:val="both"/>
        <w:rPr>
          <w:szCs w:val="22"/>
        </w:rPr>
      </w:pPr>
      <w:r w:rsidRPr="00453F8F">
        <w:rPr>
          <w:szCs w:val="22"/>
        </w:rPr>
        <w:t>9.3.2. Заказчик обязан предоставить разъяснение положений документации о закупке в со</w:t>
      </w:r>
      <w:r w:rsidR="006443C3">
        <w:rPr>
          <w:szCs w:val="22"/>
        </w:rPr>
        <w:t xml:space="preserve">ответствии с поданным запросом </w:t>
      </w:r>
      <w:r w:rsidRPr="00453F8F">
        <w:rPr>
          <w:szCs w:val="22"/>
        </w:rP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453F8F" w:rsidRPr="00453F8F" w:rsidRDefault="00453F8F" w:rsidP="00453F8F">
      <w:pPr>
        <w:adjustRightInd w:val="0"/>
        <w:ind w:firstLine="567"/>
        <w:jc w:val="both"/>
        <w:rPr>
          <w:szCs w:val="22"/>
        </w:rPr>
      </w:pPr>
      <w:r w:rsidRPr="00453F8F">
        <w:rPr>
          <w:szCs w:val="22"/>
        </w:rPr>
        <w:t xml:space="preserve">9.3.3. Разъяснения должны быть размещены в ЕИС. В течение </w:t>
      </w:r>
      <w:r w:rsidRPr="00453F8F">
        <w:rPr>
          <w:szCs w:val="22"/>
        </w:rPr>
        <w:br/>
        <w:t xml:space="preserve">3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 </w:t>
      </w:r>
    </w:p>
    <w:p w:rsidR="00453F8F" w:rsidRPr="00453F8F" w:rsidRDefault="00453F8F" w:rsidP="00453F8F">
      <w:pPr>
        <w:adjustRightInd w:val="0"/>
        <w:ind w:firstLine="567"/>
        <w:jc w:val="both"/>
        <w:rPr>
          <w:szCs w:val="22"/>
        </w:rPr>
      </w:pPr>
      <w:r w:rsidRPr="00453F8F">
        <w:rPr>
          <w:szCs w:val="22"/>
        </w:rPr>
        <w:t>9.3.4.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 (или) в документацию о закупке.</w:t>
      </w:r>
      <w:bookmarkStart w:id="20" w:name="_Порядок_подачи_заявки"/>
      <w:bookmarkStart w:id="21" w:name="_Ref454192105"/>
      <w:bookmarkStart w:id="22" w:name="_Toc521582058"/>
      <w:bookmarkEnd w:id="20"/>
    </w:p>
    <w:p w:rsidR="00453F8F" w:rsidRPr="00453F8F" w:rsidRDefault="00453F8F" w:rsidP="00453F8F">
      <w:pPr>
        <w:adjustRightInd w:val="0"/>
        <w:ind w:firstLine="567"/>
        <w:jc w:val="both"/>
        <w:rPr>
          <w:szCs w:val="22"/>
        </w:rPr>
      </w:pPr>
      <w:r w:rsidRPr="00453F8F">
        <w:rPr>
          <w:szCs w:val="22"/>
        </w:rPr>
        <w:t>9.4. Порядок подачи заявки на участие в конкурентной закупке</w:t>
      </w:r>
      <w:bookmarkEnd w:id="21"/>
      <w:r w:rsidRPr="00453F8F">
        <w:rPr>
          <w:szCs w:val="22"/>
        </w:rPr>
        <w:t xml:space="preserve"> и требования к составу такой заявки</w:t>
      </w:r>
      <w:bookmarkEnd w:id="22"/>
      <w:r w:rsidRPr="00453F8F">
        <w:rPr>
          <w:szCs w:val="22"/>
        </w:rPr>
        <w:t>.</w:t>
      </w:r>
    </w:p>
    <w:p w:rsidR="00453F8F" w:rsidRPr="00453F8F" w:rsidRDefault="00453F8F" w:rsidP="00453F8F">
      <w:pPr>
        <w:adjustRightInd w:val="0"/>
        <w:ind w:firstLine="567"/>
        <w:jc w:val="both"/>
        <w:rPr>
          <w:szCs w:val="22"/>
        </w:rPr>
      </w:pPr>
      <w:r w:rsidRPr="00453F8F">
        <w:rPr>
          <w:szCs w:val="22"/>
        </w:rPr>
        <w:t xml:space="preserve">9.4.1. Заявка на участие в конкурентной закупке должна быть подана </w:t>
      </w:r>
      <w:r w:rsidRPr="00453F8F">
        <w:rPr>
          <w:szCs w:val="22"/>
        </w:rPr>
        <w:br/>
        <w:t xml:space="preserve">в порядке, в срок и по форме, которые установлены документацией </w:t>
      </w:r>
      <w:r w:rsidRPr="00453F8F">
        <w:rPr>
          <w:szCs w:val="22"/>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453F8F" w:rsidRPr="00453F8F" w:rsidRDefault="00453F8F" w:rsidP="00453F8F">
      <w:pPr>
        <w:adjustRightInd w:val="0"/>
        <w:ind w:firstLine="567"/>
        <w:jc w:val="both"/>
        <w:rPr>
          <w:szCs w:val="22"/>
        </w:rPr>
      </w:pPr>
      <w:r w:rsidRPr="00453F8F">
        <w:rPr>
          <w:szCs w:val="22"/>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w:t>
      </w:r>
      <w:r w:rsidR="006443C3">
        <w:rPr>
          <w:szCs w:val="22"/>
        </w:rPr>
        <w:t xml:space="preserve">нной форме также подает заявку </w:t>
      </w:r>
      <w:r w:rsidRPr="00453F8F">
        <w:rPr>
          <w:szCs w:val="22"/>
        </w:rPr>
        <w:t>не в электронной форме (не посредс</w:t>
      </w:r>
      <w:r w:rsidR="006443C3">
        <w:rPr>
          <w:szCs w:val="22"/>
        </w:rPr>
        <w:t xml:space="preserve">твом функционала ЭП), заказчик </w:t>
      </w:r>
      <w:r w:rsidRPr="00453F8F">
        <w:rPr>
          <w:szCs w:val="22"/>
        </w:rPr>
        <w:t>не рассматривает поданную не в эле</w:t>
      </w:r>
      <w:r w:rsidR="006443C3">
        <w:rPr>
          <w:szCs w:val="22"/>
        </w:rPr>
        <w:t xml:space="preserve">ктронной форме заявку и вправе </w:t>
      </w:r>
      <w:r w:rsidRPr="00453F8F">
        <w:rPr>
          <w:szCs w:val="22"/>
        </w:rPr>
        <w:t>ее утилизировать (уничтожить).</w:t>
      </w:r>
    </w:p>
    <w:p w:rsidR="00453F8F" w:rsidRPr="00453F8F" w:rsidRDefault="00453F8F" w:rsidP="00453F8F">
      <w:pPr>
        <w:adjustRightInd w:val="0"/>
        <w:ind w:firstLine="567"/>
        <w:jc w:val="both"/>
        <w:rPr>
          <w:szCs w:val="22"/>
        </w:rPr>
      </w:pPr>
      <w:r w:rsidRPr="00453F8F">
        <w:rPr>
          <w:szCs w:val="22"/>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453F8F" w:rsidRPr="00453F8F" w:rsidRDefault="00453F8F" w:rsidP="00453F8F">
      <w:pPr>
        <w:adjustRightInd w:val="0"/>
        <w:ind w:firstLine="567"/>
        <w:jc w:val="both"/>
        <w:rPr>
          <w:szCs w:val="22"/>
        </w:rPr>
      </w:pPr>
      <w:r w:rsidRPr="00453F8F">
        <w:rPr>
          <w:szCs w:val="22"/>
        </w:rPr>
        <w:t xml:space="preserve">9.4.3. Участник закупки может изменить или отозвать свою заявку </w:t>
      </w:r>
      <w:r w:rsidRPr="00453F8F">
        <w:rPr>
          <w:szCs w:val="22"/>
        </w:rPr>
        <w:br/>
        <w:t xml:space="preserve">в любой момент до окончания срока подачи заявок. Ограничений </w:t>
      </w:r>
      <w:r w:rsidRPr="00453F8F">
        <w:rPr>
          <w:szCs w:val="22"/>
        </w:rPr>
        <w:br/>
        <w:t xml:space="preserve">в отношении количества внесения изменений в поданную заявку нет. Уведомление об отзыве заявки должно быть получено заказчиком </w:t>
      </w:r>
      <w:r w:rsidRPr="00453F8F">
        <w:rPr>
          <w:szCs w:val="22"/>
        </w:rPr>
        <w:br/>
        <w:t>до истечения срока подачи заявок. Изменение или отзыв заявки после окончания срока подачи заявок не допускается;</w:t>
      </w:r>
    </w:p>
    <w:p w:rsidR="00453F8F" w:rsidRPr="00453F8F" w:rsidRDefault="00453F8F" w:rsidP="00453F8F">
      <w:pPr>
        <w:adjustRightInd w:val="0"/>
        <w:ind w:firstLine="567"/>
        <w:jc w:val="both"/>
        <w:rPr>
          <w:szCs w:val="22"/>
        </w:rPr>
      </w:pPr>
      <w:r w:rsidRPr="00453F8F">
        <w:rPr>
          <w:szCs w:val="22"/>
        </w:rPr>
        <w:t>9.4.4. Порядок внесения изменений и отзыв заявки в электронной форме осуществляется посредством</w:t>
      </w:r>
      <w:r w:rsidR="006443C3">
        <w:rPr>
          <w:szCs w:val="22"/>
        </w:rPr>
        <w:t xml:space="preserve"> использования функционала ЭП, </w:t>
      </w:r>
      <w:r w:rsidRPr="00453F8F">
        <w:rPr>
          <w:szCs w:val="22"/>
        </w:rPr>
        <w:t>на которой проводится закупка, в соответствии с регламентом работы ЭП;</w:t>
      </w:r>
    </w:p>
    <w:p w:rsidR="00453F8F" w:rsidRPr="00453F8F" w:rsidRDefault="00453F8F" w:rsidP="00453F8F">
      <w:pPr>
        <w:adjustRightInd w:val="0"/>
        <w:ind w:firstLine="567"/>
        <w:jc w:val="both"/>
        <w:rPr>
          <w:szCs w:val="22"/>
        </w:rPr>
      </w:pPr>
      <w:r w:rsidRPr="00453F8F">
        <w:rPr>
          <w:szCs w:val="22"/>
        </w:rPr>
        <w:t xml:space="preserve">9.4.5. Участник закупки вправе подать только одну заявку на участие </w:t>
      </w:r>
      <w:r w:rsidRPr="00453F8F">
        <w:rPr>
          <w:szCs w:val="22"/>
        </w:rPr>
        <w:br/>
        <w:t>в отношении одного предмета закупки;</w:t>
      </w:r>
    </w:p>
    <w:p w:rsidR="00453F8F" w:rsidRPr="00453F8F" w:rsidRDefault="00453F8F" w:rsidP="00453F8F">
      <w:pPr>
        <w:adjustRightInd w:val="0"/>
        <w:ind w:firstLine="567"/>
        <w:jc w:val="both"/>
        <w:rPr>
          <w:szCs w:val="22"/>
        </w:rPr>
      </w:pPr>
      <w:r w:rsidRPr="00453F8F">
        <w:rPr>
          <w:szCs w:val="22"/>
        </w:rPr>
        <w:t>9.4.6. Заявка на участие в конкурентной закупке должна содержать:</w:t>
      </w:r>
    </w:p>
    <w:p w:rsidR="00453F8F" w:rsidRPr="00453F8F" w:rsidRDefault="00453F8F" w:rsidP="00453F8F">
      <w:pPr>
        <w:adjustRightInd w:val="0"/>
        <w:ind w:firstLine="567"/>
        <w:jc w:val="both"/>
        <w:rPr>
          <w:szCs w:val="22"/>
        </w:rPr>
      </w:pPr>
      <w:r w:rsidRPr="00453F8F">
        <w:rPr>
          <w:szCs w:val="22"/>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453F8F" w:rsidRPr="00453F8F" w:rsidRDefault="00453F8F" w:rsidP="00453F8F">
      <w:pPr>
        <w:adjustRightInd w:val="0"/>
        <w:ind w:firstLine="567"/>
        <w:jc w:val="both"/>
        <w:rPr>
          <w:szCs w:val="22"/>
        </w:rPr>
      </w:pPr>
      <w:r w:rsidRPr="00453F8F">
        <w:rPr>
          <w:szCs w:val="22"/>
        </w:rPr>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453F8F" w:rsidRPr="00453F8F" w:rsidRDefault="00453F8F" w:rsidP="00453F8F">
      <w:pPr>
        <w:adjustRightInd w:val="0"/>
        <w:ind w:firstLine="567"/>
        <w:jc w:val="both"/>
        <w:rPr>
          <w:szCs w:val="22"/>
        </w:rPr>
      </w:pPr>
      <w:r w:rsidRPr="00453F8F">
        <w:rPr>
          <w:szCs w:val="22"/>
        </w:rPr>
        <w:t>9.4.6.3. Идентификационный номер налогоплат</w:t>
      </w:r>
      <w:r w:rsidR="006443C3">
        <w:rPr>
          <w:szCs w:val="22"/>
        </w:rPr>
        <w:t xml:space="preserve">ельщика участника закупки или в </w:t>
      </w:r>
      <w:r w:rsidRPr="00453F8F">
        <w:rPr>
          <w:szCs w:val="22"/>
        </w:rPr>
        <w:t>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53F8F" w:rsidRPr="00453F8F" w:rsidRDefault="00453F8F" w:rsidP="00453F8F">
      <w:pPr>
        <w:adjustRightInd w:val="0"/>
        <w:ind w:firstLine="567"/>
        <w:jc w:val="both"/>
        <w:rPr>
          <w:szCs w:val="22"/>
        </w:rPr>
      </w:pPr>
      <w:r w:rsidRPr="00453F8F">
        <w:rPr>
          <w:szCs w:val="22"/>
        </w:rPr>
        <w:lastRenderedPageBreak/>
        <w:t>9.4.6.4.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53F8F" w:rsidRPr="00453F8F" w:rsidRDefault="00453F8F" w:rsidP="00453F8F">
      <w:pPr>
        <w:adjustRightInd w:val="0"/>
        <w:ind w:firstLine="567"/>
        <w:jc w:val="both"/>
        <w:rPr>
          <w:szCs w:val="22"/>
        </w:rPr>
      </w:pPr>
      <w:r w:rsidRPr="00453F8F">
        <w:rPr>
          <w:szCs w:val="22"/>
        </w:rPr>
        <w:t>9.4.6.5. Копию документа, подтверждающего полномочия лица действовать от имени участника закупки, за исключением случаев подписания заявки:</w:t>
      </w:r>
    </w:p>
    <w:p w:rsidR="00453F8F" w:rsidRPr="00453F8F" w:rsidRDefault="00453F8F" w:rsidP="00453F8F">
      <w:pPr>
        <w:adjustRightInd w:val="0"/>
        <w:ind w:firstLine="567"/>
        <w:jc w:val="both"/>
        <w:rPr>
          <w:szCs w:val="22"/>
        </w:rPr>
      </w:pPr>
      <w:r w:rsidRPr="00453F8F">
        <w:rPr>
          <w:szCs w:val="22"/>
        </w:rPr>
        <w:t>а) индивидуальным предпринимателем, если участником такой закупки является индивидуальный предприниматель;</w:t>
      </w:r>
    </w:p>
    <w:p w:rsidR="00453F8F" w:rsidRPr="00453F8F" w:rsidRDefault="00453F8F" w:rsidP="00453F8F">
      <w:pPr>
        <w:adjustRightInd w:val="0"/>
        <w:ind w:firstLine="567"/>
        <w:jc w:val="both"/>
        <w:rPr>
          <w:szCs w:val="22"/>
        </w:rPr>
      </w:pPr>
      <w:r w:rsidRPr="00453F8F">
        <w:rPr>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53F8F" w:rsidRPr="00453F8F" w:rsidRDefault="00453F8F" w:rsidP="00453F8F">
      <w:pPr>
        <w:adjustRightInd w:val="0"/>
        <w:ind w:firstLine="567"/>
        <w:jc w:val="both"/>
        <w:rPr>
          <w:szCs w:val="22"/>
        </w:rPr>
      </w:pPr>
      <w:r w:rsidRPr="00453F8F">
        <w:rPr>
          <w:szCs w:val="22"/>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453F8F" w:rsidRPr="00453F8F" w:rsidRDefault="00453F8F" w:rsidP="00453F8F">
      <w:pPr>
        <w:adjustRightInd w:val="0"/>
        <w:ind w:firstLine="567"/>
        <w:jc w:val="both"/>
        <w:rPr>
          <w:szCs w:val="22"/>
        </w:rPr>
      </w:pPr>
      <w:r w:rsidRPr="00453F8F">
        <w:rPr>
          <w:szCs w:val="22"/>
        </w:rPr>
        <w:t>9.4.6.7.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53F8F" w:rsidRPr="00453F8F" w:rsidRDefault="00453F8F" w:rsidP="00453F8F">
      <w:pPr>
        <w:adjustRightInd w:val="0"/>
        <w:ind w:firstLine="567"/>
        <w:jc w:val="both"/>
        <w:rPr>
          <w:szCs w:val="22"/>
        </w:rPr>
      </w:pPr>
      <w:r w:rsidRPr="00453F8F">
        <w:rPr>
          <w:szCs w:val="22"/>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453F8F" w:rsidRPr="00453F8F" w:rsidRDefault="00453F8F" w:rsidP="00453F8F">
      <w:pPr>
        <w:adjustRightInd w:val="0"/>
        <w:ind w:firstLine="567"/>
        <w:jc w:val="both"/>
        <w:rPr>
          <w:szCs w:val="22"/>
        </w:rPr>
      </w:pPr>
      <w:r w:rsidRPr="00453F8F">
        <w:rPr>
          <w:szCs w:val="22"/>
        </w:rPr>
        <w:t>9.4.6.9. Декларацию, подтверждающую на дату подачи заявки на участие в закупке:</w:t>
      </w:r>
    </w:p>
    <w:p w:rsidR="00453F8F" w:rsidRPr="00453F8F" w:rsidRDefault="00453F8F" w:rsidP="00453F8F">
      <w:pPr>
        <w:adjustRightInd w:val="0"/>
        <w:ind w:firstLine="567"/>
        <w:jc w:val="both"/>
        <w:rPr>
          <w:szCs w:val="22"/>
        </w:rPr>
      </w:pPr>
      <w:r w:rsidRPr="00453F8F">
        <w:rPr>
          <w:szCs w:val="22"/>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53F8F" w:rsidRPr="00453F8F" w:rsidRDefault="00453F8F" w:rsidP="00453F8F">
      <w:pPr>
        <w:adjustRightInd w:val="0"/>
        <w:ind w:firstLine="567"/>
        <w:jc w:val="both"/>
        <w:rPr>
          <w:szCs w:val="22"/>
        </w:rPr>
      </w:pPr>
      <w:r w:rsidRPr="00453F8F">
        <w:rPr>
          <w:szCs w:val="22"/>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453F8F" w:rsidRPr="00453F8F" w:rsidRDefault="00453F8F" w:rsidP="00453F8F">
      <w:pPr>
        <w:adjustRightInd w:val="0"/>
        <w:ind w:firstLine="567"/>
        <w:jc w:val="both"/>
        <w:rPr>
          <w:szCs w:val="22"/>
        </w:rPr>
      </w:pPr>
      <w:r w:rsidRPr="00453F8F">
        <w:rPr>
          <w:szCs w:val="22"/>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53F8F" w:rsidRPr="00453F8F" w:rsidRDefault="00453F8F" w:rsidP="00453F8F">
      <w:pPr>
        <w:adjustRightInd w:val="0"/>
        <w:ind w:firstLine="567"/>
        <w:jc w:val="both"/>
        <w:rPr>
          <w:szCs w:val="22"/>
        </w:rPr>
      </w:pPr>
      <w:r w:rsidRPr="00453F8F">
        <w:rPr>
          <w:szCs w:val="22"/>
        </w:rPr>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w:t>
      </w:r>
      <w:r w:rsidRPr="00453F8F">
        <w:rPr>
          <w:szCs w:val="22"/>
        </w:rPr>
        <w:lastRenderedPageBreak/>
        <w:t>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53F8F" w:rsidRPr="00453F8F" w:rsidRDefault="00453F8F" w:rsidP="00453F8F">
      <w:pPr>
        <w:adjustRightInd w:val="0"/>
        <w:ind w:firstLine="567"/>
        <w:jc w:val="both"/>
        <w:rPr>
          <w:szCs w:val="22"/>
        </w:rPr>
      </w:pPr>
      <w:r w:rsidRPr="00453F8F">
        <w:rPr>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3F8F" w:rsidRPr="00453F8F" w:rsidRDefault="00453F8F" w:rsidP="00453F8F">
      <w:pPr>
        <w:adjustRightInd w:val="0"/>
        <w:ind w:firstLine="567"/>
        <w:jc w:val="both"/>
        <w:rPr>
          <w:szCs w:val="22"/>
        </w:rPr>
      </w:pPr>
      <w:r w:rsidRPr="00453F8F">
        <w:rPr>
          <w:szCs w:val="22"/>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53F8F" w:rsidRPr="00453F8F" w:rsidRDefault="00453F8F" w:rsidP="00453F8F">
      <w:pPr>
        <w:adjustRightInd w:val="0"/>
        <w:ind w:firstLine="567"/>
        <w:jc w:val="both"/>
        <w:rPr>
          <w:szCs w:val="22"/>
        </w:rPr>
      </w:pPr>
      <w:r w:rsidRPr="00453F8F">
        <w:rPr>
          <w:szCs w:val="22"/>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53F8F" w:rsidRPr="00453F8F" w:rsidRDefault="00453F8F" w:rsidP="00453F8F">
      <w:pPr>
        <w:adjustRightInd w:val="0"/>
        <w:ind w:firstLine="567"/>
        <w:jc w:val="both"/>
        <w:rPr>
          <w:szCs w:val="22"/>
        </w:rPr>
      </w:pPr>
      <w:r w:rsidRPr="00453F8F">
        <w:rPr>
          <w:szCs w:val="22"/>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53F8F" w:rsidRPr="00453F8F" w:rsidRDefault="00453F8F" w:rsidP="00453F8F">
      <w:pPr>
        <w:adjustRightInd w:val="0"/>
        <w:ind w:firstLine="567"/>
        <w:jc w:val="both"/>
        <w:rPr>
          <w:szCs w:val="22"/>
        </w:rPr>
      </w:pPr>
      <w:r w:rsidRPr="00453F8F">
        <w:rPr>
          <w:szCs w:val="22"/>
        </w:rPr>
        <w:t>9.4.6.10. Предложение участника закупки в отношении предмета такой закупки;</w:t>
      </w:r>
    </w:p>
    <w:p w:rsidR="00453F8F" w:rsidRPr="00453F8F" w:rsidRDefault="00453F8F" w:rsidP="00453F8F">
      <w:pPr>
        <w:adjustRightInd w:val="0"/>
        <w:ind w:firstLine="567"/>
        <w:jc w:val="both"/>
        <w:rPr>
          <w:szCs w:val="22"/>
        </w:rPr>
      </w:pPr>
      <w:r w:rsidRPr="00453F8F">
        <w:rPr>
          <w:szCs w:val="22"/>
        </w:rPr>
        <w:t>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53F8F" w:rsidRPr="00453F8F" w:rsidRDefault="00453F8F" w:rsidP="00453F8F">
      <w:pPr>
        <w:adjustRightInd w:val="0"/>
        <w:ind w:firstLine="567"/>
        <w:jc w:val="both"/>
        <w:rPr>
          <w:szCs w:val="22"/>
        </w:rPr>
      </w:pPr>
      <w:r w:rsidRPr="00453F8F">
        <w:rPr>
          <w:szCs w:val="22"/>
        </w:rPr>
        <w:t>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rsidR="00453F8F" w:rsidRPr="00453F8F" w:rsidRDefault="00453F8F" w:rsidP="00453F8F">
      <w:pPr>
        <w:adjustRightInd w:val="0"/>
        <w:ind w:firstLine="567"/>
        <w:jc w:val="both"/>
        <w:rPr>
          <w:szCs w:val="22"/>
        </w:rPr>
      </w:pPr>
      <w:r w:rsidRPr="00453F8F">
        <w:rPr>
          <w:szCs w:val="22"/>
        </w:rPr>
        <w:t>9.4.6.13. Предложение о цене договора (единицы товара, работы, услуги), за исключением проведения аукциона в электронной форме;</w:t>
      </w:r>
    </w:p>
    <w:p w:rsidR="00453F8F" w:rsidRPr="00453F8F" w:rsidRDefault="00453F8F" w:rsidP="00453F8F">
      <w:pPr>
        <w:adjustRightInd w:val="0"/>
        <w:ind w:firstLine="567"/>
        <w:jc w:val="both"/>
        <w:rPr>
          <w:szCs w:val="22"/>
        </w:rPr>
      </w:pPr>
      <w:r w:rsidRPr="00453F8F">
        <w:rPr>
          <w:szCs w:val="22"/>
        </w:rPr>
        <w:t>9.4.6.14. Информацию и документы для осуществления оценки заявки по критериям оценки заявок установленным в документации о закупке;</w:t>
      </w:r>
    </w:p>
    <w:p w:rsidR="00453F8F" w:rsidRPr="00453F8F" w:rsidRDefault="00453F8F" w:rsidP="00453F8F">
      <w:pPr>
        <w:adjustRightInd w:val="0"/>
        <w:ind w:firstLine="567"/>
        <w:jc w:val="both"/>
        <w:rPr>
          <w:szCs w:val="22"/>
        </w:rPr>
      </w:pPr>
      <w:r w:rsidRPr="00453F8F">
        <w:rPr>
          <w:szCs w:val="22"/>
        </w:rPr>
        <w:t>9.4.6.15. Иные документы и сведения, представление которых предусмотрено документацией о закупке.</w:t>
      </w:r>
    </w:p>
    <w:p w:rsidR="00453F8F" w:rsidRPr="00453F8F" w:rsidRDefault="00453F8F" w:rsidP="00453F8F">
      <w:pPr>
        <w:adjustRightInd w:val="0"/>
        <w:ind w:firstLine="567"/>
        <w:jc w:val="both"/>
        <w:rPr>
          <w:szCs w:val="22"/>
        </w:rPr>
      </w:pPr>
      <w:r w:rsidRPr="00453F8F">
        <w:rPr>
          <w:szCs w:val="22"/>
        </w:rPr>
        <w:t>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w:t>
      </w:r>
      <w:r w:rsidR="006443C3">
        <w:rPr>
          <w:szCs w:val="22"/>
        </w:rPr>
        <w:t xml:space="preserve">аниями документации о закупке, </w:t>
      </w:r>
      <w:r w:rsidRPr="00453F8F">
        <w:rPr>
          <w:szCs w:val="22"/>
        </w:rPr>
        <w:t>при условии, что содержание таких документов и сведений не нарушает требований действующего законодательства Российской Федерации;</w:t>
      </w:r>
    </w:p>
    <w:p w:rsidR="00453F8F" w:rsidRPr="00453F8F" w:rsidRDefault="00453F8F" w:rsidP="00453F8F">
      <w:pPr>
        <w:adjustRightInd w:val="0"/>
        <w:ind w:firstLine="567"/>
        <w:jc w:val="both"/>
        <w:rPr>
          <w:szCs w:val="22"/>
        </w:rPr>
      </w:pPr>
      <w:r w:rsidRPr="00453F8F">
        <w:rPr>
          <w:szCs w:val="22"/>
        </w:rPr>
        <w:t>9.4.8.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rsidR="00453F8F" w:rsidRPr="00453F8F" w:rsidRDefault="00453F8F" w:rsidP="00453F8F">
      <w:pPr>
        <w:adjustRightInd w:val="0"/>
        <w:ind w:firstLine="567"/>
        <w:jc w:val="both"/>
        <w:rPr>
          <w:szCs w:val="22"/>
        </w:rPr>
      </w:pPr>
      <w:r w:rsidRPr="00453F8F">
        <w:rPr>
          <w:szCs w:val="22"/>
        </w:rPr>
        <w:t xml:space="preserve">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Соблюдением указанных требований </w:t>
      </w:r>
      <w:r w:rsidR="006443C3">
        <w:rPr>
          <w:szCs w:val="22"/>
        </w:rPr>
        <w:t xml:space="preserve">участник закупки подтверждает, </w:t>
      </w:r>
      <w:r w:rsidRPr="00453F8F">
        <w:rPr>
          <w:szCs w:val="22"/>
        </w:rPr>
        <w:t xml:space="preserve">что все документы и сведения, входящие в состав заявки, поданы </w:t>
      </w:r>
      <w:r w:rsidRPr="00453F8F">
        <w:rPr>
          <w:szCs w:val="22"/>
        </w:rPr>
        <w:br/>
      </w:r>
      <w:r w:rsidRPr="00453F8F">
        <w:rPr>
          <w:szCs w:val="22"/>
        </w:rPr>
        <w:lastRenderedPageBreak/>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453F8F" w:rsidRPr="00453F8F" w:rsidRDefault="00453F8F" w:rsidP="00453F8F">
      <w:pPr>
        <w:adjustRightInd w:val="0"/>
        <w:ind w:firstLine="567"/>
        <w:jc w:val="both"/>
        <w:rPr>
          <w:szCs w:val="22"/>
        </w:rPr>
      </w:pPr>
      <w:r w:rsidRPr="00453F8F">
        <w:rPr>
          <w:szCs w:val="22"/>
        </w:rPr>
        <w:t xml:space="preserve">9.4.10. Ненадлежащее исполнение участником открытого конкурса, запроса цен, требования, согласно которому все листы заявки, поданной в бумажной форме, должны быть пронумерованы, </w:t>
      </w:r>
      <w:r w:rsidRPr="00453F8F">
        <w:rPr>
          <w:szCs w:val="22"/>
        </w:rPr>
        <w:br/>
        <w:t>не является основанием для отказа в допуске к участию в закупке;</w:t>
      </w:r>
    </w:p>
    <w:p w:rsidR="00453F8F" w:rsidRPr="00453F8F" w:rsidRDefault="00453F8F" w:rsidP="00453F8F">
      <w:pPr>
        <w:adjustRightInd w:val="0"/>
        <w:ind w:firstLine="567"/>
        <w:jc w:val="both"/>
        <w:rPr>
          <w:szCs w:val="22"/>
        </w:rPr>
      </w:pPr>
      <w:r w:rsidRPr="00453F8F">
        <w:rPr>
          <w:szCs w:val="22"/>
        </w:rPr>
        <w:t xml:space="preserve">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w:t>
      </w:r>
      <w:r w:rsidRPr="00453F8F">
        <w:rPr>
          <w:szCs w:val="22"/>
        </w:rPr>
        <w:br/>
        <w:t>до вскрытия конвертов;</w:t>
      </w:r>
    </w:p>
    <w:p w:rsidR="00453F8F" w:rsidRPr="00453F8F" w:rsidRDefault="00453F8F" w:rsidP="00453F8F">
      <w:pPr>
        <w:adjustRightInd w:val="0"/>
        <w:ind w:firstLine="567"/>
        <w:jc w:val="both"/>
        <w:rPr>
          <w:szCs w:val="22"/>
        </w:rPr>
      </w:pPr>
      <w:r w:rsidRPr="00453F8F">
        <w:rPr>
          <w:szCs w:val="22"/>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453F8F" w:rsidRPr="00453F8F" w:rsidRDefault="00453F8F" w:rsidP="00453F8F">
      <w:pPr>
        <w:adjustRightInd w:val="0"/>
        <w:ind w:firstLine="567"/>
        <w:jc w:val="both"/>
        <w:rPr>
          <w:szCs w:val="22"/>
        </w:rPr>
      </w:pPr>
      <w:r w:rsidRPr="00453F8F">
        <w:rPr>
          <w:szCs w:val="22"/>
        </w:rPr>
        <w:t>В журнале регистрации заявок указываются следующие сведения:</w:t>
      </w:r>
    </w:p>
    <w:p w:rsidR="00453F8F" w:rsidRPr="00453F8F" w:rsidRDefault="00453F8F" w:rsidP="00453F8F">
      <w:pPr>
        <w:adjustRightInd w:val="0"/>
        <w:ind w:firstLine="567"/>
        <w:jc w:val="both"/>
        <w:rPr>
          <w:szCs w:val="22"/>
        </w:rPr>
      </w:pPr>
      <w:r w:rsidRPr="00453F8F">
        <w:rPr>
          <w:szCs w:val="22"/>
        </w:rPr>
        <w:t>регистрационный номер заявки на участие в закупке;</w:t>
      </w:r>
    </w:p>
    <w:p w:rsidR="00453F8F" w:rsidRPr="00453F8F" w:rsidRDefault="00453F8F" w:rsidP="00453F8F">
      <w:pPr>
        <w:adjustRightInd w:val="0"/>
        <w:ind w:firstLine="567"/>
        <w:jc w:val="both"/>
        <w:rPr>
          <w:szCs w:val="22"/>
        </w:rPr>
      </w:pPr>
      <w:r w:rsidRPr="00453F8F">
        <w:rPr>
          <w:szCs w:val="22"/>
        </w:rPr>
        <w:t>дата и время поступления конверта с заявкой на участие в закупке;</w:t>
      </w:r>
    </w:p>
    <w:p w:rsidR="00453F8F" w:rsidRPr="00453F8F" w:rsidRDefault="00453F8F" w:rsidP="00453F8F">
      <w:pPr>
        <w:adjustRightInd w:val="0"/>
        <w:ind w:firstLine="567"/>
        <w:jc w:val="both"/>
        <w:rPr>
          <w:szCs w:val="22"/>
        </w:rPr>
      </w:pPr>
      <w:r w:rsidRPr="00453F8F">
        <w:rPr>
          <w:szCs w:val="22"/>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453F8F" w:rsidRPr="00453F8F" w:rsidRDefault="00453F8F" w:rsidP="00453F8F">
      <w:pPr>
        <w:adjustRightInd w:val="0"/>
        <w:ind w:firstLine="567"/>
        <w:jc w:val="both"/>
        <w:rPr>
          <w:szCs w:val="22"/>
        </w:rPr>
      </w:pPr>
      <w:bookmarkStart w:id="23" w:name="_Критерии_оценки_и"/>
      <w:bookmarkStart w:id="24" w:name="_Критерии_оценки_заявок"/>
      <w:bookmarkStart w:id="25" w:name="_Toc521582059"/>
      <w:bookmarkEnd w:id="23"/>
      <w:bookmarkEnd w:id="24"/>
      <w:r w:rsidRPr="00453F8F">
        <w:rPr>
          <w:szCs w:val="22"/>
        </w:rPr>
        <w:t>9.5. Критерии оценки заявок</w:t>
      </w:r>
      <w:bookmarkEnd w:id="25"/>
    </w:p>
    <w:p w:rsidR="00453F8F" w:rsidRPr="00453F8F" w:rsidRDefault="00453F8F" w:rsidP="00453F8F">
      <w:pPr>
        <w:adjustRightInd w:val="0"/>
        <w:ind w:firstLine="567"/>
        <w:jc w:val="both"/>
        <w:rPr>
          <w:szCs w:val="22"/>
        </w:rPr>
      </w:pPr>
      <w:r w:rsidRPr="00453F8F">
        <w:rPr>
          <w:szCs w:val="22"/>
        </w:rPr>
        <w:t xml:space="preserve">9.5.1. Для оценки заявок, поданных участниками закупки на участие </w:t>
      </w:r>
      <w:r w:rsidRPr="00453F8F">
        <w:rPr>
          <w:szCs w:val="22"/>
        </w:rPr>
        <w:br/>
        <w:t>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проведения запроса котировок) критерии оценки заявок и порядок оценки заявок;</w:t>
      </w:r>
    </w:p>
    <w:p w:rsidR="00453F8F" w:rsidRPr="00453F8F" w:rsidRDefault="00453F8F" w:rsidP="00453F8F">
      <w:pPr>
        <w:adjustRightInd w:val="0"/>
        <w:ind w:firstLine="567"/>
        <w:jc w:val="both"/>
        <w:rPr>
          <w:szCs w:val="22"/>
        </w:rPr>
      </w:pPr>
      <w:r w:rsidRPr="00453F8F">
        <w:rPr>
          <w:szCs w:val="22"/>
        </w:rPr>
        <w:t>9.5.2. Критериями оценки заявок могут быть:</w:t>
      </w:r>
    </w:p>
    <w:p w:rsidR="00453F8F" w:rsidRPr="00453F8F" w:rsidRDefault="00453F8F" w:rsidP="00453F8F">
      <w:pPr>
        <w:adjustRightInd w:val="0"/>
        <w:ind w:firstLine="567"/>
        <w:jc w:val="both"/>
        <w:rPr>
          <w:szCs w:val="22"/>
        </w:rPr>
      </w:pPr>
      <w:r w:rsidRPr="00453F8F">
        <w:rPr>
          <w:szCs w:val="22"/>
        </w:rPr>
        <w:t>9.5.2.1. Цена договора;</w:t>
      </w:r>
    </w:p>
    <w:p w:rsidR="00453F8F" w:rsidRPr="00453F8F" w:rsidRDefault="00453F8F" w:rsidP="00453F8F">
      <w:pPr>
        <w:adjustRightInd w:val="0"/>
        <w:ind w:firstLine="567"/>
        <w:jc w:val="both"/>
        <w:rPr>
          <w:szCs w:val="22"/>
        </w:rPr>
      </w:pPr>
      <w:r w:rsidRPr="00453F8F">
        <w:rPr>
          <w:szCs w:val="22"/>
        </w:rPr>
        <w:t>9.5.2.2. Качественные и (или) функциональные характеристики (потребительские свойства) товара, качество работ, услуг;</w:t>
      </w:r>
    </w:p>
    <w:p w:rsidR="00453F8F" w:rsidRPr="00453F8F" w:rsidRDefault="00453F8F" w:rsidP="00453F8F">
      <w:pPr>
        <w:adjustRightInd w:val="0"/>
        <w:ind w:firstLine="567"/>
        <w:jc w:val="both"/>
        <w:rPr>
          <w:szCs w:val="22"/>
        </w:rPr>
      </w:pPr>
      <w:r w:rsidRPr="00453F8F">
        <w:rPr>
          <w:szCs w:val="22"/>
        </w:rPr>
        <w:t>9.5.2.3. Расходы на эксплуатацию товара;</w:t>
      </w:r>
    </w:p>
    <w:p w:rsidR="00453F8F" w:rsidRPr="00453F8F" w:rsidRDefault="00453F8F" w:rsidP="00453F8F">
      <w:pPr>
        <w:adjustRightInd w:val="0"/>
        <w:ind w:firstLine="567"/>
        <w:jc w:val="both"/>
        <w:rPr>
          <w:szCs w:val="22"/>
        </w:rPr>
      </w:pPr>
      <w:r w:rsidRPr="00453F8F">
        <w:rPr>
          <w:szCs w:val="22"/>
        </w:rPr>
        <w:t>9.5.2.4. Расходы на техническое обслуживание товара;</w:t>
      </w:r>
    </w:p>
    <w:p w:rsidR="00453F8F" w:rsidRPr="00453F8F" w:rsidRDefault="00453F8F" w:rsidP="00453F8F">
      <w:pPr>
        <w:adjustRightInd w:val="0"/>
        <w:ind w:firstLine="567"/>
        <w:jc w:val="both"/>
        <w:rPr>
          <w:szCs w:val="22"/>
        </w:rPr>
      </w:pPr>
      <w:r w:rsidRPr="00453F8F">
        <w:rPr>
          <w:szCs w:val="22"/>
        </w:rPr>
        <w:t>9.5.2.5. Сроки (периоды) поставки товара, выполнения работ, оказания услуг;</w:t>
      </w:r>
    </w:p>
    <w:p w:rsidR="00453F8F" w:rsidRPr="00453F8F" w:rsidRDefault="00453F8F" w:rsidP="00453F8F">
      <w:pPr>
        <w:adjustRightInd w:val="0"/>
        <w:ind w:firstLine="567"/>
        <w:jc w:val="both"/>
        <w:rPr>
          <w:szCs w:val="22"/>
        </w:rPr>
      </w:pPr>
      <w:r w:rsidRPr="00453F8F">
        <w:rPr>
          <w:szCs w:val="22"/>
        </w:rPr>
        <w:t>9.5.2.6. Срок, на который предоставляются гарантии качества товара, работ, услуг;</w:t>
      </w:r>
    </w:p>
    <w:p w:rsidR="00453F8F" w:rsidRPr="00453F8F" w:rsidRDefault="00453F8F" w:rsidP="00453F8F">
      <w:pPr>
        <w:adjustRightInd w:val="0"/>
        <w:ind w:firstLine="567"/>
        <w:jc w:val="both"/>
        <w:rPr>
          <w:szCs w:val="22"/>
        </w:rPr>
      </w:pPr>
      <w:r w:rsidRPr="00453F8F">
        <w:rPr>
          <w:szCs w:val="22"/>
        </w:rPr>
        <w:t>9.5.2.7. Деловая репутация участника закупок;</w:t>
      </w:r>
    </w:p>
    <w:p w:rsidR="00453F8F" w:rsidRPr="00453F8F" w:rsidRDefault="00453F8F" w:rsidP="00453F8F">
      <w:pPr>
        <w:adjustRightInd w:val="0"/>
        <w:ind w:firstLine="567"/>
        <w:jc w:val="both"/>
        <w:rPr>
          <w:szCs w:val="22"/>
        </w:rPr>
      </w:pPr>
      <w:r w:rsidRPr="00453F8F">
        <w:rPr>
          <w:szCs w:val="22"/>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53F8F" w:rsidRPr="00453F8F" w:rsidRDefault="00453F8F" w:rsidP="00453F8F">
      <w:pPr>
        <w:adjustRightInd w:val="0"/>
        <w:ind w:firstLine="567"/>
        <w:jc w:val="both"/>
        <w:rPr>
          <w:szCs w:val="22"/>
        </w:rPr>
      </w:pPr>
      <w:r w:rsidRPr="00453F8F">
        <w:rPr>
          <w:szCs w:val="22"/>
        </w:rPr>
        <w:t>9.5.2.9. Квалификация участника закупки;</w:t>
      </w:r>
    </w:p>
    <w:p w:rsidR="00453F8F" w:rsidRPr="00453F8F" w:rsidRDefault="00453F8F" w:rsidP="00453F8F">
      <w:pPr>
        <w:adjustRightInd w:val="0"/>
        <w:ind w:firstLine="567"/>
        <w:jc w:val="both"/>
        <w:rPr>
          <w:szCs w:val="22"/>
        </w:rPr>
      </w:pPr>
      <w:r w:rsidRPr="00453F8F">
        <w:rPr>
          <w:szCs w:val="22"/>
        </w:rPr>
        <w:t>9.5.2.10. Квалификация работников участника закупки.</w:t>
      </w:r>
    </w:p>
    <w:p w:rsidR="00453F8F" w:rsidRPr="00453F8F" w:rsidRDefault="00453F8F" w:rsidP="00453F8F">
      <w:pPr>
        <w:adjustRightInd w:val="0"/>
        <w:ind w:firstLine="567"/>
        <w:jc w:val="both"/>
        <w:rPr>
          <w:szCs w:val="22"/>
        </w:rPr>
      </w:pPr>
      <w:r w:rsidRPr="00453F8F">
        <w:rPr>
          <w:szCs w:val="22"/>
        </w:rPr>
        <w:t>9.5.3. Критерии оценки могут подразделяться на подкритерии (показатели).</w:t>
      </w:r>
    </w:p>
    <w:p w:rsidR="00453F8F" w:rsidRPr="00453F8F" w:rsidRDefault="00453F8F" w:rsidP="00453F8F">
      <w:pPr>
        <w:adjustRightInd w:val="0"/>
        <w:ind w:firstLine="567"/>
        <w:jc w:val="both"/>
        <w:rPr>
          <w:szCs w:val="22"/>
        </w:rPr>
      </w:pPr>
      <w:r w:rsidRPr="00453F8F">
        <w:rPr>
          <w:szCs w:val="22"/>
        </w:rPr>
        <w:t xml:space="preserve">Вес критерия «цена договора» должен составлять не менее 50 </w:t>
      </w:r>
      <w:r w:rsidR="006443C3">
        <w:rPr>
          <w:szCs w:val="22"/>
        </w:rPr>
        <w:t xml:space="preserve">%, </w:t>
      </w:r>
      <w:r w:rsidRPr="00453F8F">
        <w:rPr>
          <w:szCs w:val="22"/>
        </w:rPr>
        <w:t>а в случае закупки работ без и</w:t>
      </w:r>
      <w:r w:rsidR="006443C3">
        <w:rPr>
          <w:szCs w:val="22"/>
        </w:rPr>
        <w:t xml:space="preserve">спользования товаров или услуг </w:t>
      </w:r>
      <w:r w:rsidRPr="00453F8F">
        <w:rPr>
          <w:szCs w:val="22"/>
        </w:rPr>
        <w:t xml:space="preserve">без использования товаров – не менее 30 %. Суммарное значение веса всех критериев, предусмотренных документацией о закупке, должно составлять 100 </w:t>
      </w:r>
      <w:r w:rsidR="006443C3">
        <w:rPr>
          <w:szCs w:val="22"/>
        </w:rPr>
        <w:t xml:space="preserve">%. </w:t>
      </w:r>
      <w:r w:rsidRPr="00453F8F">
        <w:rPr>
          <w:szCs w:val="22"/>
        </w:rPr>
        <w:t xml:space="preserve">Суммарное значение веса всех подкритериев одного критерия </w:t>
      </w:r>
      <w:r w:rsidRPr="00453F8F">
        <w:rPr>
          <w:szCs w:val="22"/>
        </w:rPr>
        <w:br/>
        <w:t>(при наличии) должно составлять 100 %. В конкурсной документации, документации запроса предложений за</w:t>
      </w:r>
      <w:r w:rsidR="006443C3">
        <w:rPr>
          <w:szCs w:val="22"/>
        </w:rPr>
        <w:t xml:space="preserve">казчик должен указать не менее </w:t>
      </w:r>
      <w:r w:rsidRPr="00453F8F">
        <w:rPr>
          <w:szCs w:val="22"/>
        </w:rPr>
        <w:t>2 критериев.</w:t>
      </w:r>
    </w:p>
    <w:p w:rsidR="00453F8F" w:rsidRPr="00453F8F" w:rsidRDefault="00453F8F" w:rsidP="00453F8F">
      <w:pPr>
        <w:adjustRightInd w:val="0"/>
        <w:ind w:firstLine="567"/>
        <w:jc w:val="both"/>
        <w:rPr>
          <w:szCs w:val="22"/>
        </w:rPr>
      </w:pPr>
      <w:r w:rsidRPr="00453F8F">
        <w:rPr>
          <w:szCs w:val="22"/>
        </w:rPr>
        <w:t xml:space="preserve">Для оценки и сопоставления </w:t>
      </w:r>
      <w:r w:rsidR="006443C3">
        <w:rPr>
          <w:szCs w:val="22"/>
        </w:rPr>
        <w:t xml:space="preserve">заявок по критериям, указанным </w:t>
      </w:r>
      <w:r w:rsidRPr="00453F8F">
        <w:rPr>
          <w:szCs w:val="22"/>
        </w:rPr>
        <w:t>в подпунктах 9.5.2.1, 9.5.2.3, 9.5.2.4 Положения, предложениям участников закупки присваиваются баллы по следующей формуле:</w:t>
      </w:r>
    </w:p>
    <w:p w:rsidR="00453F8F" w:rsidRDefault="006443C3" w:rsidP="00453F8F">
      <w:pPr>
        <w:adjustRightInd w:val="0"/>
        <w:ind w:firstLine="567"/>
        <w:jc w:val="both"/>
        <w:rPr>
          <w:szCs w:val="22"/>
        </w:rPr>
      </w:pPr>
      <w:r>
        <w:rPr>
          <w:szCs w:val="22"/>
        </w:rPr>
        <w:t xml:space="preserve">                                   </w:t>
      </w:r>
      <w:r w:rsidR="00453F8F" w:rsidRPr="00453F8F">
        <w:rPr>
          <w:szCs w:val="22"/>
        </w:rPr>
        <w:t>Ц</w:t>
      </w:r>
      <w:r w:rsidR="00453F8F" w:rsidRPr="00453F8F">
        <w:rPr>
          <w:szCs w:val="22"/>
          <w:vertAlign w:val="subscript"/>
        </w:rPr>
        <w:t>Бi</w:t>
      </w:r>
      <w:r w:rsidR="00453F8F" w:rsidRPr="00453F8F">
        <w:rPr>
          <w:szCs w:val="22"/>
        </w:rPr>
        <w:t xml:space="preserve"> = Ц</w:t>
      </w:r>
      <w:r w:rsidR="00453F8F" w:rsidRPr="00453F8F">
        <w:rPr>
          <w:szCs w:val="22"/>
          <w:vertAlign w:val="subscript"/>
        </w:rPr>
        <w:t>min</w:t>
      </w:r>
      <w:r w:rsidR="00453F8F" w:rsidRPr="00453F8F">
        <w:rPr>
          <w:szCs w:val="22"/>
        </w:rPr>
        <w:t xml:space="preserve"> / Ц</w:t>
      </w:r>
      <w:r w:rsidR="00453F8F" w:rsidRPr="00453F8F">
        <w:rPr>
          <w:szCs w:val="22"/>
          <w:vertAlign w:val="subscript"/>
        </w:rPr>
        <w:t>i</w:t>
      </w:r>
      <w:r w:rsidR="00453F8F" w:rsidRPr="00453F8F">
        <w:rPr>
          <w:szCs w:val="22"/>
        </w:rPr>
        <w:t xml:space="preserve"> × 100, где:</w:t>
      </w:r>
    </w:p>
    <w:p w:rsidR="006443C3" w:rsidRPr="00453F8F" w:rsidRDefault="006443C3" w:rsidP="00453F8F">
      <w:pPr>
        <w:adjustRightInd w:val="0"/>
        <w:ind w:firstLine="567"/>
        <w:jc w:val="both"/>
        <w:rPr>
          <w:szCs w:val="22"/>
        </w:rPr>
      </w:pPr>
    </w:p>
    <w:tbl>
      <w:tblPr>
        <w:tblW w:w="0" w:type="auto"/>
        <w:tblLook w:val="04A0" w:firstRow="1" w:lastRow="0" w:firstColumn="1" w:lastColumn="0" w:noHBand="0" w:noVBand="1"/>
      </w:tblPr>
      <w:tblGrid>
        <w:gridCol w:w="675"/>
        <w:gridCol w:w="336"/>
        <w:gridCol w:w="8612"/>
      </w:tblGrid>
      <w:tr w:rsidR="00453F8F" w:rsidRPr="00453F8F" w:rsidTr="00453F8F">
        <w:tc>
          <w:tcPr>
            <w:tcW w:w="675" w:type="dxa"/>
          </w:tcPr>
          <w:p w:rsidR="00453F8F" w:rsidRPr="00453F8F" w:rsidRDefault="006443C3" w:rsidP="006443C3">
            <w:pPr>
              <w:adjustRightInd w:val="0"/>
              <w:jc w:val="both"/>
              <w:rPr>
                <w:szCs w:val="22"/>
              </w:rPr>
            </w:pPr>
            <w:r>
              <w:rPr>
                <w:szCs w:val="22"/>
              </w:rPr>
              <w:t>Ц</w:t>
            </w:r>
            <w:r w:rsidR="00453F8F" w:rsidRPr="00453F8F">
              <w:rPr>
                <w:szCs w:val="22"/>
                <w:vertAlign w:val="subscript"/>
              </w:rPr>
              <w:t>Бi</w:t>
            </w:r>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Pr="00453F8F" w:rsidRDefault="006443C3" w:rsidP="006443C3">
            <w:pPr>
              <w:adjustRightInd w:val="0"/>
              <w:jc w:val="both"/>
              <w:rPr>
                <w:szCs w:val="22"/>
              </w:rPr>
            </w:pPr>
            <w:r>
              <w:rPr>
                <w:szCs w:val="22"/>
              </w:rPr>
              <w:t xml:space="preserve">-        </w:t>
            </w:r>
            <w:r w:rsidR="00453F8F" w:rsidRPr="00453F8F">
              <w:rPr>
                <w:szCs w:val="22"/>
              </w:rPr>
              <w:t>количество баллов по критерию;</w:t>
            </w:r>
          </w:p>
        </w:tc>
      </w:tr>
      <w:tr w:rsidR="00453F8F" w:rsidRPr="00453F8F" w:rsidTr="00453F8F">
        <w:tc>
          <w:tcPr>
            <w:tcW w:w="675" w:type="dxa"/>
          </w:tcPr>
          <w:p w:rsidR="00453F8F" w:rsidRPr="00453F8F" w:rsidRDefault="00453F8F" w:rsidP="005708DF">
            <w:pPr>
              <w:adjustRightInd w:val="0"/>
              <w:jc w:val="both"/>
              <w:rPr>
                <w:szCs w:val="22"/>
              </w:rPr>
            </w:pPr>
            <w:r w:rsidRPr="00453F8F">
              <w:rPr>
                <w:szCs w:val="22"/>
              </w:rPr>
              <w:t>Ц</w:t>
            </w:r>
            <w:r w:rsidRPr="00453F8F">
              <w:rPr>
                <w:szCs w:val="22"/>
                <w:vertAlign w:val="subscript"/>
              </w:rPr>
              <w:t>min</w:t>
            </w:r>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Pr="00453F8F" w:rsidRDefault="006443C3" w:rsidP="006443C3">
            <w:pPr>
              <w:adjustRightInd w:val="0"/>
              <w:jc w:val="both"/>
              <w:rPr>
                <w:szCs w:val="22"/>
              </w:rPr>
            </w:pPr>
            <w:r>
              <w:rPr>
                <w:szCs w:val="22"/>
              </w:rPr>
              <w:t xml:space="preserve">-        </w:t>
            </w:r>
            <w:r w:rsidR="00453F8F" w:rsidRPr="00453F8F">
              <w:rPr>
                <w:szCs w:val="22"/>
              </w:rPr>
              <w:t>минимальное предложение из сделанных участниками закупки;</w:t>
            </w:r>
          </w:p>
        </w:tc>
      </w:tr>
      <w:tr w:rsidR="00453F8F" w:rsidRPr="00453F8F" w:rsidTr="00453F8F">
        <w:tc>
          <w:tcPr>
            <w:tcW w:w="675" w:type="dxa"/>
          </w:tcPr>
          <w:p w:rsidR="00453F8F" w:rsidRPr="00453F8F" w:rsidRDefault="00453F8F" w:rsidP="006443C3">
            <w:pPr>
              <w:adjustRightInd w:val="0"/>
              <w:jc w:val="both"/>
              <w:rPr>
                <w:szCs w:val="22"/>
              </w:rPr>
            </w:pPr>
            <w:r w:rsidRPr="00453F8F">
              <w:rPr>
                <w:szCs w:val="22"/>
              </w:rPr>
              <w:t>Ц</w:t>
            </w:r>
            <w:r w:rsidRPr="00453F8F">
              <w:rPr>
                <w:szCs w:val="22"/>
                <w:vertAlign w:val="subscript"/>
              </w:rPr>
              <w:t>i</w:t>
            </w:r>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Default="005708DF" w:rsidP="005708DF">
            <w:pPr>
              <w:adjustRightInd w:val="0"/>
              <w:jc w:val="both"/>
              <w:rPr>
                <w:szCs w:val="22"/>
              </w:rPr>
            </w:pPr>
            <w:r>
              <w:rPr>
                <w:szCs w:val="22"/>
              </w:rPr>
              <w:t xml:space="preserve">-        </w:t>
            </w:r>
            <w:r w:rsidR="00453F8F" w:rsidRPr="00453F8F">
              <w:rPr>
                <w:szCs w:val="22"/>
              </w:rPr>
              <w:t>предложение участника закупки, которое оценивается.</w:t>
            </w:r>
          </w:p>
          <w:p w:rsidR="005708DF" w:rsidRPr="00453F8F" w:rsidRDefault="005708DF" w:rsidP="005708DF">
            <w:pPr>
              <w:adjustRightInd w:val="0"/>
              <w:jc w:val="both"/>
              <w:rPr>
                <w:szCs w:val="22"/>
              </w:rPr>
            </w:pPr>
          </w:p>
        </w:tc>
      </w:tr>
    </w:tbl>
    <w:p w:rsidR="00453F8F" w:rsidRDefault="00453F8F" w:rsidP="00453F8F">
      <w:pPr>
        <w:adjustRightInd w:val="0"/>
        <w:ind w:firstLine="567"/>
        <w:jc w:val="both"/>
        <w:rPr>
          <w:szCs w:val="22"/>
        </w:rPr>
      </w:pPr>
      <w:r w:rsidRPr="00453F8F">
        <w:rPr>
          <w:szCs w:val="22"/>
        </w:rPr>
        <w:lastRenderedPageBreak/>
        <w:t xml:space="preserve">Для оценки и сопоставления заявок по критериям, указанным </w:t>
      </w:r>
      <w:r w:rsidRPr="00453F8F">
        <w:rPr>
          <w:szCs w:val="22"/>
        </w:rPr>
        <w:br/>
        <w:t>в подпунктах 9.5.2.5, 9.5.2.6 Положения, предложениям участников закупки присваиваются баллы по следующей формуле:</w:t>
      </w:r>
    </w:p>
    <w:p w:rsidR="005708DF" w:rsidRPr="00453F8F" w:rsidRDefault="005708DF" w:rsidP="00453F8F">
      <w:pPr>
        <w:adjustRightInd w:val="0"/>
        <w:ind w:firstLine="567"/>
        <w:jc w:val="both"/>
        <w:rPr>
          <w:szCs w:val="22"/>
        </w:rPr>
      </w:pPr>
    </w:p>
    <w:p w:rsidR="005708DF" w:rsidRDefault="005708DF" w:rsidP="005708DF">
      <w:pPr>
        <w:adjustRightInd w:val="0"/>
        <w:ind w:firstLine="567"/>
        <w:jc w:val="both"/>
        <w:rPr>
          <w:szCs w:val="22"/>
        </w:rPr>
      </w:pPr>
      <w:r>
        <w:rPr>
          <w:szCs w:val="22"/>
        </w:rPr>
        <w:t xml:space="preserve">                                  </w:t>
      </w:r>
      <w:r w:rsidR="00453F8F" w:rsidRPr="00453F8F">
        <w:rPr>
          <w:szCs w:val="22"/>
        </w:rPr>
        <w:t>С</w:t>
      </w:r>
      <w:r w:rsidR="00453F8F" w:rsidRPr="00453F8F">
        <w:rPr>
          <w:szCs w:val="22"/>
          <w:vertAlign w:val="subscript"/>
        </w:rPr>
        <w:t>Бi</w:t>
      </w:r>
      <w:r w:rsidR="00453F8F" w:rsidRPr="00453F8F">
        <w:rPr>
          <w:szCs w:val="22"/>
        </w:rPr>
        <w:t xml:space="preserve"> = С</w:t>
      </w:r>
      <w:r w:rsidR="00453F8F" w:rsidRPr="00453F8F">
        <w:rPr>
          <w:szCs w:val="22"/>
          <w:vertAlign w:val="subscript"/>
        </w:rPr>
        <w:t>min</w:t>
      </w:r>
      <w:r w:rsidR="00453F8F" w:rsidRPr="00453F8F">
        <w:rPr>
          <w:szCs w:val="22"/>
        </w:rPr>
        <w:t xml:space="preserve"> / С</w:t>
      </w:r>
      <w:r w:rsidR="00453F8F" w:rsidRPr="00453F8F">
        <w:rPr>
          <w:szCs w:val="22"/>
          <w:vertAlign w:val="subscript"/>
        </w:rPr>
        <w:t xml:space="preserve">i </w:t>
      </w:r>
      <w:r w:rsidR="00453F8F" w:rsidRPr="00453F8F">
        <w:rPr>
          <w:szCs w:val="22"/>
        </w:rPr>
        <w:t>× 100, где:</w:t>
      </w:r>
    </w:p>
    <w:p w:rsidR="005708DF" w:rsidRPr="00453F8F" w:rsidRDefault="005708DF" w:rsidP="005708DF">
      <w:pPr>
        <w:adjustRightInd w:val="0"/>
        <w:ind w:firstLine="567"/>
        <w:jc w:val="both"/>
        <w:rPr>
          <w:szCs w:val="22"/>
        </w:rPr>
      </w:pPr>
    </w:p>
    <w:tbl>
      <w:tblPr>
        <w:tblW w:w="0" w:type="auto"/>
        <w:tblLook w:val="04A0" w:firstRow="1" w:lastRow="0" w:firstColumn="1" w:lastColumn="0" w:noHBand="0" w:noVBand="1"/>
      </w:tblPr>
      <w:tblGrid>
        <w:gridCol w:w="675"/>
        <w:gridCol w:w="336"/>
        <w:gridCol w:w="8612"/>
      </w:tblGrid>
      <w:tr w:rsidR="00453F8F" w:rsidRPr="00453F8F" w:rsidTr="00453F8F">
        <w:tc>
          <w:tcPr>
            <w:tcW w:w="675" w:type="dxa"/>
          </w:tcPr>
          <w:p w:rsidR="00453F8F" w:rsidRPr="00453F8F" w:rsidRDefault="005708DF" w:rsidP="005708DF">
            <w:pPr>
              <w:adjustRightInd w:val="0"/>
              <w:jc w:val="both"/>
              <w:rPr>
                <w:szCs w:val="22"/>
              </w:rPr>
            </w:pPr>
            <w:r>
              <w:rPr>
                <w:szCs w:val="22"/>
              </w:rPr>
              <w:t>С</w:t>
            </w:r>
            <w:r w:rsidR="00453F8F" w:rsidRPr="00453F8F">
              <w:rPr>
                <w:szCs w:val="22"/>
                <w:vertAlign w:val="subscript"/>
              </w:rPr>
              <w:t>Бi</w:t>
            </w:r>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Pr="00453F8F" w:rsidRDefault="005708DF" w:rsidP="005708DF">
            <w:pPr>
              <w:adjustRightInd w:val="0"/>
              <w:jc w:val="both"/>
              <w:rPr>
                <w:szCs w:val="22"/>
              </w:rPr>
            </w:pPr>
            <w:r>
              <w:rPr>
                <w:szCs w:val="22"/>
              </w:rPr>
              <w:t xml:space="preserve">-        </w:t>
            </w:r>
            <w:r w:rsidR="00453F8F" w:rsidRPr="00453F8F">
              <w:rPr>
                <w:szCs w:val="22"/>
              </w:rPr>
              <w:t>количество баллов по критерию;</w:t>
            </w:r>
          </w:p>
        </w:tc>
      </w:tr>
      <w:tr w:rsidR="00453F8F" w:rsidRPr="00453F8F" w:rsidTr="00453F8F">
        <w:tc>
          <w:tcPr>
            <w:tcW w:w="675" w:type="dxa"/>
          </w:tcPr>
          <w:p w:rsidR="00453F8F" w:rsidRPr="00453F8F" w:rsidRDefault="00453F8F" w:rsidP="005708DF">
            <w:pPr>
              <w:adjustRightInd w:val="0"/>
              <w:jc w:val="both"/>
              <w:rPr>
                <w:szCs w:val="22"/>
              </w:rPr>
            </w:pPr>
            <w:r w:rsidRPr="00453F8F">
              <w:rPr>
                <w:szCs w:val="22"/>
              </w:rPr>
              <w:t>С</w:t>
            </w:r>
            <w:r w:rsidRPr="00453F8F">
              <w:rPr>
                <w:szCs w:val="22"/>
                <w:vertAlign w:val="subscript"/>
              </w:rPr>
              <w:t>min</w:t>
            </w:r>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Pr="00453F8F" w:rsidRDefault="005708DF" w:rsidP="005708DF">
            <w:pPr>
              <w:adjustRightInd w:val="0"/>
              <w:jc w:val="both"/>
              <w:rPr>
                <w:szCs w:val="22"/>
              </w:rPr>
            </w:pPr>
            <w:r>
              <w:rPr>
                <w:szCs w:val="22"/>
              </w:rPr>
              <w:t xml:space="preserve">-        </w:t>
            </w:r>
            <w:r w:rsidR="00453F8F" w:rsidRPr="00453F8F">
              <w:rPr>
                <w:szCs w:val="22"/>
              </w:rPr>
              <w:t>минимальное предложение из сделанных участниками закупки;</w:t>
            </w:r>
          </w:p>
        </w:tc>
      </w:tr>
      <w:tr w:rsidR="00453F8F" w:rsidRPr="00453F8F" w:rsidTr="00453F8F">
        <w:tc>
          <w:tcPr>
            <w:tcW w:w="675" w:type="dxa"/>
          </w:tcPr>
          <w:p w:rsidR="00453F8F" w:rsidRPr="00453F8F" w:rsidRDefault="005708DF" w:rsidP="005708DF">
            <w:pPr>
              <w:adjustRightInd w:val="0"/>
              <w:jc w:val="both"/>
              <w:rPr>
                <w:szCs w:val="22"/>
              </w:rPr>
            </w:pPr>
            <w:r>
              <w:rPr>
                <w:szCs w:val="22"/>
              </w:rPr>
              <w:t>С</w:t>
            </w:r>
            <w:r w:rsidR="00453F8F" w:rsidRPr="00453F8F">
              <w:rPr>
                <w:szCs w:val="22"/>
                <w:vertAlign w:val="subscript"/>
              </w:rPr>
              <w:t>i</w:t>
            </w:r>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Default="005708DF" w:rsidP="005708DF">
            <w:pPr>
              <w:adjustRightInd w:val="0"/>
              <w:jc w:val="both"/>
              <w:rPr>
                <w:szCs w:val="22"/>
              </w:rPr>
            </w:pPr>
            <w:r>
              <w:rPr>
                <w:szCs w:val="22"/>
              </w:rPr>
              <w:t xml:space="preserve">-        </w:t>
            </w:r>
            <w:r w:rsidR="00453F8F" w:rsidRPr="00453F8F">
              <w:rPr>
                <w:szCs w:val="22"/>
              </w:rPr>
              <w:t>предложение участника закупки, которое оценивается.</w:t>
            </w:r>
          </w:p>
          <w:p w:rsidR="005708DF" w:rsidRPr="00453F8F" w:rsidRDefault="005708DF" w:rsidP="005708DF">
            <w:pPr>
              <w:adjustRightInd w:val="0"/>
              <w:jc w:val="both"/>
              <w:rPr>
                <w:szCs w:val="22"/>
              </w:rPr>
            </w:pPr>
          </w:p>
        </w:tc>
      </w:tr>
    </w:tbl>
    <w:p w:rsidR="00453F8F" w:rsidRPr="00453F8F" w:rsidRDefault="00453F8F" w:rsidP="00453F8F">
      <w:pPr>
        <w:adjustRightInd w:val="0"/>
        <w:ind w:firstLine="567"/>
        <w:jc w:val="both"/>
        <w:rPr>
          <w:szCs w:val="22"/>
        </w:rPr>
      </w:pPr>
      <w:r w:rsidRPr="00453F8F">
        <w:rPr>
          <w:szCs w:val="22"/>
        </w:rPr>
        <w:t xml:space="preserve">Для оценки и сопоставления заявок по критериям, указанным </w:t>
      </w:r>
      <w:r w:rsidRPr="00453F8F">
        <w:rPr>
          <w:szCs w:val="22"/>
        </w:rPr>
        <w:br/>
        <w:t>в подпунктах 9.5.2.2, 9.5.2.7-9.5.2.10 Положения, в конкурсной документации, документации запроса предложений устанавливаются:</w:t>
      </w:r>
    </w:p>
    <w:p w:rsidR="00453F8F" w:rsidRPr="00453F8F" w:rsidRDefault="00453F8F" w:rsidP="00453F8F">
      <w:pPr>
        <w:adjustRightInd w:val="0"/>
        <w:ind w:firstLine="567"/>
        <w:jc w:val="both"/>
        <w:rPr>
          <w:szCs w:val="22"/>
        </w:rPr>
      </w:pPr>
      <w:r w:rsidRPr="00453F8F">
        <w:rPr>
          <w:szCs w:val="22"/>
        </w:rPr>
        <w:t>подкритерии, по которым будет оцениваться каждый критерий;</w:t>
      </w:r>
    </w:p>
    <w:p w:rsidR="00453F8F" w:rsidRPr="00453F8F" w:rsidRDefault="00453F8F" w:rsidP="00453F8F">
      <w:pPr>
        <w:adjustRightInd w:val="0"/>
        <w:ind w:firstLine="567"/>
        <w:jc w:val="both"/>
        <w:rPr>
          <w:szCs w:val="22"/>
        </w:rPr>
      </w:pPr>
      <w:r w:rsidRPr="00453F8F">
        <w:rPr>
          <w:szCs w:val="22"/>
        </w:rPr>
        <w:t>минимальное и максимальное количество баллов, которое может быть присвоено по каждому показателю;</w:t>
      </w:r>
    </w:p>
    <w:p w:rsidR="00453F8F" w:rsidRPr="00453F8F" w:rsidRDefault="00453F8F" w:rsidP="00453F8F">
      <w:pPr>
        <w:adjustRightInd w:val="0"/>
        <w:ind w:firstLine="567"/>
        <w:jc w:val="both"/>
        <w:rPr>
          <w:szCs w:val="22"/>
        </w:rPr>
      </w:pPr>
      <w:r w:rsidRPr="00453F8F">
        <w:rPr>
          <w:szCs w:val="22"/>
        </w:rPr>
        <w:t>правила присвоения баллов по каждому подкритерию;</w:t>
      </w:r>
    </w:p>
    <w:p w:rsidR="00453F8F" w:rsidRPr="00453F8F" w:rsidRDefault="00453F8F" w:rsidP="00453F8F">
      <w:pPr>
        <w:adjustRightInd w:val="0"/>
        <w:ind w:firstLine="567"/>
        <w:jc w:val="both"/>
        <w:rPr>
          <w:szCs w:val="22"/>
        </w:rPr>
      </w:pPr>
      <w:r w:rsidRPr="00453F8F">
        <w:rPr>
          <w:szCs w:val="22"/>
        </w:rPr>
        <w:t>значимость каждого из подкритериев.</w:t>
      </w:r>
    </w:p>
    <w:p w:rsidR="00453F8F" w:rsidRDefault="00453F8F" w:rsidP="00453F8F">
      <w:pPr>
        <w:adjustRightInd w:val="0"/>
        <w:ind w:firstLine="567"/>
        <w:jc w:val="both"/>
        <w:rPr>
          <w:szCs w:val="22"/>
        </w:rPr>
      </w:pPr>
      <w:r w:rsidRPr="00453F8F">
        <w:rPr>
          <w:szCs w:val="22"/>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5708DF" w:rsidRPr="00453F8F" w:rsidRDefault="005708DF" w:rsidP="00453F8F">
      <w:pPr>
        <w:adjustRightInd w:val="0"/>
        <w:ind w:firstLine="567"/>
        <w:jc w:val="both"/>
        <w:rPr>
          <w:szCs w:val="22"/>
        </w:rPr>
      </w:pPr>
    </w:p>
    <w:p w:rsidR="00453F8F" w:rsidRPr="00453F8F" w:rsidRDefault="005708DF" w:rsidP="00453F8F">
      <w:pPr>
        <w:adjustRightInd w:val="0"/>
        <w:ind w:firstLine="567"/>
        <w:jc w:val="both"/>
        <w:rPr>
          <w:szCs w:val="22"/>
        </w:rPr>
      </w:pPr>
      <w:r>
        <w:rPr>
          <w:szCs w:val="22"/>
        </w:rPr>
        <w:t xml:space="preserve">                                   </w:t>
      </w:r>
      <w:r w:rsidR="00453F8F" w:rsidRPr="00453F8F">
        <w:rPr>
          <w:szCs w:val="22"/>
        </w:rPr>
        <w:t>П</w:t>
      </w:r>
      <w:r w:rsidR="00453F8F" w:rsidRPr="00453F8F">
        <w:rPr>
          <w:szCs w:val="22"/>
          <w:vertAlign w:val="subscript"/>
        </w:rPr>
        <w:t>Бi</w:t>
      </w:r>
      <w:r w:rsidR="00453F8F" w:rsidRPr="00453F8F">
        <w:rPr>
          <w:szCs w:val="22"/>
        </w:rPr>
        <w:t xml:space="preserve"> = П</w:t>
      </w:r>
      <w:r w:rsidR="00453F8F" w:rsidRPr="00453F8F">
        <w:rPr>
          <w:szCs w:val="22"/>
          <w:vertAlign w:val="subscript"/>
        </w:rPr>
        <w:t>i</w:t>
      </w:r>
      <w:r w:rsidR="00453F8F" w:rsidRPr="00453F8F">
        <w:rPr>
          <w:szCs w:val="22"/>
        </w:rPr>
        <w:t xml:space="preserve"> / П</w:t>
      </w:r>
      <w:r w:rsidR="00453F8F" w:rsidRPr="00453F8F">
        <w:rPr>
          <w:szCs w:val="22"/>
          <w:vertAlign w:val="subscript"/>
        </w:rPr>
        <w:t>max</w:t>
      </w:r>
      <w:r w:rsidR="00453F8F" w:rsidRPr="00453F8F">
        <w:rPr>
          <w:szCs w:val="22"/>
        </w:rPr>
        <w:t xml:space="preserve"> × ЗП, где:</w:t>
      </w:r>
    </w:p>
    <w:tbl>
      <w:tblPr>
        <w:tblW w:w="0" w:type="auto"/>
        <w:tblLook w:val="04A0" w:firstRow="1" w:lastRow="0" w:firstColumn="1" w:lastColumn="0" w:noHBand="0" w:noVBand="1"/>
      </w:tblPr>
      <w:tblGrid>
        <w:gridCol w:w="675"/>
        <w:gridCol w:w="336"/>
        <w:gridCol w:w="8560"/>
      </w:tblGrid>
      <w:tr w:rsidR="00453F8F" w:rsidRPr="00453F8F" w:rsidTr="00453F8F">
        <w:tc>
          <w:tcPr>
            <w:tcW w:w="675" w:type="dxa"/>
          </w:tcPr>
          <w:p w:rsidR="00453F8F" w:rsidRPr="00453F8F" w:rsidRDefault="005708DF" w:rsidP="005708DF">
            <w:pPr>
              <w:adjustRightInd w:val="0"/>
              <w:jc w:val="both"/>
              <w:rPr>
                <w:szCs w:val="22"/>
              </w:rPr>
            </w:pPr>
            <w:r>
              <w:rPr>
                <w:szCs w:val="22"/>
              </w:rPr>
              <w:t>П</w:t>
            </w:r>
            <w:r w:rsidR="00453F8F" w:rsidRPr="00453F8F">
              <w:rPr>
                <w:szCs w:val="22"/>
                <w:vertAlign w:val="subscript"/>
              </w:rPr>
              <w:t>Бi</w:t>
            </w:r>
          </w:p>
        </w:tc>
        <w:tc>
          <w:tcPr>
            <w:tcW w:w="336" w:type="dxa"/>
          </w:tcPr>
          <w:p w:rsidR="00453F8F" w:rsidRPr="00453F8F" w:rsidRDefault="00453F8F" w:rsidP="00453F8F">
            <w:pPr>
              <w:adjustRightInd w:val="0"/>
              <w:ind w:firstLine="567"/>
              <w:jc w:val="both"/>
              <w:rPr>
                <w:szCs w:val="22"/>
              </w:rPr>
            </w:pPr>
            <w:r w:rsidRPr="00453F8F">
              <w:rPr>
                <w:szCs w:val="22"/>
              </w:rPr>
              <w:t>–</w:t>
            </w:r>
          </w:p>
        </w:tc>
        <w:tc>
          <w:tcPr>
            <w:tcW w:w="8560" w:type="dxa"/>
          </w:tcPr>
          <w:p w:rsidR="00453F8F" w:rsidRPr="00453F8F" w:rsidRDefault="005708DF" w:rsidP="005708DF">
            <w:pPr>
              <w:adjustRightInd w:val="0"/>
              <w:jc w:val="both"/>
              <w:rPr>
                <w:szCs w:val="22"/>
              </w:rPr>
            </w:pPr>
            <w:r>
              <w:rPr>
                <w:szCs w:val="22"/>
              </w:rPr>
              <w:t xml:space="preserve">-        </w:t>
            </w:r>
            <w:r w:rsidR="00453F8F" w:rsidRPr="00453F8F">
              <w:rPr>
                <w:szCs w:val="22"/>
              </w:rPr>
              <w:t>количество баллов по подкритерию;</w:t>
            </w:r>
          </w:p>
        </w:tc>
      </w:tr>
      <w:tr w:rsidR="00453F8F" w:rsidRPr="00453F8F" w:rsidTr="00453F8F">
        <w:tc>
          <w:tcPr>
            <w:tcW w:w="675" w:type="dxa"/>
          </w:tcPr>
          <w:p w:rsidR="00453F8F" w:rsidRPr="00453F8F" w:rsidRDefault="005708DF" w:rsidP="005708DF">
            <w:pPr>
              <w:adjustRightInd w:val="0"/>
              <w:jc w:val="both"/>
              <w:rPr>
                <w:szCs w:val="22"/>
                <w:lang w:val="en-US"/>
              </w:rPr>
            </w:pPr>
            <w:r>
              <w:rPr>
                <w:szCs w:val="22"/>
              </w:rPr>
              <w:t>П</w:t>
            </w:r>
            <w:r w:rsidR="00453F8F" w:rsidRPr="00453F8F">
              <w:rPr>
                <w:szCs w:val="22"/>
                <w:vertAlign w:val="subscript"/>
                <w:lang w:val="en-US"/>
              </w:rPr>
              <w:t>i</w:t>
            </w:r>
          </w:p>
        </w:tc>
        <w:tc>
          <w:tcPr>
            <w:tcW w:w="336" w:type="dxa"/>
          </w:tcPr>
          <w:p w:rsidR="00453F8F" w:rsidRPr="00453F8F" w:rsidRDefault="00453F8F" w:rsidP="00453F8F">
            <w:pPr>
              <w:adjustRightInd w:val="0"/>
              <w:ind w:firstLine="567"/>
              <w:jc w:val="both"/>
              <w:rPr>
                <w:szCs w:val="22"/>
              </w:rPr>
            </w:pPr>
            <w:r w:rsidRPr="00453F8F">
              <w:rPr>
                <w:szCs w:val="22"/>
              </w:rPr>
              <w:t>–</w:t>
            </w:r>
          </w:p>
        </w:tc>
        <w:tc>
          <w:tcPr>
            <w:tcW w:w="8560" w:type="dxa"/>
          </w:tcPr>
          <w:p w:rsidR="00453F8F" w:rsidRPr="00453F8F" w:rsidRDefault="005708DF" w:rsidP="005708DF">
            <w:pPr>
              <w:adjustRightInd w:val="0"/>
              <w:jc w:val="both"/>
              <w:rPr>
                <w:szCs w:val="22"/>
                <w:lang w:val="en-US"/>
              </w:rPr>
            </w:pPr>
            <w:r>
              <w:rPr>
                <w:szCs w:val="22"/>
              </w:rPr>
              <w:t xml:space="preserve">-        </w:t>
            </w:r>
            <w:r w:rsidR="00453F8F" w:rsidRPr="00453F8F">
              <w:rPr>
                <w:szCs w:val="22"/>
              </w:rPr>
              <w:t>предложение участника, которое оценивается;</w:t>
            </w:r>
          </w:p>
        </w:tc>
      </w:tr>
      <w:tr w:rsidR="00453F8F" w:rsidRPr="00453F8F" w:rsidTr="00453F8F">
        <w:tc>
          <w:tcPr>
            <w:tcW w:w="675" w:type="dxa"/>
          </w:tcPr>
          <w:p w:rsidR="00453F8F" w:rsidRPr="00453F8F" w:rsidRDefault="005708DF" w:rsidP="005708DF">
            <w:pPr>
              <w:adjustRightInd w:val="0"/>
              <w:jc w:val="both"/>
              <w:rPr>
                <w:szCs w:val="22"/>
              </w:rPr>
            </w:pPr>
            <w:r>
              <w:rPr>
                <w:szCs w:val="22"/>
              </w:rPr>
              <w:t>П</w:t>
            </w:r>
            <w:r w:rsidR="00453F8F" w:rsidRPr="00453F8F">
              <w:rPr>
                <w:szCs w:val="22"/>
                <w:vertAlign w:val="subscript"/>
              </w:rPr>
              <w:t>max</w:t>
            </w:r>
          </w:p>
        </w:tc>
        <w:tc>
          <w:tcPr>
            <w:tcW w:w="336" w:type="dxa"/>
          </w:tcPr>
          <w:p w:rsidR="00453F8F" w:rsidRPr="00453F8F" w:rsidRDefault="00453F8F" w:rsidP="00453F8F">
            <w:pPr>
              <w:adjustRightInd w:val="0"/>
              <w:ind w:firstLine="567"/>
              <w:jc w:val="both"/>
              <w:rPr>
                <w:szCs w:val="22"/>
              </w:rPr>
            </w:pPr>
            <w:r w:rsidRPr="00453F8F">
              <w:rPr>
                <w:szCs w:val="22"/>
              </w:rPr>
              <w:t>–</w:t>
            </w:r>
          </w:p>
        </w:tc>
        <w:tc>
          <w:tcPr>
            <w:tcW w:w="8560" w:type="dxa"/>
          </w:tcPr>
          <w:p w:rsidR="00453F8F" w:rsidRPr="00453F8F" w:rsidRDefault="005708DF" w:rsidP="005708DF">
            <w:pPr>
              <w:adjustRightInd w:val="0"/>
              <w:jc w:val="both"/>
              <w:rPr>
                <w:szCs w:val="22"/>
              </w:rPr>
            </w:pPr>
            <w:r>
              <w:rPr>
                <w:szCs w:val="22"/>
              </w:rPr>
              <w:t xml:space="preserve">-        </w:t>
            </w:r>
            <w:r w:rsidR="00453F8F" w:rsidRPr="00453F8F">
              <w:rPr>
                <w:szCs w:val="22"/>
              </w:rPr>
              <w:t>предложение, за которое присваивается максимальное количество баллов;</w:t>
            </w:r>
          </w:p>
        </w:tc>
      </w:tr>
      <w:tr w:rsidR="00453F8F" w:rsidRPr="00453F8F" w:rsidTr="00453F8F">
        <w:tc>
          <w:tcPr>
            <w:tcW w:w="675" w:type="dxa"/>
          </w:tcPr>
          <w:p w:rsidR="00453F8F" w:rsidRPr="00453F8F" w:rsidRDefault="005708DF" w:rsidP="005708DF">
            <w:pPr>
              <w:adjustRightInd w:val="0"/>
              <w:jc w:val="both"/>
              <w:rPr>
                <w:szCs w:val="22"/>
              </w:rPr>
            </w:pPr>
            <w:r>
              <w:rPr>
                <w:szCs w:val="22"/>
              </w:rPr>
              <w:t>З</w:t>
            </w:r>
            <w:r w:rsidR="00453F8F" w:rsidRPr="00453F8F">
              <w:rPr>
                <w:szCs w:val="22"/>
              </w:rPr>
              <w:t>П</w:t>
            </w:r>
          </w:p>
        </w:tc>
        <w:tc>
          <w:tcPr>
            <w:tcW w:w="336" w:type="dxa"/>
          </w:tcPr>
          <w:p w:rsidR="00453F8F" w:rsidRPr="00453F8F" w:rsidRDefault="00453F8F" w:rsidP="00453F8F">
            <w:pPr>
              <w:adjustRightInd w:val="0"/>
              <w:ind w:firstLine="567"/>
              <w:jc w:val="both"/>
              <w:rPr>
                <w:szCs w:val="22"/>
                <w:lang w:val="en-US"/>
              </w:rPr>
            </w:pPr>
            <w:r w:rsidRPr="00453F8F">
              <w:rPr>
                <w:szCs w:val="22"/>
                <w:lang w:val="en-US"/>
              </w:rPr>
              <w:t>–</w:t>
            </w:r>
          </w:p>
        </w:tc>
        <w:tc>
          <w:tcPr>
            <w:tcW w:w="8560" w:type="dxa"/>
          </w:tcPr>
          <w:p w:rsidR="00453F8F" w:rsidRDefault="005708DF" w:rsidP="005708DF">
            <w:pPr>
              <w:adjustRightInd w:val="0"/>
              <w:jc w:val="both"/>
              <w:rPr>
                <w:szCs w:val="22"/>
              </w:rPr>
            </w:pPr>
            <w:r>
              <w:rPr>
                <w:szCs w:val="22"/>
              </w:rPr>
              <w:t xml:space="preserve">-        </w:t>
            </w:r>
            <w:r w:rsidR="00453F8F" w:rsidRPr="00453F8F">
              <w:rPr>
                <w:szCs w:val="22"/>
              </w:rPr>
              <w:t>значимость подкритерия.</w:t>
            </w:r>
          </w:p>
          <w:p w:rsidR="005708DF" w:rsidRPr="00453F8F" w:rsidRDefault="005708DF" w:rsidP="005708DF">
            <w:pPr>
              <w:adjustRightInd w:val="0"/>
              <w:jc w:val="both"/>
              <w:rPr>
                <w:szCs w:val="22"/>
                <w:lang w:val="en-US"/>
              </w:rPr>
            </w:pPr>
          </w:p>
        </w:tc>
      </w:tr>
    </w:tbl>
    <w:p w:rsidR="00453F8F" w:rsidRPr="00453F8F" w:rsidRDefault="00453F8F" w:rsidP="00453F8F">
      <w:pPr>
        <w:adjustRightInd w:val="0"/>
        <w:ind w:firstLine="567"/>
        <w:jc w:val="both"/>
        <w:rPr>
          <w:szCs w:val="22"/>
        </w:rPr>
      </w:pPr>
      <w:r w:rsidRPr="00453F8F">
        <w:rPr>
          <w:szCs w:val="22"/>
        </w:rPr>
        <w:t xml:space="preserve">Итоговые баллы по каждому критерию определяются путем произведения количества баллов </w:t>
      </w:r>
      <w:r w:rsidR="005708DF">
        <w:rPr>
          <w:szCs w:val="22"/>
        </w:rPr>
        <w:t xml:space="preserve">(суммы баллов по подкритериям) </w:t>
      </w:r>
      <w:r w:rsidRPr="00453F8F">
        <w:rPr>
          <w:szCs w:val="22"/>
        </w:rPr>
        <w:t>на значимость критерия.</w:t>
      </w:r>
    </w:p>
    <w:p w:rsidR="00453F8F" w:rsidRPr="00453F8F" w:rsidRDefault="00453F8F" w:rsidP="00453F8F">
      <w:pPr>
        <w:adjustRightInd w:val="0"/>
        <w:ind w:firstLine="567"/>
        <w:jc w:val="both"/>
        <w:rPr>
          <w:szCs w:val="22"/>
        </w:rPr>
      </w:pPr>
      <w:r w:rsidRPr="00453F8F">
        <w:rPr>
          <w:szCs w:val="22"/>
        </w:rPr>
        <w:t>Итоговое количество баллов, присваиваемых заявке по результатам оценки и сопоставления, определя</w:t>
      </w:r>
      <w:r w:rsidR="005708DF">
        <w:rPr>
          <w:szCs w:val="22"/>
        </w:rPr>
        <w:t xml:space="preserve">ется как сумма итоговых баллов </w:t>
      </w:r>
      <w:r w:rsidRPr="00453F8F">
        <w:rPr>
          <w:szCs w:val="22"/>
        </w:rPr>
        <w:t>по каждому критерию.</w:t>
      </w:r>
    </w:p>
    <w:p w:rsidR="00453F8F" w:rsidRPr="00453F8F" w:rsidRDefault="00453F8F" w:rsidP="00453F8F">
      <w:pPr>
        <w:adjustRightInd w:val="0"/>
        <w:ind w:firstLine="567"/>
        <w:jc w:val="both"/>
        <w:rPr>
          <w:szCs w:val="22"/>
        </w:rPr>
      </w:pPr>
      <w:r w:rsidRPr="00453F8F">
        <w:rPr>
          <w:szCs w:val="22"/>
        </w:rPr>
        <w:t>Победителем признается участник, заявке которого присвоено наибольшее количество баллов.</w:t>
      </w:r>
    </w:p>
    <w:p w:rsidR="00453F8F" w:rsidRPr="00453F8F" w:rsidRDefault="00453F8F" w:rsidP="00453F8F">
      <w:pPr>
        <w:adjustRightInd w:val="0"/>
        <w:ind w:firstLine="567"/>
        <w:jc w:val="both"/>
        <w:rPr>
          <w:szCs w:val="22"/>
        </w:rPr>
      </w:pPr>
      <w:r w:rsidRPr="00453F8F">
        <w:rPr>
          <w:szCs w:val="22"/>
        </w:rPr>
        <w:t xml:space="preserve">9.5.4. При проведении запроса цен, запроса котировок заказчиком устанавливается только один критерий </w:t>
      </w:r>
      <w:r w:rsidR="005708DF">
        <w:rPr>
          <w:szCs w:val="22"/>
        </w:rPr>
        <w:t xml:space="preserve">оценки заявок – цена договора. </w:t>
      </w:r>
      <w:r w:rsidRPr="00453F8F">
        <w:rPr>
          <w:szCs w:val="22"/>
        </w:rPr>
        <w:t>Вес такого критерия должен составлять 100 %.</w:t>
      </w:r>
    </w:p>
    <w:p w:rsidR="00453F8F" w:rsidRPr="00453F8F" w:rsidRDefault="00453F8F" w:rsidP="00453F8F">
      <w:pPr>
        <w:adjustRightInd w:val="0"/>
        <w:ind w:firstLine="567"/>
        <w:jc w:val="both"/>
        <w:rPr>
          <w:szCs w:val="22"/>
        </w:rPr>
      </w:pPr>
      <w:bookmarkStart w:id="26" w:name="_Порядок_проведения_конкурса"/>
      <w:bookmarkStart w:id="27" w:name="_Toc521582060"/>
      <w:bookmarkEnd w:id="26"/>
      <w:r w:rsidRPr="00453F8F">
        <w:rPr>
          <w:szCs w:val="22"/>
        </w:rPr>
        <w:t>9.6. Порядок проведения конкурса</w:t>
      </w:r>
      <w:bookmarkEnd w:id="27"/>
      <w:r w:rsidRPr="00453F8F">
        <w:rPr>
          <w:szCs w:val="22"/>
        </w:rPr>
        <w:t>.</w:t>
      </w:r>
    </w:p>
    <w:p w:rsidR="00453F8F" w:rsidRPr="00453F8F" w:rsidRDefault="00453F8F" w:rsidP="00453F8F">
      <w:pPr>
        <w:adjustRightInd w:val="0"/>
        <w:ind w:firstLine="567"/>
        <w:jc w:val="both"/>
        <w:rPr>
          <w:szCs w:val="22"/>
        </w:rPr>
      </w:pPr>
      <w:bookmarkStart w:id="28" w:name="_Toc521582061"/>
      <w:r w:rsidRPr="00453F8F">
        <w:rPr>
          <w:szCs w:val="22"/>
        </w:rPr>
        <w:t>9.6.1. Общие положения, отказ от проведения конкурса и внесение изменений в извещение о проведении конкурса и конкурсную документацию</w:t>
      </w:r>
      <w:bookmarkEnd w:id="28"/>
      <w:r w:rsidRPr="00453F8F">
        <w:rPr>
          <w:szCs w:val="22"/>
        </w:rPr>
        <w:t>:</w:t>
      </w:r>
    </w:p>
    <w:p w:rsidR="00453F8F" w:rsidRPr="00453F8F" w:rsidRDefault="00453F8F" w:rsidP="00453F8F">
      <w:pPr>
        <w:adjustRightInd w:val="0"/>
        <w:ind w:firstLine="567"/>
        <w:jc w:val="both"/>
        <w:rPr>
          <w:szCs w:val="22"/>
        </w:rPr>
      </w:pPr>
      <w:r w:rsidRPr="00453F8F">
        <w:rPr>
          <w:szCs w:val="22"/>
        </w:rPr>
        <w:t>9.6.1.1.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w:t>
      </w:r>
      <w:r w:rsidR="005708DF">
        <w:rPr>
          <w:szCs w:val="22"/>
        </w:rPr>
        <w:t xml:space="preserve">ной закупке, и заявка которого </w:t>
      </w:r>
      <w:r w:rsidRPr="00453F8F">
        <w:rPr>
          <w:szCs w:val="22"/>
        </w:rPr>
        <w:t xml:space="preserve">по результатам оценки заявок на основании указанных в документации </w:t>
      </w:r>
      <w:r w:rsidRPr="00453F8F">
        <w:rPr>
          <w:szCs w:val="22"/>
        </w:rPr>
        <w:br/>
        <w:t>о такой закупке критериев оценки и порядка оценки содержит лучшие условия исполнения договора;</w:t>
      </w:r>
    </w:p>
    <w:p w:rsidR="00453F8F" w:rsidRPr="00453F8F" w:rsidRDefault="00453F8F" w:rsidP="00453F8F">
      <w:pPr>
        <w:adjustRightInd w:val="0"/>
        <w:ind w:firstLine="567"/>
        <w:jc w:val="both"/>
        <w:rPr>
          <w:szCs w:val="22"/>
        </w:rPr>
      </w:pPr>
      <w:r w:rsidRPr="00453F8F">
        <w:rPr>
          <w:szCs w:val="22"/>
        </w:rPr>
        <w:t xml:space="preserve">9.6.1.2. Извещение о проведении конкурса (далее извещение </w:t>
      </w:r>
      <w:r w:rsidRPr="00453F8F">
        <w:rPr>
          <w:szCs w:val="22"/>
        </w:rPr>
        <w:br/>
        <w:t>в настоящем подразделе) и конкурсная документация, вносимые в них изменения должны быть разработ</w:t>
      </w:r>
      <w:r w:rsidR="005708DF">
        <w:rPr>
          <w:szCs w:val="22"/>
        </w:rPr>
        <w:t xml:space="preserve">аны и размещены в соответствии </w:t>
      </w:r>
      <w:r w:rsidRPr="00453F8F">
        <w:rPr>
          <w:szCs w:val="22"/>
        </w:rPr>
        <w:t xml:space="preserve">с требованиями </w:t>
      </w:r>
      <w:r w:rsidRPr="005708DF">
        <w:rPr>
          <w:szCs w:val="22"/>
        </w:rPr>
        <w:t xml:space="preserve">подраздела </w:t>
      </w:r>
      <w:hyperlink w:anchor="_Требования_к_извещению" w:history="1">
        <w:r w:rsidRPr="005708DF">
          <w:rPr>
            <w:rStyle w:val="a7"/>
            <w:color w:val="auto"/>
            <w:szCs w:val="22"/>
            <w:u w:val="none"/>
          </w:rPr>
          <w:t>9.2</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9.6.1.3. Подача заявок на участие в конкурсе (далее заявка в настоящем подразделе) осуществляется в соответст</w:t>
      </w:r>
      <w:r w:rsidR="005708DF">
        <w:rPr>
          <w:szCs w:val="22"/>
        </w:rPr>
        <w:t xml:space="preserve">вии с требованиями, указанными </w:t>
      </w:r>
      <w:r w:rsidRPr="00453F8F">
        <w:rPr>
          <w:szCs w:val="22"/>
        </w:rPr>
        <w:t xml:space="preserve">в документации о закупке, с учетом требований подраздела </w:t>
      </w:r>
      <w:hyperlink w:anchor="_Порядок_подачи_заявки" w:history="1">
        <w:r w:rsidRPr="005708DF">
          <w:rPr>
            <w:rStyle w:val="a7"/>
            <w:color w:val="auto"/>
            <w:szCs w:val="22"/>
            <w:u w:val="none"/>
          </w:rPr>
          <w:t>9.4</w:t>
        </w:r>
      </w:hyperlink>
      <w:r w:rsidRPr="005708DF">
        <w:rPr>
          <w:szCs w:val="22"/>
        </w:rPr>
        <w:t xml:space="preserve"> </w:t>
      </w:r>
      <w:r w:rsidRPr="00453F8F">
        <w:rPr>
          <w:szCs w:val="22"/>
        </w:rPr>
        <w:t>Положения;</w:t>
      </w:r>
    </w:p>
    <w:p w:rsidR="00453F8F" w:rsidRPr="00453F8F" w:rsidRDefault="00453F8F" w:rsidP="00453F8F">
      <w:pPr>
        <w:adjustRightInd w:val="0"/>
        <w:ind w:firstLine="567"/>
        <w:jc w:val="both"/>
        <w:rPr>
          <w:szCs w:val="22"/>
        </w:rPr>
      </w:pPr>
      <w:r w:rsidRPr="00453F8F">
        <w:rPr>
          <w:szCs w:val="22"/>
        </w:rPr>
        <w:t>9.6.1.4. Заказчик вправе отказаться от проведения конкурса 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lastRenderedPageBreak/>
        <w:t>9.6.1.5.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9.6.1.6. Заказчик вправе внести</w:t>
      </w:r>
      <w:r w:rsidR="005708DF">
        <w:rPr>
          <w:szCs w:val="22"/>
        </w:rPr>
        <w:t xml:space="preserve"> изменения в извещение и (или) </w:t>
      </w:r>
      <w:r w:rsidRPr="00453F8F">
        <w:rPr>
          <w:szCs w:val="22"/>
        </w:rPr>
        <w:t>в конкурсную документацию. Изменения</w:t>
      </w:r>
      <w:r w:rsidR="005708DF">
        <w:rPr>
          <w:szCs w:val="22"/>
        </w:rPr>
        <w:t xml:space="preserve">, вносимые в извещение и (или) </w:t>
      </w:r>
      <w:r w:rsidRPr="00453F8F">
        <w:rPr>
          <w:szCs w:val="22"/>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453F8F" w:rsidRPr="00453F8F" w:rsidRDefault="00453F8F" w:rsidP="00453F8F">
      <w:pPr>
        <w:adjustRightInd w:val="0"/>
        <w:ind w:firstLine="567"/>
        <w:jc w:val="both"/>
        <w:rPr>
          <w:szCs w:val="22"/>
        </w:rPr>
      </w:pPr>
      <w:r w:rsidRPr="00453F8F">
        <w:rPr>
          <w:szCs w:val="22"/>
        </w:rPr>
        <w:t xml:space="preserve">9.6.1.7. 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453F8F" w:rsidRPr="00453F8F" w:rsidRDefault="00453F8F" w:rsidP="00453F8F">
      <w:pPr>
        <w:adjustRightInd w:val="0"/>
        <w:ind w:firstLine="567"/>
        <w:jc w:val="both"/>
        <w:rPr>
          <w:szCs w:val="22"/>
        </w:rPr>
      </w:pPr>
      <w:r w:rsidRPr="00453F8F">
        <w:rPr>
          <w:szCs w:val="22"/>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rsidR="00453F8F" w:rsidRPr="00453F8F" w:rsidRDefault="00453F8F" w:rsidP="00453F8F">
      <w:pPr>
        <w:adjustRightInd w:val="0"/>
        <w:ind w:firstLine="567"/>
        <w:jc w:val="both"/>
        <w:rPr>
          <w:szCs w:val="22"/>
        </w:rPr>
      </w:pPr>
      <w:r w:rsidRPr="00453F8F">
        <w:rPr>
          <w:szCs w:val="22"/>
        </w:rPr>
        <w:t>9.6.1.9. Подача (прием) заявок, а</w:t>
      </w:r>
      <w:r w:rsidR="005708DF">
        <w:rPr>
          <w:szCs w:val="22"/>
        </w:rPr>
        <w:t xml:space="preserve"> также заключение договора </w:t>
      </w:r>
      <w:r w:rsidRPr="00453F8F">
        <w:rPr>
          <w:szCs w:val="22"/>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9.6.1.8 Положения, однако являются процедурами (действиями), осуществление которых необходимо при проведении конкурса;</w:t>
      </w:r>
    </w:p>
    <w:p w:rsidR="00453F8F" w:rsidRPr="00453F8F" w:rsidRDefault="00453F8F" w:rsidP="00453F8F">
      <w:pPr>
        <w:adjustRightInd w:val="0"/>
        <w:ind w:firstLine="567"/>
        <w:jc w:val="both"/>
        <w:rPr>
          <w:szCs w:val="22"/>
        </w:rPr>
      </w:pPr>
      <w:r w:rsidRPr="00453F8F">
        <w:rPr>
          <w:szCs w:val="22"/>
        </w:rPr>
        <w:t>9.6.1.10.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53F8F" w:rsidRPr="00453F8F" w:rsidRDefault="00453F8F" w:rsidP="00453F8F">
      <w:pPr>
        <w:adjustRightInd w:val="0"/>
        <w:ind w:firstLine="567"/>
        <w:jc w:val="both"/>
        <w:rPr>
          <w:b/>
          <w:szCs w:val="22"/>
        </w:rPr>
      </w:pPr>
      <w:bookmarkStart w:id="29" w:name="_Toc521582062"/>
      <w:r w:rsidRPr="00453F8F">
        <w:rPr>
          <w:szCs w:val="22"/>
        </w:rPr>
        <w:t>9.6.2. Вскрытие конвертов с заявками на участие в открытом конкурсе</w:t>
      </w:r>
      <w:bookmarkEnd w:id="29"/>
      <w:r w:rsidRPr="00453F8F">
        <w:rPr>
          <w:szCs w:val="22"/>
        </w:rPr>
        <w:t>:</w:t>
      </w:r>
    </w:p>
    <w:p w:rsidR="00453F8F" w:rsidRPr="00453F8F" w:rsidRDefault="00453F8F" w:rsidP="00453F8F">
      <w:pPr>
        <w:adjustRightInd w:val="0"/>
        <w:ind w:firstLine="567"/>
        <w:jc w:val="both"/>
        <w:rPr>
          <w:szCs w:val="22"/>
        </w:rPr>
      </w:pPr>
      <w:r w:rsidRPr="00453F8F">
        <w:rPr>
          <w:szCs w:val="22"/>
        </w:rPr>
        <w:t>9.6.2.1. Процедура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вскрытия конвертор устанавливается заказчиком в документации и (или) извещении о закупке.</w:t>
      </w:r>
    </w:p>
    <w:p w:rsidR="00453F8F" w:rsidRPr="00453F8F" w:rsidRDefault="00453F8F" w:rsidP="00453F8F">
      <w:pPr>
        <w:adjustRightInd w:val="0"/>
        <w:ind w:firstLine="567"/>
        <w:jc w:val="both"/>
        <w:rPr>
          <w:szCs w:val="22"/>
        </w:rPr>
      </w:pPr>
      <w:r w:rsidRPr="00453F8F">
        <w:rPr>
          <w:szCs w:val="22"/>
        </w:rPr>
        <w:t xml:space="preserve">Конверты с заявками на участие в открытом конкурсе вскрываются </w:t>
      </w:r>
      <w:r w:rsidRPr="00453F8F">
        <w:rPr>
          <w:szCs w:val="22"/>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453F8F" w:rsidRPr="00453F8F" w:rsidRDefault="00453F8F" w:rsidP="00453F8F">
      <w:pPr>
        <w:adjustRightInd w:val="0"/>
        <w:ind w:firstLine="567"/>
        <w:jc w:val="both"/>
        <w:rPr>
          <w:szCs w:val="22"/>
        </w:rPr>
      </w:pPr>
      <w:r w:rsidRPr="00453F8F">
        <w:rPr>
          <w:szCs w:val="22"/>
        </w:rPr>
        <w:t xml:space="preserve">9.6.2.2. При вскрытии конвертов с заявками председатель закупочной комиссии объявляет следующую информацию: </w:t>
      </w:r>
    </w:p>
    <w:p w:rsidR="00453F8F" w:rsidRPr="00453F8F" w:rsidRDefault="00453F8F" w:rsidP="00453F8F">
      <w:pPr>
        <w:adjustRightInd w:val="0"/>
        <w:ind w:firstLine="567"/>
        <w:jc w:val="both"/>
        <w:rPr>
          <w:szCs w:val="22"/>
        </w:rPr>
      </w:pPr>
      <w:r w:rsidRPr="00453F8F">
        <w:rPr>
          <w:szCs w:val="22"/>
        </w:rPr>
        <w:t>наименование предмета и номер закупки;</w:t>
      </w:r>
    </w:p>
    <w:p w:rsidR="00453F8F" w:rsidRPr="00453F8F" w:rsidRDefault="00453F8F" w:rsidP="00453F8F">
      <w:pPr>
        <w:adjustRightInd w:val="0"/>
        <w:ind w:firstLine="567"/>
        <w:jc w:val="both"/>
        <w:rPr>
          <w:szCs w:val="22"/>
        </w:rPr>
      </w:pPr>
      <w:r w:rsidRPr="00453F8F">
        <w:rPr>
          <w:szCs w:val="22"/>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453F8F" w:rsidRPr="00453F8F" w:rsidRDefault="00453F8F" w:rsidP="00453F8F">
      <w:pPr>
        <w:adjustRightInd w:val="0"/>
        <w:ind w:firstLine="567"/>
        <w:jc w:val="both"/>
        <w:rPr>
          <w:szCs w:val="22"/>
        </w:rPr>
      </w:pPr>
      <w:r w:rsidRPr="00453F8F">
        <w:rPr>
          <w:szCs w:val="22"/>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453F8F" w:rsidRPr="00453F8F" w:rsidRDefault="00453F8F" w:rsidP="00453F8F">
      <w:pPr>
        <w:adjustRightInd w:val="0"/>
        <w:ind w:firstLine="567"/>
        <w:jc w:val="both"/>
        <w:rPr>
          <w:szCs w:val="22"/>
        </w:rPr>
      </w:pPr>
      <w:r w:rsidRPr="00453F8F">
        <w:rPr>
          <w:szCs w:val="22"/>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453F8F" w:rsidRPr="00453F8F" w:rsidRDefault="00453F8F" w:rsidP="00453F8F">
      <w:pPr>
        <w:adjustRightInd w:val="0"/>
        <w:ind w:firstLine="567"/>
        <w:jc w:val="both"/>
        <w:rPr>
          <w:szCs w:val="22"/>
        </w:rPr>
      </w:pPr>
      <w:r w:rsidRPr="00453F8F">
        <w:rPr>
          <w:szCs w:val="22"/>
        </w:rPr>
        <w:t>предложение участников, подавших заявки на участие в закупке;</w:t>
      </w:r>
    </w:p>
    <w:p w:rsidR="00453F8F" w:rsidRPr="00453F8F" w:rsidRDefault="00453F8F" w:rsidP="00453F8F">
      <w:pPr>
        <w:adjustRightInd w:val="0"/>
        <w:ind w:firstLine="567"/>
        <w:jc w:val="both"/>
        <w:rPr>
          <w:szCs w:val="22"/>
        </w:rPr>
      </w:pPr>
      <w:r w:rsidRPr="00453F8F">
        <w:rPr>
          <w:szCs w:val="22"/>
        </w:rPr>
        <w:lastRenderedPageBreak/>
        <w:t>9.6.2.3.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конкурсе заявок, а также дата и время регистрации каждой такой заявки;</w:t>
      </w:r>
    </w:p>
    <w:p w:rsidR="00453F8F" w:rsidRPr="00453F8F" w:rsidRDefault="00453F8F" w:rsidP="00453F8F">
      <w:pPr>
        <w:adjustRightInd w:val="0"/>
        <w:ind w:firstLine="567"/>
        <w:jc w:val="both"/>
        <w:rPr>
          <w:szCs w:val="22"/>
        </w:rPr>
      </w:pPr>
      <w:r w:rsidRPr="00453F8F">
        <w:rPr>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участника конкурса, подавшего заявку на участие в конкурсе;</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открытия доступа (вскрытия конвертов) по решению заказчика;</w:t>
      </w:r>
    </w:p>
    <w:p w:rsidR="00453F8F" w:rsidRPr="00453F8F" w:rsidRDefault="00453F8F" w:rsidP="00453F8F">
      <w:pPr>
        <w:adjustRightInd w:val="0"/>
        <w:ind w:firstLine="567"/>
        <w:jc w:val="both"/>
        <w:rPr>
          <w:szCs w:val="22"/>
        </w:rPr>
      </w:pPr>
      <w:r w:rsidRPr="00453F8F">
        <w:rPr>
          <w:szCs w:val="22"/>
        </w:rPr>
        <w:t>иная информация, предусмотренная постановлением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rsidR="00453F8F" w:rsidRPr="00453F8F" w:rsidRDefault="00453F8F" w:rsidP="00453F8F">
      <w:pPr>
        <w:adjustRightInd w:val="0"/>
        <w:ind w:firstLine="567"/>
        <w:jc w:val="both"/>
        <w:rPr>
          <w:szCs w:val="22"/>
        </w:rPr>
      </w:pPr>
      <w:r w:rsidRPr="00453F8F">
        <w:rPr>
          <w:szCs w:val="22"/>
        </w:rPr>
        <w:t>9.6.2.4. Протокол вскрытия конвертов подписывается присутствующими членами закупочной комиссии в день вскрытия конвертов;</w:t>
      </w:r>
    </w:p>
    <w:p w:rsidR="00453F8F" w:rsidRPr="00453F8F" w:rsidRDefault="00453F8F" w:rsidP="00453F8F">
      <w:pPr>
        <w:adjustRightInd w:val="0"/>
        <w:ind w:firstLine="567"/>
        <w:jc w:val="both"/>
        <w:rPr>
          <w:szCs w:val="22"/>
        </w:rPr>
      </w:pPr>
      <w:r w:rsidRPr="00453F8F">
        <w:rPr>
          <w:szCs w:val="22"/>
        </w:rPr>
        <w:t>9.6.2.5. Подписанный присутствующими членами закупочной  комиссии протокол вскрыт</w:t>
      </w:r>
      <w:r w:rsidR="005708DF">
        <w:rPr>
          <w:szCs w:val="22"/>
        </w:rPr>
        <w:t xml:space="preserve">ия конвертов размещается в ЕИС </w:t>
      </w:r>
      <w:r w:rsidRPr="00453F8F">
        <w:rPr>
          <w:szCs w:val="22"/>
        </w:rPr>
        <w:t>в течение 3 дней со дня его подписания;</w:t>
      </w:r>
    </w:p>
    <w:p w:rsidR="00453F8F" w:rsidRPr="00453F8F" w:rsidRDefault="00453F8F" w:rsidP="00453F8F">
      <w:pPr>
        <w:adjustRightInd w:val="0"/>
        <w:ind w:firstLine="567"/>
        <w:jc w:val="both"/>
        <w:rPr>
          <w:iCs/>
          <w:szCs w:val="22"/>
        </w:rPr>
      </w:pPr>
      <w:r w:rsidRPr="00453F8F">
        <w:rPr>
          <w:szCs w:val="22"/>
        </w:rPr>
        <w:t xml:space="preserve">9.6.2.6. </w:t>
      </w:r>
      <w:r w:rsidRPr="00453F8F">
        <w:rPr>
          <w:iCs/>
          <w:szCs w:val="22"/>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конкурсе заявок;</w:t>
      </w:r>
    </w:p>
    <w:p w:rsidR="00453F8F" w:rsidRPr="00453F8F" w:rsidRDefault="00453F8F" w:rsidP="00453F8F">
      <w:pPr>
        <w:adjustRightInd w:val="0"/>
        <w:ind w:firstLine="567"/>
        <w:jc w:val="both"/>
        <w:rPr>
          <w:szCs w:val="22"/>
        </w:rPr>
      </w:pPr>
      <w:r w:rsidRPr="00453F8F">
        <w:rPr>
          <w:szCs w:val="22"/>
        </w:rPr>
        <w:t>указание подраздела Положения, на основании которого было принято решение о признании конкурса несостоявшимся;</w:t>
      </w:r>
    </w:p>
    <w:p w:rsidR="00453F8F" w:rsidRPr="00453F8F" w:rsidRDefault="00453F8F" w:rsidP="00453F8F">
      <w:pPr>
        <w:adjustRightInd w:val="0"/>
        <w:ind w:firstLine="567"/>
        <w:jc w:val="both"/>
        <w:rPr>
          <w:szCs w:val="22"/>
        </w:rPr>
      </w:pPr>
      <w:r w:rsidRPr="00453F8F">
        <w:rPr>
          <w:szCs w:val="22"/>
        </w:rPr>
        <w:t xml:space="preserve">иная информация, предусмотренная Постановлением № 908 или по решению заказчика; </w:t>
      </w:r>
    </w:p>
    <w:p w:rsidR="00453F8F" w:rsidRPr="00453F8F" w:rsidRDefault="00453F8F" w:rsidP="00453F8F">
      <w:pPr>
        <w:adjustRightInd w:val="0"/>
        <w:ind w:firstLine="567"/>
        <w:jc w:val="both"/>
        <w:rPr>
          <w:szCs w:val="22"/>
        </w:rPr>
      </w:pPr>
      <w:r w:rsidRPr="00453F8F">
        <w:rPr>
          <w:szCs w:val="22"/>
        </w:rPr>
        <w:t xml:space="preserve">9.6.2.7. Протокол признания конкурса несостоявшимся, в случае </w:t>
      </w:r>
      <w:r w:rsidRPr="00453F8F">
        <w:rPr>
          <w:szCs w:val="22"/>
        </w:rPr>
        <w:br/>
        <w:t>его составления, размещается в ЕИС в течение 3 дней со дня его подписания;</w:t>
      </w:r>
    </w:p>
    <w:p w:rsidR="00453F8F" w:rsidRPr="00453F8F" w:rsidRDefault="00453F8F" w:rsidP="00453F8F">
      <w:pPr>
        <w:adjustRightInd w:val="0"/>
        <w:ind w:firstLine="567"/>
        <w:jc w:val="both"/>
        <w:rPr>
          <w:szCs w:val="22"/>
        </w:rPr>
      </w:pPr>
      <w:r w:rsidRPr="00453F8F">
        <w:rPr>
          <w:szCs w:val="22"/>
        </w:rPr>
        <w:t>9.6.2.8. 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w:t>
      </w:r>
      <w:r w:rsidR="005708DF">
        <w:rPr>
          <w:szCs w:val="22"/>
        </w:rPr>
        <w:t xml:space="preserve">риваются, информация о наличии </w:t>
      </w:r>
      <w:r w:rsidRPr="00453F8F">
        <w:rPr>
          <w:szCs w:val="22"/>
        </w:rPr>
        <w:t>таких заявок заносится в протокол вскрытия конвертов;</w:t>
      </w:r>
    </w:p>
    <w:p w:rsidR="00453F8F" w:rsidRPr="00453F8F" w:rsidRDefault="00453F8F" w:rsidP="00453F8F">
      <w:pPr>
        <w:adjustRightInd w:val="0"/>
        <w:ind w:firstLine="567"/>
        <w:jc w:val="both"/>
        <w:rPr>
          <w:szCs w:val="22"/>
        </w:rPr>
      </w:pPr>
      <w:r w:rsidRPr="00453F8F">
        <w:rPr>
          <w:szCs w:val="22"/>
        </w:rPr>
        <w:t xml:space="preserve">9.6.2.9.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 и видеозапись процедуры, уведомив об этом председателя закупочной комиссии. Соответствующая отметка делается </w:t>
      </w:r>
      <w:r w:rsidRPr="00453F8F">
        <w:rPr>
          <w:szCs w:val="22"/>
        </w:rPr>
        <w:br/>
        <w:t>в протоколе вскрытия конвертов с заявками;</w:t>
      </w:r>
    </w:p>
    <w:p w:rsidR="00453F8F" w:rsidRPr="00453F8F" w:rsidRDefault="00453F8F" w:rsidP="00453F8F">
      <w:pPr>
        <w:adjustRightInd w:val="0"/>
        <w:ind w:firstLine="567"/>
        <w:jc w:val="both"/>
        <w:rPr>
          <w:szCs w:val="22"/>
        </w:rPr>
      </w:pPr>
      <w:r w:rsidRPr="00453F8F">
        <w:rPr>
          <w:szCs w:val="22"/>
        </w:rPr>
        <w:t>9.6.2.10.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453F8F" w:rsidRPr="00453F8F" w:rsidRDefault="00453F8F" w:rsidP="00453F8F">
      <w:pPr>
        <w:adjustRightInd w:val="0"/>
        <w:ind w:firstLine="567"/>
        <w:jc w:val="both"/>
        <w:rPr>
          <w:b/>
          <w:szCs w:val="22"/>
        </w:rPr>
      </w:pPr>
      <w:bookmarkStart w:id="30" w:name="page11"/>
      <w:bookmarkStart w:id="31" w:name="_Toc521582063"/>
      <w:bookmarkEnd w:id="30"/>
      <w:r w:rsidRPr="00453F8F">
        <w:rPr>
          <w:szCs w:val="22"/>
        </w:rPr>
        <w:t>9.6.3. Рассмотрение заявок на участие в конкурсе</w:t>
      </w:r>
      <w:bookmarkEnd w:id="31"/>
      <w:r w:rsidRPr="00453F8F">
        <w:rPr>
          <w:szCs w:val="22"/>
        </w:rPr>
        <w:t>:</w:t>
      </w:r>
    </w:p>
    <w:p w:rsidR="00453F8F" w:rsidRPr="00453F8F" w:rsidRDefault="00453F8F" w:rsidP="00453F8F">
      <w:pPr>
        <w:adjustRightInd w:val="0"/>
        <w:ind w:firstLine="567"/>
        <w:jc w:val="both"/>
        <w:rPr>
          <w:szCs w:val="22"/>
        </w:rPr>
      </w:pPr>
      <w:r w:rsidRPr="00453F8F">
        <w:rPr>
          <w:szCs w:val="22"/>
        </w:rPr>
        <w:t xml:space="preserve">9.6.3.1. Рассмотрение заявок, поданных на участие в конкурсе (далее </w:t>
      </w:r>
      <w:r w:rsidRPr="00453F8F">
        <w:rPr>
          <w:szCs w:val="22"/>
        </w:rPr>
        <w:br/>
        <w:t>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lastRenderedPageBreak/>
        <w:t>9.6.3.2. Срок рассмотрения заявок не может превышать 20 дней с даты окончания срока подачи заявок;</w:t>
      </w:r>
    </w:p>
    <w:p w:rsidR="00453F8F" w:rsidRPr="00453F8F" w:rsidRDefault="00453F8F" w:rsidP="00453F8F">
      <w:pPr>
        <w:adjustRightInd w:val="0"/>
        <w:ind w:firstLine="567"/>
        <w:jc w:val="both"/>
        <w:rPr>
          <w:szCs w:val="22"/>
        </w:rPr>
      </w:pPr>
      <w:r w:rsidRPr="00453F8F">
        <w:rPr>
          <w:szCs w:val="22"/>
        </w:rPr>
        <w:t>9.6.3.3.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t>проверка состава заявок на соблюдение требований извещения и (или) документации о закупке;</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и (или) документации о закупке;</w:t>
      </w:r>
    </w:p>
    <w:p w:rsidR="00453F8F" w:rsidRPr="00453F8F" w:rsidRDefault="00453F8F" w:rsidP="00453F8F">
      <w:pPr>
        <w:adjustRightInd w:val="0"/>
        <w:ind w:firstLine="567"/>
        <w:jc w:val="both"/>
        <w:rPr>
          <w:szCs w:val="22"/>
        </w:rPr>
      </w:pPr>
      <w:r w:rsidRPr="00453F8F">
        <w:rPr>
          <w:szCs w:val="22"/>
        </w:rPr>
        <w:t xml:space="preserve">принятие решений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9.6.3.4. Комиссия имеет право осуществлять л</w:t>
      </w:r>
      <w:r w:rsidR="005708DF">
        <w:rPr>
          <w:szCs w:val="22"/>
        </w:rPr>
        <w:t xml:space="preserve">юбые иные действия, позволяющие </w:t>
      </w:r>
      <w:r w:rsidRPr="00453F8F">
        <w:rPr>
          <w:szCs w:val="22"/>
        </w:rPr>
        <w:t>объективно рассмотреть</w:t>
      </w:r>
      <w:r w:rsidR="005708DF">
        <w:rPr>
          <w:szCs w:val="22"/>
        </w:rPr>
        <w:t xml:space="preserve"> поданные заявки, не указанные </w:t>
      </w:r>
      <w:r w:rsidRPr="00453F8F">
        <w:rPr>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9.6.3.5. Если заявка участн</w:t>
      </w:r>
      <w:r w:rsidR="005708DF">
        <w:rPr>
          <w:szCs w:val="22"/>
        </w:rPr>
        <w:t xml:space="preserve">ика не соответствует указанным </w:t>
      </w:r>
      <w:r w:rsidRPr="00453F8F">
        <w:rPr>
          <w:szCs w:val="22"/>
        </w:rP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453F8F">
        <w:rPr>
          <w:szCs w:val="22"/>
        </w:rPr>
        <w:br/>
        <w:t>в конкурсе;</w:t>
      </w:r>
    </w:p>
    <w:p w:rsidR="00453F8F" w:rsidRPr="00453F8F" w:rsidRDefault="00453F8F" w:rsidP="00453F8F">
      <w:pPr>
        <w:adjustRightInd w:val="0"/>
        <w:ind w:firstLine="567"/>
        <w:jc w:val="both"/>
        <w:rPr>
          <w:szCs w:val="22"/>
        </w:rPr>
      </w:pPr>
      <w:r w:rsidRPr="00453F8F">
        <w:rPr>
          <w:szCs w:val="22"/>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3F8F" w:rsidRPr="00453F8F" w:rsidRDefault="00453F8F" w:rsidP="00453F8F">
      <w:pPr>
        <w:adjustRightInd w:val="0"/>
        <w:ind w:firstLine="567"/>
        <w:jc w:val="both"/>
        <w:rPr>
          <w:szCs w:val="22"/>
        </w:rPr>
      </w:pPr>
      <w:r w:rsidRPr="00453F8F">
        <w:rPr>
          <w:szCs w:val="22"/>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конкурсе заявок, а также дата и время регистрации каждой такой заявки;</w:t>
      </w:r>
    </w:p>
    <w:p w:rsidR="00453F8F" w:rsidRPr="00453F8F" w:rsidRDefault="00453F8F" w:rsidP="00453F8F">
      <w:pPr>
        <w:adjustRightInd w:val="0"/>
        <w:ind w:firstLine="567"/>
        <w:jc w:val="both"/>
        <w:rPr>
          <w:szCs w:val="22"/>
        </w:rPr>
      </w:pPr>
      <w:r w:rsidRPr="00453F8F">
        <w:rPr>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конкурса, подавшего заявку </w:t>
      </w:r>
      <w:r w:rsidRPr="00453F8F">
        <w:rPr>
          <w:szCs w:val="22"/>
        </w:rPr>
        <w:b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конкурсе, в том числе </w:t>
      </w:r>
      <w:r w:rsidRPr="00453F8F">
        <w:rPr>
          <w:szCs w:val="22"/>
        </w:rPr>
        <w:b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конкурсе, которы</w:t>
      </w:r>
      <w:r w:rsidR="005708DF">
        <w:rPr>
          <w:szCs w:val="22"/>
        </w:rPr>
        <w:t xml:space="preserve">е были отклонены по результатам </w:t>
      </w:r>
      <w:r w:rsidRPr="00453F8F">
        <w:rPr>
          <w:szCs w:val="22"/>
        </w:rPr>
        <w:t>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иная информация, размещаемая в</w:t>
      </w:r>
      <w:r w:rsidR="005708DF">
        <w:rPr>
          <w:szCs w:val="22"/>
        </w:rPr>
        <w:t xml:space="preserve"> протоколе рассмотрения заявок </w:t>
      </w:r>
      <w:r w:rsidRPr="00453F8F">
        <w:rPr>
          <w:szCs w:val="22"/>
        </w:rP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9.6.3.8.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9.6.3.9. Подписанный присутствующими членами закупочной комиссии протокол рассмотрения заявок размещается</w:t>
      </w:r>
      <w:r w:rsidR="005708DF">
        <w:rPr>
          <w:szCs w:val="22"/>
        </w:rPr>
        <w:t xml:space="preserve"> в ЕИС в течение 3 дней со дня </w:t>
      </w:r>
      <w:r w:rsidRPr="00453F8F">
        <w:rPr>
          <w:szCs w:val="22"/>
        </w:rPr>
        <w:t>его подписания;</w:t>
      </w:r>
    </w:p>
    <w:p w:rsidR="00453F8F" w:rsidRPr="00453F8F" w:rsidRDefault="00453F8F" w:rsidP="00453F8F">
      <w:pPr>
        <w:adjustRightInd w:val="0"/>
        <w:ind w:firstLine="567"/>
        <w:jc w:val="both"/>
        <w:rPr>
          <w:szCs w:val="22"/>
        </w:rPr>
      </w:pPr>
      <w:r w:rsidRPr="00453F8F">
        <w:rPr>
          <w:szCs w:val="22"/>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453F8F" w:rsidRPr="00453F8F" w:rsidRDefault="00453F8F" w:rsidP="00453F8F">
      <w:pPr>
        <w:adjustRightInd w:val="0"/>
        <w:ind w:firstLine="567"/>
        <w:jc w:val="both"/>
        <w:rPr>
          <w:b/>
          <w:szCs w:val="22"/>
        </w:rPr>
      </w:pPr>
      <w:bookmarkStart w:id="32" w:name="_Toc521582064"/>
      <w:r w:rsidRPr="00453F8F">
        <w:rPr>
          <w:szCs w:val="22"/>
        </w:rPr>
        <w:t>9.6.4. Оценка заявок на участие в конкурсе</w:t>
      </w:r>
      <w:bookmarkEnd w:id="32"/>
      <w:r w:rsidRPr="00453F8F">
        <w:rPr>
          <w:szCs w:val="22"/>
        </w:rPr>
        <w:t>:</w:t>
      </w:r>
    </w:p>
    <w:p w:rsidR="00453F8F" w:rsidRPr="00453F8F" w:rsidRDefault="00453F8F" w:rsidP="00453F8F">
      <w:pPr>
        <w:adjustRightInd w:val="0"/>
        <w:ind w:firstLine="567"/>
        <w:jc w:val="both"/>
        <w:rPr>
          <w:szCs w:val="22"/>
        </w:rPr>
      </w:pPr>
      <w:r w:rsidRPr="00453F8F">
        <w:rPr>
          <w:szCs w:val="22"/>
        </w:rPr>
        <w:t xml:space="preserve">9.6.4.1. Оценка заявок на участие в конкурсе (далее оценка заявок </w:t>
      </w:r>
      <w:r w:rsidRPr="00453F8F">
        <w:rPr>
          <w:szCs w:val="22"/>
        </w:rPr>
        <w:br/>
        <w:t>в настоящем подразделе), допущенных к участию в конкурсе по итогам рассмотрения заявок,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9.6.4.2. Срок оценки заявок не может превышать 20 дней с даты рассмотрения заявок;</w:t>
      </w:r>
    </w:p>
    <w:p w:rsidR="00453F8F" w:rsidRPr="00453F8F" w:rsidRDefault="00453F8F" w:rsidP="00453F8F">
      <w:pPr>
        <w:adjustRightInd w:val="0"/>
        <w:ind w:firstLine="567"/>
        <w:jc w:val="both"/>
        <w:rPr>
          <w:szCs w:val="22"/>
        </w:rPr>
      </w:pPr>
      <w:r w:rsidRPr="00453F8F">
        <w:rPr>
          <w:szCs w:val="22"/>
        </w:rPr>
        <w:lastRenderedPageBreak/>
        <w:t>9.6.4.3. Оценка заявок не проводится в отношении тех заявок, которые были отклонены на этапе рассмотрения заявок;</w:t>
      </w:r>
    </w:p>
    <w:p w:rsidR="00453F8F" w:rsidRPr="00453F8F" w:rsidRDefault="00453F8F" w:rsidP="00453F8F">
      <w:pPr>
        <w:adjustRightInd w:val="0"/>
        <w:ind w:firstLine="567"/>
        <w:jc w:val="both"/>
        <w:rPr>
          <w:szCs w:val="22"/>
        </w:rPr>
      </w:pPr>
      <w:r w:rsidRPr="00453F8F">
        <w:rPr>
          <w:szCs w:val="22"/>
        </w:rPr>
        <w:t>9.6.4.4. Если в ходе рассмотрения заявок к участию в конкурсе была допущена только одна заявка, оценка заявок не проводится;</w:t>
      </w:r>
    </w:p>
    <w:p w:rsidR="00453F8F" w:rsidRPr="00453F8F" w:rsidRDefault="00453F8F" w:rsidP="00453F8F">
      <w:pPr>
        <w:adjustRightInd w:val="0"/>
        <w:ind w:firstLine="567"/>
        <w:jc w:val="both"/>
        <w:rPr>
          <w:szCs w:val="22"/>
        </w:rPr>
      </w:pPr>
      <w:r w:rsidRPr="00453F8F">
        <w:rPr>
          <w:szCs w:val="22"/>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453F8F" w:rsidRPr="00453F8F" w:rsidRDefault="00453F8F" w:rsidP="00453F8F">
      <w:pPr>
        <w:adjustRightInd w:val="0"/>
        <w:ind w:firstLine="567"/>
        <w:jc w:val="both"/>
        <w:rPr>
          <w:szCs w:val="22"/>
        </w:rPr>
      </w:pPr>
      <w:r w:rsidRPr="00453F8F">
        <w:rPr>
          <w:szCs w:val="22"/>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453F8F" w:rsidRPr="00453F8F" w:rsidRDefault="00453F8F" w:rsidP="00453F8F">
      <w:pPr>
        <w:adjustRightInd w:val="0"/>
        <w:ind w:firstLine="567"/>
        <w:jc w:val="both"/>
        <w:rPr>
          <w:szCs w:val="22"/>
        </w:rPr>
      </w:pPr>
      <w:r w:rsidRPr="00453F8F">
        <w:rPr>
          <w:szCs w:val="22"/>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конкурсе заявок, а</w:t>
      </w:r>
      <w:r w:rsidR="005708DF">
        <w:rPr>
          <w:szCs w:val="22"/>
        </w:rPr>
        <w:t xml:space="preserve"> также дата и время регистрации </w:t>
      </w:r>
      <w:r w:rsidRPr="00453F8F">
        <w:rPr>
          <w:szCs w:val="22"/>
        </w:rPr>
        <w:t>каждой такой заявки;</w:t>
      </w:r>
    </w:p>
    <w:p w:rsidR="00453F8F" w:rsidRPr="00453F8F" w:rsidRDefault="00453F8F" w:rsidP="00453F8F">
      <w:pPr>
        <w:adjustRightInd w:val="0"/>
        <w:ind w:firstLine="567"/>
        <w:jc w:val="both"/>
        <w:rPr>
          <w:szCs w:val="22"/>
        </w:rPr>
      </w:pPr>
      <w:r w:rsidRPr="00453F8F">
        <w:rPr>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w:t>
      </w:r>
      <w:r w:rsidR="005708DF">
        <w:rPr>
          <w:szCs w:val="22"/>
        </w:rPr>
        <w:t xml:space="preserve">ика конкурса, подавшего заявку </w:t>
      </w:r>
      <w:r w:rsidRPr="00453F8F">
        <w:rPr>
          <w:szCs w:val="22"/>
        </w:rPr>
        <w:t>на участие в конкурсе;</w:t>
      </w:r>
    </w:p>
    <w:p w:rsidR="00453F8F" w:rsidRPr="00453F8F" w:rsidRDefault="00453F8F" w:rsidP="00453F8F">
      <w:pPr>
        <w:adjustRightInd w:val="0"/>
        <w:ind w:firstLine="567"/>
        <w:jc w:val="both"/>
        <w:rPr>
          <w:szCs w:val="22"/>
        </w:rPr>
      </w:pPr>
      <w:r w:rsidRPr="00453F8F">
        <w:rPr>
          <w:szCs w:val="22"/>
        </w:rPr>
        <w:t>результаты рассмотрения заявок на у</w:t>
      </w:r>
      <w:r w:rsidR="005708DF">
        <w:rPr>
          <w:szCs w:val="22"/>
        </w:rPr>
        <w:t xml:space="preserve">частие в конкурсе, в том числе </w:t>
      </w:r>
      <w:r w:rsidRPr="00453F8F">
        <w:rPr>
          <w:szCs w:val="22"/>
        </w:rP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конкурсе,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453F8F" w:rsidRPr="00453F8F" w:rsidRDefault="00453F8F" w:rsidP="00453F8F">
      <w:pPr>
        <w:adjustRightInd w:val="0"/>
        <w:ind w:firstLine="567"/>
        <w:jc w:val="both"/>
        <w:rPr>
          <w:szCs w:val="22"/>
        </w:rPr>
      </w:pPr>
      <w:r w:rsidRPr="00453F8F">
        <w:rPr>
          <w:szCs w:val="22"/>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оценки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9.6.4.8. Заявке на участие в закупк</w:t>
      </w:r>
      <w:r w:rsidR="005708DF">
        <w:rPr>
          <w:szCs w:val="22"/>
        </w:rPr>
        <w:t xml:space="preserve">е, в которой содержатся лучшие </w:t>
      </w:r>
      <w:r w:rsidRPr="00453F8F">
        <w:rPr>
          <w:szCs w:val="22"/>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453F8F" w:rsidRPr="00453F8F" w:rsidRDefault="00453F8F" w:rsidP="00453F8F">
      <w:pPr>
        <w:adjustRightInd w:val="0"/>
        <w:ind w:firstLine="567"/>
        <w:jc w:val="both"/>
        <w:rPr>
          <w:szCs w:val="22"/>
        </w:rPr>
      </w:pPr>
      <w:r w:rsidRPr="00453F8F">
        <w:rPr>
          <w:szCs w:val="22"/>
        </w:rPr>
        <w:t>9.6.4.9. В случае если в нескольких</w:t>
      </w:r>
      <w:r w:rsidR="005708DF">
        <w:rPr>
          <w:szCs w:val="22"/>
        </w:rPr>
        <w:t xml:space="preserve"> заявках содержатся одинаковые </w:t>
      </w:r>
      <w:r w:rsidRPr="00453F8F">
        <w:rPr>
          <w:szCs w:val="22"/>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453F8F" w:rsidRPr="00453F8F" w:rsidRDefault="00453F8F" w:rsidP="00453F8F">
      <w:pPr>
        <w:adjustRightInd w:val="0"/>
        <w:ind w:firstLine="567"/>
        <w:jc w:val="both"/>
        <w:rPr>
          <w:szCs w:val="22"/>
        </w:rPr>
      </w:pPr>
      <w:r w:rsidRPr="00453F8F">
        <w:rPr>
          <w:szCs w:val="22"/>
        </w:rPr>
        <w:t>9.6.4.10. Протокол оценки заявок подписывается присутствующими членами закупочной комиссии в день проведения оценки заявок;</w:t>
      </w:r>
    </w:p>
    <w:p w:rsidR="00453F8F" w:rsidRPr="00453F8F" w:rsidRDefault="00453F8F" w:rsidP="00453F8F">
      <w:pPr>
        <w:adjustRightInd w:val="0"/>
        <w:ind w:firstLine="567"/>
        <w:jc w:val="both"/>
        <w:rPr>
          <w:szCs w:val="22"/>
        </w:rPr>
      </w:pPr>
      <w:r w:rsidRPr="00453F8F">
        <w:rPr>
          <w:szCs w:val="22"/>
        </w:rPr>
        <w:t>9.6.4.11. Подписанный присутствующими членами закупочной комиссии протокол оценки заявок разм</w:t>
      </w:r>
      <w:r w:rsidR="005708DF">
        <w:rPr>
          <w:szCs w:val="22"/>
        </w:rPr>
        <w:t xml:space="preserve">ещается в ЕИС в течение 3 дней </w:t>
      </w:r>
      <w:r w:rsidRPr="00453F8F">
        <w:rPr>
          <w:szCs w:val="22"/>
        </w:rPr>
        <w:t>со дня его подписания.</w:t>
      </w:r>
    </w:p>
    <w:p w:rsidR="00453F8F" w:rsidRPr="00453F8F" w:rsidRDefault="00453F8F" w:rsidP="00453F8F">
      <w:pPr>
        <w:adjustRightInd w:val="0"/>
        <w:ind w:firstLine="567"/>
        <w:jc w:val="both"/>
        <w:rPr>
          <w:szCs w:val="22"/>
        </w:rPr>
      </w:pPr>
      <w:bookmarkStart w:id="33" w:name="_Toc521582065"/>
      <w:r w:rsidRPr="00453F8F">
        <w:rPr>
          <w:szCs w:val="22"/>
        </w:rPr>
        <w:t>9.6.5. Заключение договора по итогам проведения конкурс</w:t>
      </w:r>
      <w:bookmarkEnd w:id="33"/>
      <w:r w:rsidRPr="00453F8F">
        <w:rPr>
          <w:szCs w:val="22"/>
        </w:rPr>
        <w:t>а:</w:t>
      </w:r>
    </w:p>
    <w:p w:rsidR="00453F8F" w:rsidRPr="00453F8F" w:rsidRDefault="00453F8F" w:rsidP="00453F8F">
      <w:pPr>
        <w:adjustRightInd w:val="0"/>
        <w:ind w:firstLine="567"/>
        <w:jc w:val="both"/>
        <w:rPr>
          <w:szCs w:val="22"/>
        </w:rPr>
      </w:pPr>
      <w:r w:rsidRPr="00453F8F">
        <w:rPr>
          <w:szCs w:val="22"/>
        </w:rPr>
        <w:t>9.6.5.1. По результатам проведени</w:t>
      </w:r>
      <w:r w:rsidR="00ED5BA2">
        <w:rPr>
          <w:szCs w:val="22"/>
        </w:rPr>
        <w:t xml:space="preserve">я конкурса договор заключается </w:t>
      </w:r>
      <w:r w:rsidRPr="00453F8F">
        <w:rPr>
          <w:szCs w:val="22"/>
        </w:rPr>
        <w:t>в порядке и в сроки, предусмотренные действующим законодательством, документацией о закупке и подразделом 13.1 Положения;</w:t>
      </w:r>
    </w:p>
    <w:p w:rsidR="00453F8F" w:rsidRPr="00453F8F" w:rsidRDefault="00453F8F" w:rsidP="00453F8F">
      <w:pPr>
        <w:adjustRightInd w:val="0"/>
        <w:ind w:firstLine="567"/>
        <w:jc w:val="both"/>
        <w:rPr>
          <w:szCs w:val="22"/>
        </w:rPr>
      </w:pPr>
      <w:r w:rsidRPr="00453F8F">
        <w:rPr>
          <w:szCs w:val="22"/>
        </w:rPr>
        <w:lastRenderedPageBreak/>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w:t>
      </w:r>
      <w:r w:rsidRPr="00453F8F">
        <w:rPr>
          <w:szCs w:val="22"/>
        </w:rPr>
        <w:br/>
        <w:t xml:space="preserve">с условиями конкурсной документации; </w:t>
      </w:r>
    </w:p>
    <w:p w:rsidR="00453F8F" w:rsidRPr="00453F8F" w:rsidRDefault="00453F8F" w:rsidP="00453F8F">
      <w:pPr>
        <w:adjustRightInd w:val="0"/>
        <w:ind w:firstLine="567"/>
        <w:jc w:val="both"/>
        <w:rPr>
          <w:szCs w:val="22"/>
        </w:rPr>
      </w:pPr>
      <w:r w:rsidRPr="00453F8F">
        <w:rPr>
          <w:szCs w:val="22"/>
        </w:rPr>
        <w:t xml:space="preserve">9.6.5.3. При принятии решения об отказе от заключения договора </w:t>
      </w:r>
      <w:r w:rsidRPr="00453F8F">
        <w:rPr>
          <w:szCs w:val="22"/>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 xml:space="preserve">указание на отказ от заключения договора с участником конкурса, </w:t>
      </w:r>
      <w:r w:rsidRPr="00453F8F">
        <w:rPr>
          <w:szCs w:val="22"/>
        </w:rPr>
        <w:br/>
        <w:t>а также указание подраздела Положения, на основании которого было принято решение о таком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такого участника конкурса сведения, которые были признаны закупочной комиссией недостоверными;</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отказа от заключения договора по решению заказчика;</w:t>
      </w:r>
    </w:p>
    <w:p w:rsidR="00453F8F" w:rsidRPr="00453F8F" w:rsidRDefault="00453F8F" w:rsidP="00453F8F">
      <w:pPr>
        <w:adjustRightInd w:val="0"/>
        <w:ind w:firstLine="567"/>
        <w:jc w:val="both"/>
        <w:rPr>
          <w:szCs w:val="22"/>
        </w:rPr>
      </w:pPr>
      <w:r w:rsidRPr="00453F8F">
        <w:rPr>
          <w:szCs w:val="22"/>
        </w:rPr>
        <w:t xml:space="preserve">9.6.5.4. Условия договора, заключаемого по результатам проведения конкурса, формируются путем внесения в проект </w:t>
      </w:r>
      <w:r w:rsidR="00ED5BA2">
        <w:rPr>
          <w:szCs w:val="22"/>
        </w:rPr>
        <w:t xml:space="preserve">договора (в частности </w:t>
      </w:r>
      <w:r w:rsidRPr="00453F8F">
        <w:rPr>
          <w:szCs w:val="22"/>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53F8F" w:rsidRPr="00453F8F" w:rsidRDefault="00453F8F" w:rsidP="00453F8F">
      <w:pPr>
        <w:adjustRightInd w:val="0"/>
        <w:ind w:firstLine="567"/>
        <w:jc w:val="both"/>
        <w:rPr>
          <w:szCs w:val="22"/>
        </w:rPr>
      </w:pPr>
      <w:r w:rsidRPr="00453F8F">
        <w:rPr>
          <w:szCs w:val="22"/>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ED5BA2">
        <w:rPr>
          <w:szCs w:val="22"/>
        </w:rPr>
        <w:t xml:space="preserve">.6.5.4 Положения, при условии, </w:t>
      </w:r>
      <w:r w:rsidRPr="00453F8F">
        <w:rPr>
          <w:szCs w:val="22"/>
        </w:rPr>
        <w:t xml:space="preserve">что иной порядок формирования цен единиц товаров (работ, услуг) </w:t>
      </w:r>
      <w:r w:rsidRPr="00453F8F">
        <w:rPr>
          <w:szCs w:val="22"/>
        </w:rPr>
        <w:br/>
        <w:t>был указан в конкурсной документации в соответствии с подпунктом 9.2.8.22 Положения;</w:t>
      </w:r>
    </w:p>
    <w:p w:rsidR="00453F8F" w:rsidRPr="00453F8F" w:rsidRDefault="00453F8F" w:rsidP="00453F8F">
      <w:pPr>
        <w:adjustRightInd w:val="0"/>
        <w:ind w:firstLine="567"/>
        <w:jc w:val="both"/>
        <w:rPr>
          <w:szCs w:val="22"/>
        </w:rPr>
      </w:pPr>
      <w:bookmarkStart w:id="34" w:name="_Ref454190507"/>
      <w:bookmarkStart w:id="35" w:name="_Toc521582066"/>
      <w:r w:rsidRPr="00453F8F">
        <w:rPr>
          <w:szCs w:val="22"/>
        </w:rPr>
        <w:t>9.7. Порядок проведения аукциона</w:t>
      </w:r>
      <w:bookmarkEnd w:id="34"/>
      <w:bookmarkEnd w:id="35"/>
    </w:p>
    <w:p w:rsidR="00453F8F" w:rsidRPr="00453F8F" w:rsidRDefault="00453F8F" w:rsidP="00453F8F">
      <w:pPr>
        <w:adjustRightInd w:val="0"/>
        <w:ind w:firstLine="567"/>
        <w:jc w:val="both"/>
        <w:rPr>
          <w:szCs w:val="22"/>
        </w:rPr>
      </w:pPr>
      <w:bookmarkStart w:id="36" w:name="_Toc521582067"/>
      <w:r w:rsidRPr="00453F8F">
        <w:rPr>
          <w:szCs w:val="22"/>
        </w:rPr>
        <w:t>9.7.1. Общие положения, отказ от проведения аукциона и внесение изменений в извещение и аукционную документацию</w:t>
      </w:r>
      <w:bookmarkEnd w:id="36"/>
      <w:r w:rsidRPr="00453F8F">
        <w:rPr>
          <w:szCs w:val="22"/>
        </w:rPr>
        <w:t>:</w:t>
      </w:r>
    </w:p>
    <w:p w:rsidR="00453F8F" w:rsidRPr="00453F8F" w:rsidRDefault="00453F8F" w:rsidP="00453F8F">
      <w:pPr>
        <w:adjustRightInd w:val="0"/>
        <w:ind w:firstLine="567"/>
        <w:jc w:val="both"/>
        <w:rPr>
          <w:szCs w:val="22"/>
        </w:rPr>
      </w:pPr>
      <w:r w:rsidRPr="00453F8F">
        <w:rPr>
          <w:szCs w:val="22"/>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453F8F" w:rsidRPr="00453F8F" w:rsidRDefault="00453F8F" w:rsidP="00453F8F">
      <w:pPr>
        <w:adjustRightInd w:val="0"/>
        <w:ind w:firstLine="567"/>
        <w:jc w:val="both"/>
        <w:rPr>
          <w:szCs w:val="22"/>
        </w:rPr>
      </w:pPr>
      <w:r w:rsidRPr="00453F8F">
        <w:rPr>
          <w:szCs w:val="22"/>
        </w:rPr>
        <w:t>9.7.1.2. 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подраздела 9.2 Положения;</w:t>
      </w:r>
    </w:p>
    <w:p w:rsidR="00453F8F" w:rsidRPr="00453F8F" w:rsidRDefault="00453F8F" w:rsidP="00453F8F">
      <w:pPr>
        <w:adjustRightInd w:val="0"/>
        <w:ind w:firstLine="567"/>
        <w:jc w:val="both"/>
        <w:rPr>
          <w:szCs w:val="22"/>
        </w:rPr>
      </w:pPr>
      <w:r w:rsidRPr="00453F8F">
        <w:rPr>
          <w:szCs w:val="22"/>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453F8F" w:rsidRPr="00453F8F" w:rsidRDefault="00453F8F" w:rsidP="00453F8F">
      <w:pPr>
        <w:adjustRightInd w:val="0"/>
        <w:ind w:firstLine="567"/>
        <w:jc w:val="both"/>
        <w:rPr>
          <w:szCs w:val="22"/>
        </w:rPr>
      </w:pPr>
      <w:r w:rsidRPr="00453F8F">
        <w:rPr>
          <w:szCs w:val="22"/>
        </w:rPr>
        <w:t>9.7.1.4. Подача заявок на уч</w:t>
      </w:r>
      <w:r w:rsidR="00ED5BA2">
        <w:rPr>
          <w:szCs w:val="22"/>
        </w:rPr>
        <w:t xml:space="preserve">астие в аукционе (далее заявка </w:t>
      </w:r>
      <w:r w:rsidRPr="00453F8F">
        <w:rPr>
          <w:szCs w:val="22"/>
        </w:rPr>
        <w:t>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rsidR="00453F8F" w:rsidRPr="00453F8F" w:rsidRDefault="00453F8F" w:rsidP="00453F8F">
      <w:pPr>
        <w:adjustRightInd w:val="0"/>
        <w:ind w:firstLine="567"/>
        <w:jc w:val="both"/>
        <w:rPr>
          <w:szCs w:val="22"/>
        </w:rPr>
      </w:pPr>
      <w:r w:rsidRPr="00453F8F">
        <w:rPr>
          <w:szCs w:val="22"/>
        </w:rPr>
        <w:t>9.7.1.5. Заказчик вправе отказаться от проведения аукциона 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t xml:space="preserve">9.7.1.6.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w:t>
      </w:r>
      <w:r w:rsidRPr="00453F8F">
        <w:rPr>
          <w:szCs w:val="22"/>
        </w:rPr>
        <w:lastRenderedPageBreak/>
        <w:t>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9.7.1.7. Заказчик вправе внести</w:t>
      </w:r>
      <w:r w:rsidR="00ED5BA2">
        <w:rPr>
          <w:szCs w:val="22"/>
        </w:rPr>
        <w:t xml:space="preserve"> изменения в извещение и (или) </w:t>
      </w:r>
      <w:r w:rsidRPr="00453F8F">
        <w:rPr>
          <w:szCs w:val="22"/>
        </w:rPr>
        <w:t>в аукционную документацию. Изменения</w:t>
      </w:r>
      <w:r w:rsidR="00ED5BA2">
        <w:rPr>
          <w:szCs w:val="22"/>
        </w:rPr>
        <w:t xml:space="preserve">, вносимые в извещение и (или) </w:t>
      </w:r>
      <w:r w:rsidRPr="00453F8F">
        <w:rPr>
          <w:szCs w:val="22"/>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453F8F" w:rsidRPr="00453F8F" w:rsidRDefault="00453F8F" w:rsidP="00453F8F">
      <w:pPr>
        <w:adjustRightInd w:val="0"/>
        <w:ind w:firstLine="567"/>
        <w:jc w:val="both"/>
        <w:rPr>
          <w:szCs w:val="22"/>
        </w:rPr>
      </w:pPr>
      <w:r w:rsidRPr="00453F8F">
        <w:rPr>
          <w:szCs w:val="22"/>
        </w:rPr>
        <w:t>9.7.1.8. В случае внесения</w:t>
      </w:r>
      <w:r w:rsidR="00ED5BA2">
        <w:rPr>
          <w:szCs w:val="22"/>
        </w:rPr>
        <w:t xml:space="preserve"> изменений в извещение и (или) </w:t>
      </w:r>
      <w:r w:rsidRPr="00453F8F">
        <w:rPr>
          <w:szCs w:val="22"/>
        </w:rP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453F8F">
        <w:rPr>
          <w:szCs w:val="22"/>
        </w:rPr>
        <w:br/>
        <w:t>8 дней;</w:t>
      </w:r>
    </w:p>
    <w:p w:rsidR="00453F8F" w:rsidRPr="00453F8F" w:rsidRDefault="00453F8F" w:rsidP="00453F8F">
      <w:pPr>
        <w:adjustRightInd w:val="0"/>
        <w:ind w:firstLine="567"/>
        <w:jc w:val="both"/>
        <w:rPr>
          <w:szCs w:val="22"/>
        </w:rPr>
      </w:pPr>
      <w:r w:rsidRPr="00453F8F">
        <w:rPr>
          <w:szCs w:val="22"/>
        </w:rPr>
        <w:t>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453F8F" w:rsidRPr="00453F8F" w:rsidRDefault="00453F8F" w:rsidP="00453F8F">
      <w:pPr>
        <w:adjustRightInd w:val="0"/>
        <w:ind w:firstLine="567"/>
        <w:jc w:val="both"/>
        <w:rPr>
          <w:szCs w:val="22"/>
        </w:rPr>
      </w:pPr>
      <w:r w:rsidRPr="00453F8F">
        <w:rPr>
          <w:szCs w:val="22"/>
        </w:rPr>
        <w:t xml:space="preserve">9.7.1.10. Подача (прием) заявок, а также </w:t>
      </w:r>
      <w:r w:rsidR="00ED5BA2">
        <w:rPr>
          <w:szCs w:val="22"/>
        </w:rPr>
        <w:t xml:space="preserve">заключение договора </w:t>
      </w:r>
      <w:r w:rsidRPr="00453F8F">
        <w:rPr>
          <w:szCs w:val="22"/>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9.7.1.9. Положения, однако, являются процедурами (действиями), осуществление которых необходимо при проведении аукциона;</w:t>
      </w:r>
    </w:p>
    <w:p w:rsidR="00453F8F" w:rsidRPr="00453F8F" w:rsidRDefault="00453F8F" w:rsidP="00453F8F">
      <w:pPr>
        <w:adjustRightInd w:val="0"/>
        <w:ind w:firstLine="567"/>
        <w:jc w:val="both"/>
        <w:rPr>
          <w:szCs w:val="22"/>
        </w:rPr>
      </w:pPr>
      <w:r w:rsidRPr="00453F8F">
        <w:rPr>
          <w:szCs w:val="22"/>
        </w:rPr>
        <w:t>9.7.2. 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аукционе заявок;</w:t>
      </w:r>
    </w:p>
    <w:p w:rsidR="00453F8F" w:rsidRPr="00453F8F" w:rsidRDefault="00453F8F" w:rsidP="00453F8F">
      <w:pPr>
        <w:adjustRightInd w:val="0"/>
        <w:ind w:firstLine="567"/>
        <w:jc w:val="both"/>
        <w:rPr>
          <w:szCs w:val="22"/>
        </w:rPr>
      </w:pPr>
      <w:r w:rsidRPr="00453F8F">
        <w:rPr>
          <w:szCs w:val="22"/>
        </w:rPr>
        <w:t>указание подраздела Положения, на основании которого было принято решение о признании аукциона несостоявшимся;</w:t>
      </w:r>
    </w:p>
    <w:p w:rsidR="00453F8F" w:rsidRPr="00453F8F" w:rsidRDefault="00453F8F" w:rsidP="00453F8F">
      <w:pPr>
        <w:adjustRightInd w:val="0"/>
        <w:ind w:firstLine="567"/>
        <w:jc w:val="both"/>
        <w:rPr>
          <w:szCs w:val="22"/>
        </w:rPr>
      </w:pPr>
      <w:r w:rsidRPr="00453F8F">
        <w:rPr>
          <w:szCs w:val="22"/>
        </w:rPr>
        <w:t>иная информация, размещаема</w:t>
      </w:r>
      <w:r w:rsidR="00ED5BA2">
        <w:rPr>
          <w:szCs w:val="22"/>
        </w:rPr>
        <w:t xml:space="preserve">я в протоколе открытия доступа </w:t>
      </w:r>
      <w:r w:rsidRPr="00453F8F">
        <w:rPr>
          <w:szCs w:val="22"/>
        </w:rPr>
        <w:t>по решению заказчика;</w:t>
      </w:r>
    </w:p>
    <w:p w:rsidR="00453F8F" w:rsidRPr="00453F8F" w:rsidRDefault="00453F8F" w:rsidP="00453F8F">
      <w:pPr>
        <w:adjustRightInd w:val="0"/>
        <w:ind w:firstLine="567"/>
        <w:jc w:val="both"/>
        <w:rPr>
          <w:szCs w:val="22"/>
        </w:rPr>
      </w:pPr>
      <w:r w:rsidRPr="00453F8F">
        <w:rPr>
          <w:szCs w:val="22"/>
        </w:rPr>
        <w:t>Протокол признания аукци</w:t>
      </w:r>
      <w:r w:rsidR="00ED5BA2">
        <w:rPr>
          <w:szCs w:val="22"/>
        </w:rPr>
        <w:t xml:space="preserve">она несостоявшимся размещается </w:t>
      </w:r>
      <w:r w:rsidRPr="00453F8F">
        <w:rPr>
          <w:szCs w:val="22"/>
        </w:rPr>
        <w:t>в ЕИС в течение 3 дней со дня его подписания.</w:t>
      </w:r>
    </w:p>
    <w:p w:rsidR="00453F8F" w:rsidRPr="00453F8F" w:rsidRDefault="00453F8F" w:rsidP="00453F8F">
      <w:pPr>
        <w:adjustRightInd w:val="0"/>
        <w:ind w:firstLine="567"/>
        <w:jc w:val="both"/>
        <w:rPr>
          <w:b/>
          <w:szCs w:val="22"/>
        </w:rPr>
      </w:pPr>
      <w:bookmarkStart w:id="37" w:name="_Toc521582069"/>
      <w:r w:rsidRPr="00453F8F">
        <w:rPr>
          <w:szCs w:val="22"/>
        </w:rPr>
        <w:t>9.7.3. Рассмотрение заявок на участие в аукционе</w:t>
      </w:r>
      <w:bookmarkEnd w:id="37"/>
      <w:r w:rsidRPr="00453F8F">
        <w:rPr>
          <w:szCs w:val="22"/>
        </w:rPr>
        <w:t>:</w:t>
      </w:r>
    </w:p>
    <w:p w:rsidR="00453F8F" w:rsidRPr="00453F8F" w:rsidRDefault="00453F8F" w:rsidP="00453F8F">
      <w:pPr>
        <w:adjustRightInd w:val="0"/>
        <w:ind w:firstLine="567"/>
        <w:jc w:val="both"/>
        <w:rPr>
          <w:szCs w:val="22"/>
        </w:rPr>
      </w:pPr>
      <w:r w:rsidRPr="00453F8F">
        <w:rPr>
          <w:szCs w:val="22"/>
        </w:rPr>
        <w:t>9.7.3.1. Рассмотрение заявок, поданны</w:t>
      </w:r>
      <w:r w:rsidR="00ED5BA2">
        <w:rPr>
          <w:szCs w:val="22"/>
        </w:rPr>
        <w:t xml:space="preserve">х на участие в аукционе (далее </w:t>
      </w:r>
      <w:r w:rsidRPr="00453F8F">
        <w:rPr>
          <w:szCs w:val="22"/>
        </w:rPr>
        <w:t>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9.7.3.2. Срок рассмотрения заявок не может превышать 20 дней с даты окончания приема заявок;</w:t>
      </w:r>
    </w:p>
    <w:p w:rsidR="00453F8F" w:rsidRPr="00453F8F" w:rsidRDefault="00453F8F" w:rsidP="00453F8F">
      <w:pPr>
        <w:adjustRightInd w:val="0"/>
        <w:ind w:firstLine="567"/>
        <w:jc w:val="both"/>
        <w:rPr>
          <w:szCs w:val="22"/>
        </w:rPr>
      </w:pPr>
      <w:r w:rsidRPr="00453F8F">
        <w:rPr>
          <w:szCs w:val="22"/>
        </w:rPr>
        <w:t>9.7.3.3.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t>проверка состава заявок на соблюдение требований извещения и (или) аукционной документации;</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и (или) аукционной документации;</w:t>
      </w:r>
    </w:p>
    <w:p w:rsidR="00453F8F" w:rsidRPr="00453F8F" w:rsidRDefault="00453F8F" w:rsidP="00453F8F">
      <w:pPr>
        <w:adjustRightInd w:val="0"/>
        <w:ind w:firstLine="567"/>
        <w:jc w:val="both"/>
        <w:rPr>
          <w:szCs w:val="22"/>
        </w:rPr>
      </w:pPr>
      <w:r w:rsidRPr="00453F8F">
        <w:rPr>
          <w:szCs w:val="22"/>
        </w:rPr>
        <w:t xml:space="preserve">принятие решений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9.7.3.4. Комиссия имеет право осуществлять л</w:t>
      </w:r>
      <w:r w:rsidR="00ED5BA2">
        <w:rPr>
          <w:szCs w:val="22"/>
        </w:rPr>
        <w:t xml:space="preserve">юбые иные действия, позволяющие </w:t>
      </w:r>
      <w:r w:rsidRPr="00453F8F">
        <w:rPr>
          <w:szCs w:val="22"/>
        </w:rPr>
        <w:t>объективно рассмотреть</w:t>
      </w:r>
      <w:r w:rsidR="00ED5BA2">
        <w:rPr>
          <w:szCs w:val="22"/>
        </w:rPr>
        <w:t xml:space="preserve"> поданные заявки, не указанные </w:t>
      </w:r>
      <w:r w:rsidRPr="00453F8F">
        <w:rPr>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 xml:space="preserve">9.7.3.5. </w:t>
      </w:r>
      <w:r w:rsidR="00ED5BA2">
        <w:rPr>
          <w:szCs w:val="22"/>
        </w:rPr>
        <w:t xml:space="preserve"> К</w:t>
      </w:r>
      <w:r w:rsidRPr="00453F8F">
        <w:rPr>
          <w:szCs w:val="22"/>
        </w:rPr>
        <w:t>омиссия принимает ре</w:t>
      </w:r>
      <w:r w:rsidR="00ED5BA2">
        <w:rPr>
          <w:szCs w:val="22"/>
        </w:rPr>
        <w:t xml:space="preserve">шение об отклонении от участия </w:t>
      </w:r>
      <w:r w:rsidRPr="00453F8F">
        <w:rPr>
          <w:szCs w:val="22"/>
        </w:rPr>
        <w:t>в аукционе заявки участника в с</w:t>
      </w:r>
      <w:r w:rsidR="00ED5BA2">
        <w:rPr>
          <w:szCs w:val="22"/>
        </w:rPr>
        <w:t xml:space="preserve">лучае несоответствия указанным </w:t>
      </w:r>
      <w:r w:rsidRPr="00453F8F">
        <w:rPr>
          <w:szCs w:val="22"/>
        </w:rPr>
        <w:t>в аукционной документации требованиям, в том числе к участнику закупки, предмету закупки, условиям договора, к оформлению заявки;</w:t>
      </w:r>
    </w:p>
    <w:p w:rsidR="00453F8F" w:rsidRPr="00453F8F" w:rsidRDefault="00453F8F" w:rsidP="00453F8F">
      <w:pPr>
        <w:adjustRightInd w:val="0"/>
        <w:ind w:firstLine="567"/>
        <w:jc w:val="both"/>
        <w:rPr>
          <w:szCs w:val="22"/>
        </w:rPr>
      </w:pPr>
      <w:r w:rsidRPr="00453F8F">
        <w:rPr>
          <w:szCs w:val="22"/>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453F8F" w:rsidRPr="00453F8F" w:rsidRDefault="00453F8F" w:rsidP="00453F8F">
      <w:pPr>
        <w:adjustRightInd w:val="0"/>
        <w:ind w:firstLine="567"/>
        <w:jc w:val="both"/>
        <w:rPr>
          <w:szCs w:val="22"/>
        </w:rPr>
      </w:pPr>
      <w:r w:rsidRPr="00453F8F">
        <w:rPr>
          <w:szCs w:val="22"/>
        </w:rPr>
        <w:lastRenderedPageBreak/>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аукционе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аукционе, в том числе </w:t>
      </w:r>
      <w:r w:rsidRPr="00453F8F">
        <w:rPr>
          <w:szCs w:val="22"/>
        </w:rPr>
        <w:b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аукционе,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идентификационные номера заявок на участие в аукционе;</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рассмотрения заявок </w:t>
      </w:r>
      <w:r w:rsidRPr="00453F8F">
        <w:rPr>
          <w:szCs w:val="22"/>
        </w:rPr>
        <w:b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9.7.3.8.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453F8F" w:rsidRPr="00453F8F" w:rsidRDefault="00453F8F" w:rsidP="00453F8F">
      <w:pPr>
        <w:adjustRightInd w:val="0"/>
        <w:ind w:firstLine="567"/>
        <w:jc w:val="both"/>
        <w:rPr>
          <w:szCs w:val="22"/>
        </w:rPr>
      </w:pPr>
      <w:r w:rsidRPr="00453F8F">
        <w:rPr>
          <w:szCs w:val="22"/>
        </w:rPr>
        <w:t>9.7.3.10. Подписанный присутствующими членами закупочной комиссии протокол рассмотрения заяв</w:t>
      </w:r>
      <w:r w:rsidR="00ED5BA2">
        <w:rPr>
          <w:szCs w:val="22"/>
        </w:rPr>
        <w:t xml:space="preserve">ок размещается в ЕИС в течение </w:t>
      </w:r>
      <w:r w:rsidRPr="00453F8F">
        <w:rPr>
          <w:szCs w:val="22"/>
        </w:rPr>
        <w:t>3 дней со дня его подписания;</w:t>
      </w:r>
    </w:p>
    <w:p w:rsidR="00453F8F" w:rsidRPr="00453F8F" w:rsidRDefault="00453F8F" w:rsidP="00453F8F">
      <w:pPr>
        <w:adjustRightInd w:val="0"/>
        <w:ind w:firstLine="567"/>
        <w:jc w:val="both"/>
        <w:rPr>
          <w:b/>
          <w:szCs w:val="22"/>
        </w:rPr>
      </w:pPr>
      <w:bookmarkStart w:id="38" w:name="_Toc521582070"/>
      <w:r w:rsidRPr="00453F8F">
        <w:rPr>
          <w:szCs w:val="22"/>
        </w:rPr>
        <w:t>9.7.4. Проведение аукциона</w:t>
      </w:r>
      <w:bookmarkEnd w:id="38"/>
      <w:r w:rsidRPr="00453F8F">
        <w:rPr>
          <w:szCs w:val="22"/>
        </w:rPr>
        <w:t>:</w:t>
      </w:r>
    </w:p>
    <w:p w:rsidR="00453F8F" w:rsidRPr="00453F8F" w:rsidRDefault="00453F8F" w:rsidP="00453F8F">
      <w:pPr>
        <w:adjustRightInd w:val="0"/>
        <w:ind w:firstLine="567"/>
        <w:jc w:val="both"/>
        <w:rPr>
          <w:szCs w:val="22"/>
        </w:rPr>
      </w:pPr>
      <w:r w:rsidRPr="00453F8F">
        <w:rPr>
          <w:szCs w:val="22"/>
        </w:rPr>
        <w:t>9.7.4.1. Этап проведения аукци</w:t>
      </w:r>
      <w:r w:rsidR="00ED5BA2">
        <w:rPr>
          <w:szCs w:val="22"/>
        </w:rPr>
        <w:t xml:space="preserve">она (далее проведение аукциона </w:t>
      </w:r>
      <w:r w:rsidRPr="00453F8F">
        <w:rPr>
          <w:szCs w:val="22"/>
        </w:rPr>
        <w:t>в настоящем подразделе) обеспечивается оператором ЭП посредством автоматизированного функционала;</w:t>
      </w:r>
    </w:p>
    <w:p w:rsidR="00453F8F" w:rsidRPr="00453F8F" w:rsidRDefault="00453F8F" w:rsidP="00453F8F">
      <w:pPr>
        <w:adjustRightInd w:val="0"/>
        <w:ind w:firstLine="567"/>
        <w:jc w:val="both"/>
        <w:rPr>
          <w:szCs w:val="22"/>
        </w:rPr>
      </w:pPr>
      <w:r w:rsidRPr="00453F8F">
        <w:rPr>
          <w:szCs w:val="22"/>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 </w:t>
      </w:r>
    </w:p>
    <w:p w:rsidR="00453F8F" w:rsidRPr="00453F8F" w:rsidRDefault="00453F8F" w:rsidP="00453F8F">
      <w:pPr>
        <w:adjustRightInd w:val="0"/>
        <w:ind w:firstLine="567"/>
        <w:jc w:val="both"/>
        <w:rPr>
          <w:szCs w:val="22"/>
        </w:rPr>
      </w:pPr>
      <w:r w:rsidRPr="00453F8F">
        <w:rPr>
          <w:szCs w:val="22"/>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453F8F" w:rsidRPr="00453F8F" w:rsidRDefault="00453F8F" w:rsidP="00453F8F">
      <w:pPr>
        <w:adjustRightInd w:val="0"/>
        <w:ind w:firstLine="567"/>
        <w:jc w:val="both"/>
        <w:rPr>
          <w:szCs w:val="22"/>
        </w:rPr>
      </w:pPr>
      <w:r w:rsidRPr="00453F8F">
        <w:rPr>
          <w:szCs w:val="22"/>
        </w:rPr>
        <w:t>9.7.4.4. Если в ходе рассмотрен</w:t>
      </w:r>
      <w:r w:rsidR="00ED5BA2">
        <w:rPr>
          <w:szCs w:val="22"/>
        </w:rPr>
        <w:t xml:space="preserve">ия заявок к участию в аукционе </w:t>
      </w:r>
      <w:r w:rsidRPr="00453F8F">
        <w:rPr>
          <w:szCs w:val="22"/>
        </w:rPr>
        <w:t>была допущена только одна заявка, проведение аукциона не осуществляется;</w:t>
      </w:r>
    </w:p>
    <w:p w:rsidR="00453F8F" w:rsidRPr="00453F8F" w:rsidRDefault="00453F8F" w:rsidP="00453F8F">
      <w:pPr>
        <w:adjustRightInd w:val="0"/>
        <w:ind w:firstLine="567"/>
        <w:jc w:val="both"/>
        <w:rPr>
          <w:szCs w:val="22"/>
        </w:rPr>
      </w:pPr>
      <w:r w:rsidRPr="00453F8F">
        <w:rPr>
          <w:szCs w:val="22"/>
        </w:rPr>
        <w:t>9.7.4.5. «Шаг аукциона» может имет</w:t>
      </w:r>
      <w:r w:rsidR="00ED5BA2">
        <w:rPr>
          <w:szCs w:val="22"/>
        </w:rPr>
        <w:t xml:space="preserve">ь диапазон значений в пределах </w:t>
      </w:r>
      <w:r w:rsidRPr="00453F8F">
        <w:rPr>
          <w:szCs w:val="22"/>
        </w:rPr>
        <w:t>от 0,5 % до 5 % от начальной</w:t>
      </w:r>
      <w:r w:rsidR="00ED5BA2">
        <w:rPr>
          <w:szCs w:val="22"/>
        </w:rPr>
        <w:t xml:space="preserve"> (максимальной) цены договора, </w:t>
      </w:r>
      <w:r w:rsidRPr="00453F8F">
        <w:rPr>
          <w:szCs w:val="22"/>
        </w:rPr>
        <w:t>либо фиксированное значение из диапазона 0,5 %-5 %. Решение о выборе конкретного типа «шага аукциона» принимает заказчик;</w:t>
      </w:r>
    </w:p>
    <w:p w:rsidR="00453F8F" w:rsidRPr="00453F8F" w:rsidRDefault="00453F8F" w:rsidP="00453F8F">
      <w:pPr>
        <w:adjustRightInd w:val="0"/>
        <w:ind w:firstLine="567"/>
        <w:jc w:val="both"/>
        <w:rPr>
          <w:szCs w:val="22"/>
        </w:rPr>
      </w:pPr>
      <w:r w:rsidRPr="00453F8F">
        <w:rPr>
          <w:szCs w:val="22"/>
        </w:rPr>
        <w:t>9.7.4.6. Подача ценовых предл</w:t>
      </w:r>
      <w:r w:rsidR="00ED5BA2">
        <w:rPr>
          <w:szCs w:val="22"/>
        </w:rPr>
        <w:t xml:space="preserve">ожений при проведении аукциона </w:t>
      </w:r>
      <w:r w:rsidRPr="00453F8F">
        <w:rPr>
          <w:szCs w:val="22"/>
        </w:rPr>
        <w:t>вне «шага аукциона» не допускается;</w:t>
      </w:r>
    </w:p>
    <w:p w:rsidR="00453F8F" w:rsidRPr="00453F8F" w:rsidRDefault="00453F8F" w:rsidP="00453F8F">
      <w:pPr>
        <w:adjustRightInd w:val="0"/>
        <w:ind w:firstLine="567"/>
        <w:jc w:val="both"/>
        <w:rPr>
          <w:szCs w:val="22"/>
        </w:rPr>
      </w:pPr>
      <w:r w:rsidRPr="00453F8F">
        <w:rPr>
          <w:szCs w:val="22"/>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453F8F" w:rsidRPr="00453F8F" w:rsidRDefault="00453F8F" w:rsidP="00453F8F">
      <w:pPr>
        <w:adjustRightInd w:val="0"/>
        <w:ind w:firstLine="567"/>
        <w:jc w:val="both"/>
        <w:rPr>
          <w:szCs w:val="22"/>
        </w:rPr>
      </w:pPr>
      <w:r w:rsidRPr="00453F8F">
        <w:rPr>
          <w:szCs w:val="22"/>
        </w:rPr>
        <w:t>9.7.4.8. Максимальный 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p>
    <w:p w:rsidR="00453F8F" w:rsidRPr="00453F8F" w:rsidRDefault="00453F8F" w:rsidP="00453F8F">
      <w:pPr>
        <w:adjustRightInd w:val="0"/>
        <w:ind w:firstLine="567"/>
        <w:jc w:val="both"/>
        <w:rPr>
          <w:szCs w:val="22"/>
        </w:rPr>
      </w:pPr>
      <w:r w:rsidRPr="00453F8F">
        <w:rPr>
          <w:szCs w:val="22"/>
        </w:rPr>
        <w:t>9.7.4.9. Оператор ЭП обязан обеспечить конфиденциальность сведений об участниках аукциона при проведении аукциона;</w:t>
      </w:r>
    </w:p>
    <w:p w:rsidR="00453F8F" w:rsidRPr="00453F8F" w:rsidRDefault="00453F8F" w:rsidP="00453F8F">
      <w:pPr>
        <w:adjustRightInd w:val="0"/>
        <w:ind w:firstLine="567"/>
        <w:jc w:val="both"/>
        <w:rPr>
          <w:szCs w:val="22"/>
        </w:rPr>
      </w:pPr>
      <w:r w:rsidRPr="00453F8F">
        <w:rPr>
          <w:szCs w:val="22"/>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lastRenderedPageBreak/>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аукционе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аукциона, подавшего заявку </w:t>
      </w:r>
      <w:r w:rsidRPr="00453F8F">
        <w:rPr>
          <w:szCs w:val="22"/>
        </w:rPr>
        <w:br/>
        <w:t>на участие в аукционе;</w:t>
      </w:r>
    </w:p>
    <w:p w:rsidR="00453F8F" w:rsidRPr="00453F8F" w:rsidRDefault="00453F8F" w:rsidP="00453F8F">
      <w:pPr>
        <w:adjustRightInd w:val="0"/>
        <w:ind w:firstLine="567"/>
        <w:jc w:val="both"/>
        <w:rPr>
          <w:szCs w:val="22"/>
        </w:rPr>
      </w:pPr>
      <w:r w:rsidRPr="00453F8F">
        <w:rPr>
          <w:szCs w:val="22"/>
        </w:rPr>
        <w:t>минимальные ценовые пр</w:t>
      </w:r>
      <w:r w:rsidR="00ED5BA2">
        <w:rPr>
          <w:szCs w:val="22"/>
        </w:rPr>
        <w:t xml:space="preserve">едложения участников аукциона, </w:t>
      </w:r>
      <w:r w:rsidRPr="00453F8F">
        <w:rPr>
          <w:szCs w:val="22"/>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453F8F" w:rsidRPr="00453F8F" w:rsidRDefault="00453F8F" w:rsidP="00453F8F">
      <w:pPr>
        <w:adjustRightInd w:val="0"/>
        <w:ind w:firstLine="567"/>
        <w:jc w:val="both"/>
        <w:rPr>
          <w:szCs w:val="22"/>
        </w:rPr>
      </w:pPr>
      <w:r w:rsidRPr="00453F8F">
        <w:rPr>
          <w:szCs w:val="22"/>
        </w:rPr>
        <w:t>результаты рассмотрения заявок на у</w:t>
      </w:r>
      <w:r w:rsidR="00ED5BA2">
        <w:rPr>
          <w:szCs w:val="22"/>
        </w:rPr>
        <w:t xml:space="preserve">частие в аукционе, в том числе </w:t>
      </w:r>
      <w:r w:rsidRPr="00453F8F">
        <w:rPr>
          <w:szCs w:val="22"/>
        </w:rP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аукционе, которы</w:t>
      </w:r>
      <w:r w:rsidR="00ED5BA2">
        <w:rPr>
          <w:szCs w:val="22"/>
        </w:rPr>
        <w:t xml:space="preserve">е были отклонены по результатам </w:t>
      </w:r>
      <w:r w:rsidRPr="00453F8F">
        <w:rPr>
          <w:szCs w:val="22"/>
        </w:rPr>
        <w:t>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проведения аукциона </w:t>
      </w:r>
      <w:r w:rsidRPr="00453F8F">
        <w:rPr>
          <w:szCs w:val="22"/>
        </w:rPr>
        <w:b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9.7.4.11. Протокол проведения аукциона подпис</w:t>
      </w:r>
      <w:r w:rsidR="00ED5BA2">
        <w:rPr>
          <w:szCs w:val="22"/>
        </w:rPr>
        <w:t xml:space="preserve">ывается присутствующими членами </w:t>
      </w:r>
      <w:r w:rsidRPr="00453F8F">
        <w:rPr>
          <w:szCs w:val="22"/>
        </w:rPr>
        <w:t>закупочной комиссии в день проведения аукциона;</w:t>
      </w:r>
    </w:p>
    <w:p w:rsidR="00453F8F" w:rsidRPr="00453F8F" w:rsidRDefault="00453F8F" w:rsidP="00453F8F">
      <w:pPr>
        <w:adjustRightInd w:val="0"/>
        <w:ind w:firstLine="567"/>
        <w:jc w:val="both"/>
        <w:rPr>
          <w:szCs w:val="22"/>
        </w:rPr>
      </w:pPr>
      <w:r w:rsidRPr="00453F8F">
        <w:rPr>
          <w:szCs w:val="22"/>
        </w:rPr>
        <w:t>9.7.4.12. Подписанный присутствующими членами комиссии протокол проведения аукциона размещается</w:t>
      </w:r>
      <w:r w:rsidR="00ED5BA2">
        <w:rPr>
          <w:szCs w:val="22"/>
        </w:rPr>
        <w:t xml:space="preserve"> в ЕИС в течение 3 дней со дня </w:t>
      </w:r>
      <w:r w:rsidRPr="00453F8F">
        <w:rPr>
          <w:szCs w:val="22"/>
        </w:rPr>
        <w:t>его подписания.</w:t>
      </w:r>
    </w:p>
    <w:p w:rsidR="00453F8F" w:rsidRPr="00453F8F" w:rsidRDefault="00453F8F" w:rsidP="00453F8F">
      <w:pPr>
        <w:adjustRightInd w:val="0"/>
        <w:ind w:firstLine="567"/>
        <w:jc w:val="both"/>
        <w:rPr>
          <w:szCs w:val="22"/>
        </w:rPr>
      </w:pPr>
      <w:bookmarkStart w:id="39" w:name="_Toc521582071"/>
      <w:r w:rsidRPr="00453F8F">
        <w:rPr>
          <w:szCs w:val="22"/>
        </w:rPr>
        <w:t>9.7.5. Заключение договора по итогам проведения аукциона</w:t>
      </w:r>
      <w:bookmarkEnd w:id="39"/>
      <w:r w:rsidRPr="00453F8F">
        <w:rPr>
          <w:szCs w:val="22"/>
        </w:rPr>
        <w:t>:</w:t>
      </w:r>
    </w:p>
    <w:p w:rsidR="00453F8F" w:rsidRPr="00453F8F" w:rsidRDefault="00453F8F" w:rsidP="00453F8F">
      <w:pPr>
        <w:adjustRightInd w:val="0"/>
        <w:ind w:firstLine="567"/>
        <w:jc w:val="both"/>
        <w:rPr>
          <w:szCs w:val="22"/>
        </w:rPr>
      </w:pPr>
      <w:r w:rsidRPr="00453F8F">
        <w:rPr>
          <w:szCs w:val="22"/>
        </w:rPr>
        <w:t>9.7.5.1. По результатам проведени</w:t>
      </w:r>
      <w:r w:rsidR="00ED5BA2">
        <w:rPr>
          <w:szCs w:val="22"/>
        </w:rPr>
        <w:t xml:space="preserve">я аукциона договор заключается </w:t>
      </w:r>
      <w:r w:rsidRPr="00453F8F">
        <w:rPr>
          <w:szCs w:val="22"/>
        </w:rPr>
        <w:t>в порядке и в сроки, предусмотренные действующим законодательством, документацией о закупке и подразделом 13.1 Положения;</w:t>
      </w:r>
    </w:p>
    <w:p w:rsidR="00453F8F" w:rsidRPr="00453F8F" w:rsidRDefault="00453F8F" w:rsidP="00453F8F">
      <w:pPr>
        <w:adjustRightInd w:val="0"/>
        <w:ind w:firstLine="567"/>
        <w:jc w:val="both"/>
        <w:rPr>
          <w:szCs w:val="22"/>
        </w:rPr>
      </w:pPr>
      <w:r w:rsidRPr="00453F8F">
        <w:rPr>
          <w:szCs w:val="22"/>
        </w:rPr>
        <w:t xml:space="preserve">9.7.5.2. Заказчик обязан принять решение об отказе от заключения договора с победителем аукциона </w:t>
      </w:r>
      <w:r w:rsidR="00ED5BA2">
        <w:rPr>
          <w:szCs w:val="22"/>
        </w:rPr>
        <w:t xml:space="preserve">или с иным участником аукциона </w:t>
      </w:r>
      <w:r w:rsidRPr="00453F8F">
        <w:rPr>
          <w:szCs w:val="22"/>
        </w:rPr>
        <w:t>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w:t>
      </w:r>
      <w:r w:rsidR="00ED5BA2">
        <w:rPr>
          <w:szCs w:val="22"/>
        </w:rPr>
        <w:t xml:space="preserve">рых требовалось в соответствии </w:t>
      </w:r>
      <w:r w:rsidRPr="00453F8F">
        <w:rPr>
          <w:szCs w:val="22"/>
        </w:rPr>
        <w:t xml:space="preserve">с условиями аукционной документации. </w:t>
      </w:r>
    </w:p>
    <w:p w:rsidR="00453F8F" w:rsidRPr="00453F8F" w:rsidRDefault="00453F8F" w:rsidP="00453F8F">
      <w:pPr>
        <w:adjustRightInd w:val="0"/>
        <w:ind w:firstLine="567"/>
        <w:jc w:val="both"/>
        <w:rPr>
          <w:szCs w:val="22"/>
        </w:rPr>
      </w:pPr>
      <w:r w:rsidRPr="00453F8F">
        <w:rPr>
          <w:szCs w:val="22"/>
        </w:rPr>
        <w:t xml:space="preserve">9.7.5.3. При принятии решения об отказе от заключения договора </w:t>
      </w:r>
      <w:r w:rsidRPr="00453F8F">
        <w:rPr>
          <w:szCs w:val="22"/>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 xml:space="preserve">указание на отказ от заключения договора с участником аукциона, </w:t>
      </w:r>
      <w:r w:rsidRPr="00453F8F">
        <w:rPr>
          <w:szCs w:val="22"/>
        </w:rPr>
        <w:br/>
        <w:t>а также указание подраздела Положения, на основании которого было принято решение о таком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такого участника аукциона сведения, которые были признаны закупочной комиссией недостоверными;</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отказа от заключения договора по решению заказчика; </w:t>
      </w:r>
    </w:p>
    <w:p w:rsidR="00453F8F" w:rsidRPr="00453F8F" w:rsidRDefault="00453F8F" w:rsidP="00453F8F">
      <w:pPr>
        <w:adjustRightInd w:val="0"/>
        <w:ind w:firstLine="567"/>
        <w:jc w:val="both"/>
        <w:rPr>
          <w:szCs w:val="22"/>
        </w:rPr>
      </w:pPr>
      <w:r w:rsidRPr="00453F8F">
        <w:rPr>
          <w:szCs w:val="22"/>
        </w:rPr>
        <w:t>9.7.5.4. Стороны заключают договор в электронной форме с применением функционала ЭП;</w:t>
      </w:r>
    </w:p>
    <w:p w:rsidR="00453F8F" w:rsidRPr="00453F8F" w:rsidRDefault="00453F8F" w:rsidP="00453F8F">
      <w:pPr>
        <w:adjustRightInd w:val="0"/>
        <w:ind w:firstLine="567"/>
        <w:jc w:val="both"/>
        <w:rPr>
          <w:szCs w:val="22"/>
        </w:rPr>
      </w:pPr>
      <w:r w:rsidRPr="00453F8F">
        <w:rPr>
          <w:szCs w:val="22"/>
        </w:rPr>
        <w:t xml:space="preserve">9.7.5.5. Условия договора, заключаемого по результатам проведения аукциона, формируются путем внесения </w:t>
      </w:r>
      <w:r w:rsidR="00ED5BA2">
        <w:rPr>
          <w:szCs w:val="22"/>
        </w:rPr>
        <w:t xml:space="preserve">в проект договора (в частности </w:t>
      </w:r>
      <w:r w:rsidRPr="00453F8F">
        <w:rPr>
          <w:szCs w:val="22"/>
        </w:rPr>
        <w:t xml:space="preserve">в те положения проекта договора, которые не </w:t>
      </w:r>
      <w:r w:rsidRPr="00453F8F">
        <w:rPr>
          <w:szCs w:val="22"/>
        </w:rPr>
        <w:lastRenderedPageBreak/>
        <w:t>определены заказчиком заранее) условий, предложенных участником закупки, с которым заключается договор, и сведений о таком участнике аукциона;</w:t>
      </w:r>
    </w:p>
    <w:p w:rsidR="00453F8F" w:rsidRPr="00453F8F" w:rsidRDefault="00453F8F" w:rsidP="00453F8F">
      <w:pPr>
        <w:adjustRightInd w:val="0"/>
        <w:ind w:firstLine="567"/>
        <w:jc w:val="both"/>
        <w:rPr>
          <w:szCs w:val="22"/>
        </w:rPr>
      </w:pPr>
      <w:r w:rsidRPr="00453F8F">
        <w:rPr>
          <w:szCs w:val="22"/>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rsidR="00453F8F" w:rsidRPr="00453F8F" w:rsidRDefault="00453F8F" w:rsidP="00453F8F">
      <w:pPr>
        <w:adjustRightInd w:val="0"/>
        <w:ind w:firstLine="567"/>
        <w:jc w:val="both"/>
        <w:rPr>
          <w:szCs w:val="22"/>
        </w:rPr>
      </w:pPr>
      <w:r w:rsidRPr="00453F8F">
        <w:rPr>
          <w:szCs w:val="22"/>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w:t>
      </w:r>
      <w:r w:rsidR="003A4681">
        <w:rPr>
          <w:szCs w:val="22"/>
        </w:rPr>
        <w:t>8</w:t>
      </w:r>
      <w:r w:rsidRPr="00453F8F">
        <w:rPr>
          <w:szCs w:val="22"/>
        </w:rPr>
        <w:t xml:space="preserve"> Положения.</w:t>
      </w:r>
    </w:p>
    <w:p w:rsidR="00453F8F" w:rsidRPr="00453F8F" w:rsidRDefault="00453F8F" w:rsidP="00453F8F">
      <w:pPr>
        <w:adjustRightInd w:val="0"/>
        <w:ind w:firstLine="567"/>
        <w:jc w:val="both"/>
        <w:rPr>
          <w:szCs w:val="22"/>
        </w:rPr>
      </w:pPr>
      <w:bookmarkStart w:id="40" w:name="_Toc521582072"/>
      <w:r w:rsidRPr="00453F8F">
        <w:rPr>
          <w:szCs w:val="22"/>
        </w:rPr>
        <w:t>9.8. Порядок проведения запроса предложений</w:t>
      </w:r>
      <w:bookmarkEnd w:id="40"/>
      <w:r w:rsidRPr="00453F8F">
        <w:rPr>
          <w:szCs w:val="22"/>
        </w:rPr>
        <w:t>.</w:t>
      </w:r>
    </w:p>
    <w:p w:rsidR="00453F8F" w:rsidRPr="00453F8F" w:rsidRDefault="00453F8F" w:rsidP="00453F8F">
      <w:pPr>
        <w:adjustRightInd w:val="0"/>
        <w:ind w:firstLine="567"/>
        <w:jc w:val="both"/>
        <w:rPr>
          <w:szCs w:val="22"/>
        </w:rPr>
      </w:pPr>
      <w:bookmarkStart w:id="41" w:name="_Toc521582073"/>
      <w:r w:rsidRPr="00453F8F">
        <w:rPr>
          <w:szCs w:val="22"/>
        </w:rPr>
        <w:t>9.8.1. Общие положения, отказ от проведения запроса предложений и внесение изменений в извещение и документацию запроса предложений</w:t>
      </w:r>
      <w:bookmarkEnd w:id="41"/>
      <w:r w:rsidRPr="00453F8F">
        <w:rPr>
          <w:szCs w:val="22"/>
        </w:rPr>
        <w:t>:</w:t>
      </w:r>
    </w:p>
    <w:p w:rsidR="00453F8F" w:rsidRPr="00453F8F" w:rsidRDefault="00453F8F" w:rsidP="00453F8F">
      <w:pPr>
        <w:adjustRightInd w:val="0"/>
        <w:ind w:firstLine="567"/>
        <w:jc w:val="both"/>
        <w:rPr>
          <w:szCs w:val="22"/>
        </w:rPr>
      </w:pPr>
      <w:r w:rsidRPr="00453F8F">
        <w:rPr>
          <w:szCs w:val="22"/>
        </w:rPr>
        <w:t xml:space="preserve">9.8.1.1. Под запросом предложений понимается форма торгов, </w:t>
      </w:r>
      <w:r w:rsidRPr="00453F8F">
        <w:rPr>
          <w:szCs w:val="22"/>
        </w:rPr>
        <w:b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453F8F" w:rsidRPr="00453F8F" w:rsidRDefault="00453F8F" w:rsidP="00453F8F">
      <w:pPr>
        <w:adjustRightInd w:val="0"/>
        <w:ind w:firstLine="567"/>
        <w:jc w:val="both"/>
        <w:rPr>
          <w:szCs w:val="22"/>
        </w:rPr>
      </w:pPr>
      <w:r w:rsidRPr="00453F8F">
        <w:rPr>
          <w:szCs w:val="22"/>
        </w:rPr>
        <w:t xml:space="preserve">9.8.1.2. Извещение о проведении запроса предложений (далее </w:t>
      </w:r>
      <w:r w:rsidRPr="00453F8F">
        <w:rPr>
          <w:szCs w:val="22"/>
        </w:rPr>
        <w:br/>
        <w:t>извещение в настоящем подразделе) и документация запроса предложений, вносимые в них изменения должны быть разработан</w:t>
      </w:r>
      <w:r w:rsidR="00157069">
        <w:rPr>
          <w:szCs w:val="22"/>
        </w:rPr>
        <w:t xml:space="preserve">ы и размещены </w:t>
      </w:r>
      <w:r w:rsidRPr="00453F8F">
        <w:rPr>
          <w:szCs w:val="22"/>
        </w:rPr>
        <w:t xml:space="preserve">в соответствии с требованиями подраздела </w:t>
      </w:r>
      <w:hyperlink w:anchor="_Требования_к_извещению" w:history="1">
        <w:r w:rsidRPr="00157069">
          <w:rPr>
            <w:rStyle w:val="a7"/>
            <w:color w:val="auto"/>
            <w:szCs w:val="22"/>
            <w:u w:val="none"/>
          </w:rPr>
          <w:t>9.2</w:t>
        </w:r>
      </w:hyperlink>
      <w:r w:rsidRPr="00157069">
        <w:rPr>
          <w:szCs w:val="22"/>
        </w:rPr>
        <w:t xml:space="preserve"> </w:t>
      </w:r>
      <w:r w:rsidRPr="00453F8F">
        <w:rPr>
          <w:szCs w:val="22"/>
        </w:rPr>
        <w:t>Положения;</w:t>
      </w:r>
    </w:p>
    <w:p w:rsidR="00453F8F" w:rsidRPr="00453F8F" w:rsidRDefault="00453F8F" w:rsidP="00453F8F">
      <w:pPr>
        <w:adjustRightInd w:val="0"/>
        <w:ind w:firstLine="567"/>
        <w:jc w:val="both"/>
        <w:rPr>
          <w:szCs w:val="22"/>
        </w:rPr>
      </w:pPr>
      <w:r w:rsidRPr="00453F8F">
        <w:rPr>
          <w:szCs w:val="22"/>
        </w:rPr>
        <w:t>9.8.1.3. Порядок предоставления разъяснений положений документации запроса предложений, требова</w:t>
      </w:r>
      <w:r w:rsidR="00157069">
        <w:rPr>
          <w:szCs w:val="22"/>
        </w:rPr>
        <w:t xml:space="preserve">ния к запросу о предоставлении </w:t>
      </w:r>
      <w:r w:rsidRPr="00453F8F">
        <w:rPr>
          <w:szCs w:val="22"/>
        </w:rP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157069">
          <w:rPr>
            <w:rStyle w:val="a7"/>
            <w:color w:val="auto"/>
            <w:szCs w:val="22"/>
            <w:u w:val="none"/>
          </w:rPr>
          <w:t>9.3</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9.8.1.4. Подача заявок на участие в запросе предложений (далее заявка</w:t>
      </w:r>
      <w:r w:rsidRPr="00453F8F">
        <w:rPr>
          <w:szCs w:val="22"/>
        </w:rPr>
        <w:br/>
        <w:t xml:space="preserve">в настоящем подразделе) осуществляется в соответствии с требованиями, указанными в документации, с учетом требований </w:t>
      </w:r>
      <w:r w:rsidRPr="00157069">
        <w:rPr>
          <w:szCs w:val="22"/>
        </w:rPr>
        <w:t xml:space="preserve">подраздела </w:t>
      </w:r>
      <w:hyperlink w:anchor="_Порядок_подачи_заявки" w:history="1">
        <w:r w:rsidRPr="00157069">
          <w:rPr>
            <w:rStyle w:val="a7"/>
            <w:color w:val="auto"/>
            <w:szCs w:val="22"/>
            <w:u w:val="none"/>
          </w:rPr>
          <w:t>9.4</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9.8.1.5. Заказчик вправе отказаться от проведения запроса предложений 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t>9.8.1.6.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 xml:space="preserve">9.8.1.7. Заказчик вправе внести изменения в извещение и (или) </w:t>
      </w:r>
      <w:r w:rsidRPr="00453F8F">
        <w:rPr>
          <w:szCs w:val="22"/>
        </w:rPr>
        <w:br/>
        <w:t>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w:t>
      </w:r>
      <w:r w:rsidR="00157069">
        <w:rPr>
          <w:szCs w:val="22"/>
        </w:rPr>
        <w:t xml:space="preserve"> предложений размещаются в ЕИС </w:t>
      </w:r>
      <w:r w:rsidRPr="00453F8F">
        <w:rPr>
          <w:szCs w:val="22"/>
        </w:rPr>
        <w:t>в течение 3 дней со дня принятия решения о внесении таких изменений;</w:t>
      </w:r>
    </w:p>
    <w:p w:rsidR="00453F8F" w:rsidRPr="00453F8F" w:rsidRDefault="00453F8F" w:rsidP="00453F8F">
      <w:pPr>
        <w:adjustRightInd w:val="0"/>
        <w:ind w:firstLine="567"/>
        <w:jc w:val="both"/>
        <w:rPr>
          <w:szCs w:val="22"/>
        </w:rPr>
      </w:pPr>
      <w:r w:rsidRPr="00453F8F">
        <w:rPr>
          <w:szCs w:val="22"/>
        </w:rPr>
        <w:t>9.8.1.8. В случае внесения</w:t>
      </w:r>
      <w:r w:rsidR="00157069">
        <w:rPr>
          <w:szCs w:val="22"/>
        </w:rPr>
        <w:t xml:space="preserve"> изменений в извещение и (или) </w:t>
      </w:r>
      <w:r w:rsidRPr="00453F8F">
        <w:rPr>
          <w:szCs w:val="22"/>
        </w:rPr>
        <w:t>в документацию запроса предложений,</w:t>
      </w:r>
      <w:r w:rsidR="00157069">
        <w:rPr>
          <w:szCs w:val="22"/>
        </w:rPr>
        <w:t xml:space="preserve"> срок подачи заявок на участие </w:t>
      </w:r>
      <w:r w:rsidRPr="00453F8F">
        <w:rPr>
          <w:szCs w:val="22"/>
        </w:rPr>
        <w:t>в запросе предложений должен быть продле</w:t>
      </w:r>
      <w:r w:rsidR="00157069">
        <w:rPr>
          <w:szCs w:val="22"/>
        </w:rPr>
        <w:t xml:space="preserve">н так, чтобы с даты размещения </w:t>
      </w:r>
      <w:r w:rsidRPr="00453F8F">
        <w:rPr>
          <w:szCs w:val="22"/>
        </w:rPr>
        <w:t>в ЕИС внесенных изменений до даты окончания срока подачи заявок оставалось не менее 4 рабочих дней;</w:t>
      </w:r>
    </w:p>
    <w:p w:rsidR="00453F8F" w:rsidRPr="00453F8F" w:rsidRDefault="00453F8F" w:rsidP="00453F8F">
      <w:pPr>
        <w:adjustRightInd w:val="0"/>
        <w:ind w:firstLine="567"/>
        <w:jc w:val="both"/>
        <w:rPr>
          <w:szCs w:val="22"/>
        </w:rPr>
      </w:pPr>
      <w:r w:rsidRPr="00453F8F">
        <w:rPr>
          <w:szCs w:val="22"/>
        </w:rPr>
        <w:t xml:space="preserve">9.8.1.9. Запрос предложений состоит из следующих этапов: рассмотрение заявок, оценка заявок. </w:t>
      </w:r>
      <w:r w:rsidRPr="00453F8F">
        <w:rPr>
          <w:szCs w:val="22"/>
        </w:rPr>
        <w:br/>
        <w:t xml:space="preserve">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w:t>
      </w:r>
      <w:r w:rsidRPr="00453F8F">
        <w:rPr>
          <w:szCs w:val="22"/>
        </w:rPr>
        <w:lastRenderedPageBreak/>
        <w:t>исключением случая, предусмотренного подпунктом 9.8.1.11 Положения, а также за исключением случаев признания запроса предложений несостоявшимся;</w:t>
      </w:r>
    </w:p>
    <w:p w:rsidR="00453F8F" w:rsidRPr="00453F8F" w:rsidRDefault="00453F8F" w:rsidP="00453F8F">
      <w:pPr>
        <w:adjustRightInd w:val="0"/>
        <w:ind w:firstLine="567"/>
        <w:jc w:val="both"/>
        <w:rPr>
          <w:szCs w:val="22"/>
        </w:rPr>
      </w:pPr>
      <w:r w:rsidRPr="00453F8F">
        <w:rPr>
          <w:szCs w:val="22"/>
        </w:rPr>
        <w:t>9.8.1.10. Подача (прием) заяво</w:t>
      </w:r>
      <w:r w:rsidR="00157069">
        <w:rPr>
          <w:szCs w:val="22"/>
        </w:rPr>
        <w:t xml:space="preserve">к, а также заключение договора </w:t>
      </w:r>
      <w:r w:rsidRPr="00453F8F">
        <w:rPr>
          <w:szCs w:val="22"/>
        </w:rPr>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 проведении запроса предложений;</w:t>
      </w:r>
    </w:p>
    <w:p w:rsidR="00453F8F" w:rsidRPr="00453F8F" w:rsidRDefault="00453F8F" w:rsidP="00453F8F">
      <w:pPr>
        <w:adjustRightInd w:val="0"/>
        <w:ind w:firstLine="567"/>
        <w:jc w:val="both"/>
        <w:rPr>
          <w:szCs w:val="22"/>
        </w:rPr>
      </w:pPr>
      <w:r w:rsidRPr="00453F8F">
        <w:rPr>
          <w:szCs w:val="22"/>
        </w:rPr>
        <w:t>9.8.1.11.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w:t>
      </w:r>
      <w:r w:rsidR="00157069">
        <w:rPr>
          <w:szCs w:val="22"/>
        </w:rPr>
        <w:t xml:space="preserve">но соответствовать требованиям </w:t>
      </w:r>
      <w:r w:rsidRPr="00453F8F">
        <w:rPr>
          <w:szCs w:val="22"/>
        </w:rPr>
        <w:t>к содержанию протокола оценки заявок;</w:t>
      </w:r>
    </w:p>
    <w:p w:rsidR="00453F8F" w:rsidRPr="00453F8F" w:rsidRDefault="00453F8F" w:rsidP="00453F8F">
      <w:pPr>
        <w:adjustRightInd w:val="0"/>
        <w:ind w:firstLine="567"/>
        <w:jc w:val="both"/>
        <w:rPr>
          <w:szCs w:val="22"/>
        </w:rPr>
      </w:pPr>
      <w:r w:rsidRPr="00453F8F">
        <w:rPr>
          <w:szCs w:val="22"/>
        </w:rPr>
        <w:t xml:space="preserve">9.8.1.12.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453F8F" w:rsidRPr="00453F8F" w:rsidRDefault="00453F8F" w:rsidP="00453F8F">
      <w:pPr>
        <w:adjustRightInd w:val="0"/>
        <w:ind w:firstLine="567"/>
        <w:jc w:val="both"/>
        <w:rPr>
          <w:szCs w:val="22"/>
        </w:rPr>
      </w:pPr>
      <w:r w:rsidRPr="00453F8F">
        <w:rPr>
          <w:szCs w:val="22"/>
        </w:rPr>
        <w:t>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запросе предложений заявок;</w:t>
      </w:r>
    </w:p>
    <w:p w:rsidR="00453F8F" w:rsidRPr="00453F8F" w:rsidRDefault="00453F8F" w:rsidP="00453F8F">
      <w:pPr>
        <w:adjustRightInd w:val="0"/>
        <w:ind w:firstLine="567"/>
        <w:jc w:val="both"/>
        <w:rPr>
          <w:szCs w:val="22"/>
        </w:rPr>
      </w:pPr>
      <w:r w:rsidRPr="00453F8F">
        <w:rPr>
          <w:szCs w:val="22"/>
        </w:rPr>
        <w:t>указание подраздела Положения, на основании которого было принято решение о признании запроса предложений несостоявшимся;</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w:t>
      </w:r>
      <w:r w:rsidRPr="00453F8F">
        <w:rPr>
          <w:szCs w:val="22"/>
        </w:rPr>
        <w:b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9.8.2.1. Протокол признания запро</w:t>
      </w:r>
      <w:r w:rsidR="00157069">
        <w:rPr>
          <w:szCs w:val="22"/>
        </w:rPr>
        <w:t xml:space="preserve">са предложений несостоявшимся, </w:t>
      </w:r>
      <w:r w:rsidRPr="00453F8F">
        <w:rPr>
          <w:szCs w:val="22"/>
        </w:rPr>
        <w:t>в случае его составления, размещается</w:t>
      </w:r>
      <w:r w:rsidR="00157069">
        <w:rPr>
          <w:szCs w:val="22"/>
        </w:rPr>
        <w:t xml:space="preserve"> в ЕИС в течение 3 дней со дня </w:t>
      </w:r>
      <w:r w:rsidRPr="00453F8F">
        <w:rPr>
          <w:szCs w:val="22"/>
        </w:rPr>
        <w:t>его подписания.</w:t>
      </w:r>
    </w:p>
    <w:p w:rsidR="00453F8F" w:rsidRPr="00453F8F" w:rsidRDefault="00453F8F" w:rsidP="00453F8F">
      <w:pPr>
        <w:adjustRightInd w:val="0"/>
        <w:ind w:firstLine="567"/>
        <w:jc w:val="both"/>
        <w:rPr>
          <w:b/>
          <w:szCs w:val="22"/>
        </w:rPr>
      </w:pPr>
      <w:bookmarkStart w:id="42" w:name="_Toc521582075"/>
      <w:r w:rsidRPr="00453F8F">
        <w:rPr>
          <w:szCs w:val="22"/>
        </w:rPr>
        <w:t>9.8.3. Рассмотрение заявок на участие в запросе предложений</w:t>
      </w:r>
      <w:bookmarkEnd w:id="42"/>
      <w:r w:rsidRPr="00453F8F">
        <w:rPr>
          <w:szCs w:val="22"/>
        </w:rPr>
        <w:t>:</w:t>
      </w:r>
    </w:p>
    <w:p w:rsidR="00453F8F" w:rsidRPr="00453F8F" w:rsidRDefault="00453F8F" w:rsidP="00453F8F">
      <w:pPr>
        <w:adjustRightInd w:val="0"/>
        <w:ind w:firstLine="567"/>
        <w:jc w:val="both"/>
        <w:rPr>
          <w:szCs w:val="22"/>
        </w:rPr>
      </w:pPr>
      <w:r w:rsidRPr="00453F8F">
        <w:rPr>
          <w:szCs w:val="22"/>
        </w:rPr>
        <w:t>9.8.3.1. Рассмотрение заявок, поданных на участ</w:t>
      </w:r>
      <w:r w:rsidR="00157069">
        <w:rPr>
          <w:szCs w:val="22"/>
        </w:rPr>
        <w:t xml:space="preserve">ие в запросе предложений (далее </w:t>
      </w:r>
      <w:r w:rsidRPr="00453F8F">
        <w:rPr>
          <w:szCs w:val="22"/>
        </w:rPr>
        <w:t>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9.8.3.2. Срок рассмотрения заявок не может превышать</w:t>
      </w:r>
      <w:r w:rsidR="00157069">
        <w:rPr>
          <w:szCs w:val="22"/>
        </w:rPr>
        <w:t xml:space="preserve"> 7 дней с даты окончания приема </w:t>
      </w:r>
      <w:r w:rsidRPr="00453F8F">
        <w:rPr>
          <w:szCs w:val="22"/>
        </w:rPr>
        <w:t>заявок;</w:t>
      </w:r>
    </w:p>
    <w:p w:rsidR="00453F8F" w:rsidRPr="00453F8F" w:rsidRDefault="00453F8F" w:rsidP="00453F8F">
      <w:pPr>
        <w:adjustRightInd w:val="0"/>
        <w:ind w:firstLine="567"/>
        <w:jc w:val="both"/>
        <w:rPr>
          <w:szCs w:val="22"/>
        </w:rPr>
      </w:pPr>
      <w:r w:rsidRPr="00453F8F">
        <w:rPr>
          <w:szCs w:val="22"/>
        </w:rPr>
        <w:t>9.8.3.3.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t>проверка состава заявок на соблюдение требований извещения и (или) документации о закупке;</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и (или) документации запроса предложения;</w:t>
      </w:r>
    </w:p>
    <w:p w:rsidR="00453F8F" w:rsidRPr="00453F8F" w:rsidRDefault="00453F8F" w:rsidP="00453F8F">
      <w:pPr>
        <w:adjustRightInd w:val="0"/>
        <w:ind w:firstLine="567"/>
        <w:jc w:val="both"/>
        <w:rPr>
          <w:szCs w:val="22"/>
        </w:rPr>
      </w:pPr>
      <w:r w:rsidRPr="00453F8F">
        <w:rPr>
          <w:szCs w:val="22"/>
        </w:rPr>
        <w:t xml:space="preserve">принятие решения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9.8.3.4.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9.8.3.5. Если заявка участника не соответствует у</w:t>
      </w:r>
      <w:r w:rsidR="00157069">
        <w:rPr>
          <w:szCs w:val="22"/>
        </w:rPr>
        <w:t xml:space="preserve">казанным в документации запроса </w:t>
      </w:r>
      <w:r w:rsidRPr="00453F8F">
        <w:rPr>
          <w:szCs w:val="22"/>
        </w:rPr>
        <w:t>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453F8F" w:rsidRPr="00453F8F" w:rsidRDefault="00453F8F" w:rsidP="00453F8F">
      <w:pPr>
        <w:adjustRightInd w:val="0"/>
        <w:ind w:firstLine="567"/>
        <w:jc w:val="both"/>
        <w:rPr>
          <w:szCs w:val="22"/>
        </w:rPr>
      </w:pPr>
      <w:r w:rsidRPr="00453F8F">
        <w:rPr>
          <w:szCs w:val="22"/>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3F8F" w:rsidRPr="00453F8F" w:rsidRDefault="00453F8F" w:rsidP="00453F8F">
      <w:pPr>
        <w:adjustRightInd w:val="0"/>
        <w:ind w:firstLine="567"/>
        <w:jc w:val="both"/>
        <w:rPr>
          <w:szCs w:val="22"/>
        </w:rPr>
      </w:pPr>
      <w:r w:rsidRPr="00453F8F">
        <w:rPr>
          <w:szCs w:val="22"/>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lastRenderedPageBreak/>
        <w:t xml:space="preserve">количество поданных на участие в запросе предложений заявок, </w:t>
      </w:r>
      <w:r w:rsidRPr="00453F8F">
        <w:rPr>
          <w:szCs w:val="22"/>
        </w:rPr>
        <w:br/>
        <w:t>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предложений признан несостоявшимся, </w:t>
      </w:r>
      <w:r w:rsidRPr="00453F8F">
        <w:rPr>
          <w:szCs w:val="22"/>
        </w:rPr>
        <w:br/>
        <w:t xml:space="preserve">в случае признания его таковым, с указанием подраздела Положения, </w:t>
      </w:r>
      <w:r w:rsidRPr="00453F8F">
        <w:rPr>
          <w:szCs w:val="22"/>
        </w:rPr>
        <w:br/>
        <w:t>на основании которого было принято решение о признании запроса предложений несостоявшимся;</w:t>
      </w:r>
    </w:p>
    <w:p w:rsidR="00453F8F" w:rsidRPr="00453F8F" w:rsidRDefault="00453F8F" w:rsidP="00453F8F">
      <w:pPr>
        <w:adjustRightInd w:val="0"/>
        <w:ind w:firstLine="567"/>
        <w:jc w:val="both"/>
        <w:rPr>
          <w:szCs w:val="22"/>
        </w:rPr>
      </w:pPr>
      <w:r w:rsidRPr="00453F8F">
        <w:rPr>
          <w:szCs w:val="22"/>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предложений, </w:t>
      </w:r>
      <w:r w:rsidRPr="00453F8F">
        <w:rPr>
          <w:szCs w:val="22"/>
        </w:rPr>
        <w:br/>
        <w:t>в том числе 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запросе предложений,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рассмотрения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9.8.3.8.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453F8F">
        <w:rPr>
          <w:szCs w:val="22"/>
        </w:rPr>
        <w:br/>
        <w:t>его подписания;</w:t>
      </w:r>
    </w:p>
    <w:p w:rsidR="00453F8F" w:rsidRPr="00453F8F" w:rsidRDefault="00453F8F" w:rsidP="00453F8F">
      <w:pPr>
        <w:adjustRightInd w:val="0"/>
        <w:ind w:firstLine="567"/>
        <w:jc w:val="both"/>
        <w:rPr>
          <w:szCs w:val="22"/>
        </w:rPr>
      </w:pPr>
      <w:r w:rsidRPr="00453F8F">
        <w:rPr>
          <w:szCs w:val="22"/>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453F8F" w:rsidRPr="00453F8F" w:rsidRDefault="00453F8F" w:rsidP="00453F8F">
      <w:pPr>
        <w:adjustRightInd w:val="0"/>
        <w:ind w:firstLine="567"/>
        <w:jc w:val="both"/>
        <w:rPr>
          <w:b/>
          <w:szCs w:val="22"/>
        </w:rPr>
      </w:pPr>
      <w:bookmarkStart w:id="43" w:name="_Toc521582076"/>
      <w:r w:rsidRPr="00453F8F">
        <w:rPr>
          <w:szCs w:val="22"/>
        </w:rPr>
        <w:t>9.8.4. Оценка заявок на участие в запросе предложений</w:t>
      </w:r>
      <w:bookmarkEnd w:id="43"/>
      <w:r w:rsidRPr="00453F8F">
        <w:rPr>
          <w:szCs w:val="22"/>
        </w:rPr>
        <w:t>:</w:t>
      </w:r>
    </w:p>
    <w:p w:rsidR="00453F8F" w:rsidRPr="00453F8F" w:rsidRDefault="00453F8F" w:rsidP="00453F8F">
      <w:pPr>
        <w:adjustRightInd w:val="0"/>
        <w:ind w:firstLine="567"/>
        <w:jc w:val="both"/>
        <w:rPr>
          <w:szCs w:val="22"/>
        </w:rPr>
      </w:pPr>
      <w:r w:rsidRPr="00453F8F">
        <w:rPr>
          <w:szCs w:val="22"/>
        </w:rPr>
        <w:t xml:space="preserve">9.8.4.1. Оценка заявок на участие в запросе предложений (далее </w:t>
      </w:r>
      <w:r w:rsidRPr="00453F8F">
        <w:rPr>
          <w:szCs w:val="22"/>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9.8.4.2. Срок оценки заявок не может превышать 7 дней с даты рассмотрения заявок;</w:t>
      </w:r>
    </w:p>
    <w:p w:rsidR="00453F8F" w:rsidRPr="00453F8F" w:rsidRDefault="00453F8F" w:rsidP="00453F8F">
      <w:pPr>
        <w:adjustRightInd w:val="0"/>
        <w:ind w:firstLine="567"/>
        <w:jc w:val="both"/>
        <w:rPr>
          <w:szCs w:val="22"/>
        </w:rPr>
      </w:pPr>
      <w:r w:rsidRPr="00453F8F">
        <w:rPr>
          <w:szCs w:val="22"/>
        </w:rPr>
        <w:t>9.8.4.3. Оценка заявок не проводится в отношении тех заявок, которые были отклонены на этапе рассмотрения заявок;</w:t>
      </w:r>
    </w:p>
    <w:p w:rsidR="00453F8F" w:rsidRPr="00453F8F" w:rsidRDefault="00453F8F" w:rsidP="00453F8F">
      <w:pPr>
        <w:adjustRightInd w:val="0"/>
        <w:ind w:firstLine="567"/>
        <w:jc w:val="both"/>
        <w:rPr>
          <w:szCs w:val="22"/>
        </w:rPr>
      </w:pPr>
      <w:r w:rsidRPr="00453F8F">
        <w:rPr>
          <w:szCs w:val="22"/>
        </w:rPr>
        <w:t>9.8.4.4. Если в ходе рассмотрения заявок к участию в запросе предложений была допущена тол</w:t>
      </w:r>
      <w:r w:rsidR="00157069">
        <w:rPr>
          <w:szCs w:val="22"/>
        </w:rPr>
        <w:t xml:space="preserve">ько одна заявка, оценка заявок </w:t>
      </w:r>
      <w:r w:rsidRPr="00453F8F">
        <w:rPr>
          <w:szCs w:val="22"/>
        </w:rPr>
        <w:t>не проводится;</w:t>
      </w:r>
    </w:p>
    <w:p w:rsidR="00453F8F" w:rsidRPr="00453F8F" w:rsidRDefault="00453F8F" w:rsidP="00453F8F">
      <w:pPr>
        <w:adjustRightInd w:val="0"/>
        <w:ind w:firstLine="567"/>
        <w:jc w:val="both"/>
        <w:rPr>
          <w:szCs w:val="22"/>
        </w:rPr>
      </w:pPr>
      <w:r w:rsidRPr="00453F8F">
        <w:rPr>
          <w:szCs w:val="22"/>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453F8F" w:rsidRPr="00453F8F" w:rsidRDefault="00453F8F" w:rsidP="00453F8F">
      <w:pPr>
        <w:adjustRightInd w:val="0"/>
        <w:ind w:firstLine="567"/>
        <w:jc w:val="both"/>
        <w:rPr>
          <w:szCs w:val="22"/>
        </w:rPr>
      </w:pPr>
      <w:r w:rsidRPr="00453F8F">
        <w:rPr>
          <w:szCs w:val="22"/>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453F8F" w:rsidRPr="00453F8F" w:rsidRDefault="00453F8F" w:rsidP="00453F8F">
      <w:pPr>
        <w:adjustRightInd w:val="0"/>
        <w:ind w:firstLine="567"/>
        <w:jc w:val="both"/>
        <w:rPr>
          <w:szCs w:val="22"/>
        </w:rPr>
      </w:pPr>
      <w:r w:rsidRPr="00453F8F">
        <w:rPr>
          <w:szCs w:val="22"/>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 xml:space="preserve">количество поданных на участие в запросе предложений заявок, </w:t>
      </w:r>
      <w:r w:rsidRPr="00453F8F">
        <w:rPr>
          <w:szCs w:val="22"/>
        </w:rPr>
        <w:br/>
        <w:t>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предложений признан несостоявшимся, </w:t>
      </w:r>
      <w:r w:rsidRPr="00453F8F">
        <w:rPr>
          <w:szCs w:val="22"/>
        </w:rPr>
        <w:br/>
        <w:t>в случае признания его таковым, с у</w:t>
      </w:r>
      <w:r w:rsidR="00157069">
        <w:rPr>
          <w:szCs w:val="22"/>
        </w:rPr>
        <w:t xml:space="preserve">казанием подраздела Положения, </w:t>
      </w:r>
      <w:r w:rsidRPr="00453F8F">
        <w:rPr>
          <w:szCs w:val="22"/>
        </w:rPr>
        <w:t>на основании которого было принято решение о признании запроса предложений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участника запроса предложений, подавшего заявку на участие в запросе предложений;</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предложений, </w:t>
      </w:r>
      <w:r w:rsidRPr="00453F8F">
        <w:rPr>
          <w:szCs w:val="22"/>
        </w:rPr>
        <w:br/>
        <w:t>в том числе с указанием:</w:t>
      </w:r>
    </w:p>
    <w:p w:rsidR="00453F8F" w:rsidRPr="00453F8F" w:rsidRDefault="00453F8F" w:rsidP="00453F8F">
      <w:pPr>
        <w:adjustRightInd w:val="0"/>
        <w:ind w:firstLine="567"/>
        <w:jc w:val="both"/>
        <w:rPr>
          <w:szCs w:val="22"/>
        </w:rPr>
      </w:pPr>
      <w:r w:rsidRPr="00453F8F">
        <w:rPr>
          <w:szCs w:val="22"/>
        </w:rPr>
        <w:lastRenderedPageBreak/>
        <w:t>количества заявок на участие в запросе предложений,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 xml:space="preserve">результаты оценки заявок на участие в запросе предложений </w:t>
      </w:r>
      <w:r w:rsidRPr="00453F8F">
        <w:rPr>
          <w:szCs w:val="22"/>
        </w:rPr>
        <w:br/>
        <w:t>с указанием решения закупочной комиссии о присвоении каждой заявке значения по каждому из предусмотренных критериев оценки заявок;</w:t>
      </w:r>
    </w:p>
    <w:p w:rsidR="00453F8F" w:rsidRPr="00453F8F" w:rsidRDefault="00453F8F" w:rsidP="00453F8F">
      <w:pPr>
        <w:adjustRightInd w:val="0"/>
        <w:ind w:firstLine="567"/>
        <w:jc w:val="both"/>
        <w:rPr>
          <w:szCs w:val="22"/>
        </w:rPr>
      </w:pPr>
      <w:r w:rsidRPr="00453F8F">
        <w:rPr>
          <w:szCs w:val="22"/>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оценки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453F8F" w:rsidRPr="00453F8F" w:rsidRDefault="00453F8F" w:rsidP="00453F8F">
      <w:pPr>
        <w:adjustRightInd w:val="0"/>
        <w:ind w:firstLine="567"/>
        <w:jc w:val="both"/>
        <w:rPr>
          <w:szCs w:val="22"/>
        </w:rPr>
      </w:pPr>
      <w:r w:rsidRPr="00453F8F">
        <w:rPr>
          <w:szCs w:val="22"/>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453F8F" w:rsidRPr="00453F8F" w:rsidRDefault="00453F8F" w:rsidP="00453F8F">
      <w:pPr>
        <w:adjustRightInd w:val="0"/>
        <w:ind w:firstLine="567"/>
        <w:jc w:val="both"/>
        <w:rPr>
          <w:szCs w:val="22"/>
        </w:rPr>
      </w:pPr>
      <w:r w:rsidRPr="00453F8F">
        <w:rPr>
          <w:szCs w:val="22"/>
        </w:rPr>
        <w:t>9.8.4.10. Протокол оценки заявок подписывается присутствующими членами закупочной комиссии в день проведения оценки заявок;</w:t>
      </w:r>
    </w:p>
    <w:p w:rsidR="00453F8F" w:rsidRPr="00453F8F" w:rsidRDefault="00453F8F" w:rsidP="00453F8F">
      <w:pPr>
        <w:adjustRightInd w:val="0"/>
        <w:ind w:firstLine="567"/>
        <w:jc w:val="both"/>
        <w:rPr>
          <w:szCs w:val="22"/>
        </w:rPr>
      </w:pPr>
      <w:r w:rsidRPr="00453F8F">
        <w:rPr>
          <w:szCs w:val="22"/>
        </w:rPr>
        <w:t>9.8.4.11. Подписанный присутствующими членами закупочной комиссии протокол оценки заявок разм</w:t>
      </w:r>
      <w:r w:rsidR="00157069">
        <w:rPr>
          <w:szCs w:val="22"/>
        </w:rPr>
        <w:t xml:space="preserve">ещается в ЕИС в течение 3 дней </w:t>
      </w:r>
      <w:r w:rsidRPr="00453F8F">
        <w:rPr>
          <w:szCs w:val="22"/>
        </w:rPr>
        <w:t>со дня его подписания.</w:t>
      </w:r>
    </w:p>
    <w:p w:rsidR="00453F8F" w:rsidRPr="00453F8F" w:rsidRDefault="00453F8F" w:rsidP="00453F8F">
      <w:pPr>
        <w:adjustRightInd w:val="0"/>
        <w:ind w:firstLine="567"/>
        <w:jc w:val="both"/>
        <w:rPr>
          <w:szCs w:val="22"/>
        </w:rPr>
      </w:pPr>
      <w:bookmarkStart w:id="44" w:name="_Toc521582077"/>
      <w:r w:rsidRPr="00453F8F">
        <w:rPr>
          <w:szCs w:val="22"/>
        </w:rPr>
        <w:t>9.8.5. Заключение договора по итогам проведения запроса предложений</w:t>
      </w:r>
      <w:bookmarkEnd w:id="44"/>
      <w:r w:rsidRPr="00453F8F">
        <w:rPr>
          <w:szCs w:val="22"/>
        </w:rPr>
        <w:t>:</w:t>
      </w:r>
    </w:p>
    <w:p w:rsidR="00453F8F" w:rsidRPr="00453F8F" w:rsidRDefault="00453F8F" w:rsidP="00453F8F">
      <w:pPr>
        <w:adjustRightInd w:val="0"/>
        <w:ind w:firstLine="567"/>
        <w:jc w:val="both"/>
        <w:rPr>
          <w:szCs w:val="22"/>
        </w:rPr>
      </w:pPr>
      <w:r w:rsidRPr="00453F8F">
        <w:rPr>
          <w:szCs w:val="22"/>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453F8F" w:rsidRPr="00453F8F" w:rsidRDefault="00453F8F" w:rsidP="00453F8F">
      <w:pPr>
        <w:adjustRightInd w:val="0"/>
        <w:ind w:firstLine="567"/>
        <w:jc w:val="both"/>
        <w:rPr>
          <w:szCs w:val="22"/>
        </w:rPr>
      </w:pPr>
      <w:r w:rsidRPr="00453F8F">
        <w:rPr>
          <w:szCs w:val="22"/>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w:t>
      </w:r>
    </w:p>
    <w:p w:rsidR="00453F8F" w:rsidRPr="00453F8F" w:rsidRDefault="00453F8F" w:rsidP="00453F8F">
      <w:pPr>
        <w:adjustRightInd w:val="0"/>
        <w:ind w:firstLine="567"/>
        <w:jc w:val="both"/>
        <w:rPr>
          <w:szCs w:val="22"/>
        </w:rPr>
      </w:pPr>
      <w:r w:rsidRPr="00453F8F">
        <w:rPr>
          <w:szCs w:val="22"/>
        </w:rPr>
        <w:t xml:space="preserve">9.8.5.3. При принятии решения об отказе от заключения договора </w:t>
      </w:r>
      <w:r w:rsidRPr="00453F8F">
        <w:rPr>
          <w:szCs w:val="22"/>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участника запроса предложений сведения, которые были признаны закупочной комиссией недостоверными;</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отказа от заключения договора по решению заказчика;</w:t>
      </w:r>
    </w:p>
    <w:p w:rsidR="00453F8F" w:rsidRPr="00453F8F" w:rsidRDefault="00453F8F" w:rsidP="00453F8F">
      <w:pPr>
        <w:adjustRightInd w:val="0"/>
        <w:ind w:firstLine="567"/>
        <w:jc w:val="both"/>
        <w:rPr>
          <w:szCs w:val="22"/>
        </w:rPr>
      </w:pPr>
      <w:r w:rsidRPr="00453F8F">
        <w:rPr>
          <w:szCs w:val="22"/>
        </w:rPr>
        <w:t>9.8.5.4. Стороны заключают договор в электронной форме с применением функционала ЭП;</w:t>
      </w:r>
    </w:p>
    <w:p w:rsidR="00453F8F" w:rsidRPr="00453F8F" w:rsidRDefault="00453F8F" w:rsidP="00453F8F">
      <w:pPr>
        <w:adjustRightInd w:val="0"/>
        <w:ind w:firstLine="567"/>
        <w:jc w:val="both"/>
        <w:rPr>
          <w:szCs w:val="22"/>
        </w:rPr>
      </w:pPr>
      <w:r w:rsidRPr="00453F8F">
        <w:rPr>
          <w:szCs w:val="22"/>
        </w:rPr>
        <w:t xml:space="preserve">9.8.5.5. Условия договора, заключаемого по результатам проведения запроса предложений, формируются путем внесения в проект договора </w:t>
      </w:r>
      <w:r w:rsidRPr="00453F8F">
        <w:rPr>
          <w:szCs w:val="22"/>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53F8F" w:rsidRPr="00453F8F" w:rsidRDefault="00453F8F" w:rsidP="00453F8F">
      <w:pPr>
        <w:adjustRightInd w:val="0"/>
        <w:ind w:firstLine="567"/>
        <w:jc w:val="both"/>
        <w:rPr>
          <w:szCs w:val="22"/>
        </w:rPr>
      </w:pPr>
      <w:r w:rsidRPr="00453F8F">
        <w:rPr>
          <w:szCs w:val="22"/>
        </w:rPr>
        <w:lastRenderedPageBreak/>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157069">
        <w:rPr>
          <w:szCs w:val="22"/>
        </w:rPr>
        <w:t xml:space="preserve">.8.5.5 Положения, при условии, </w:t>
      </w:r>
      <w:r w:rsidRPr="00453F8F">
        <w:rPr>
          <w:szCs w:val="22"/>
        </w:rPr>
        <w:t xml:space="preserve">что иной порядок формирования цен единиц товаров (работ, услуг) </w:t>
      </w:r>
      <w:r w:rsidRPr="00453F8F">
        <w:rPr>
          <w:szCs w:val="22"/>
        </w:rPr>
        <w:br/>
        <w:t>был указан в документации запроса предложений.</w:t>
      </w:r>
    </w:p>
    <w:p w:rsidR="00453F8F" w:rsidRPr="00453F8F" w:rsidRDefault="00453F8F" w:rsidP="00453F8F">
      <w:pPr>
        <w:adjustRightInd w:val="0"/>
        <w:ind w:firstLine="567"/>
        <w:jc w:val="both"/>
        <w:rPr>
          <w:szCs w:val="22"/>
        </w:rPr>
      </w:pPr>
      <w:bookmarkStart w:id="45" w:name="_Toc521582078"/>
      <w:r w:rsidRPr="00453F8F">
        <w:rPr>
          <w:szCs w:val="22"/>
        </w:rPr>
        <w:t>9.9. Порядок проведения запроса цен</w:t>
      </w:r>
      <w:bookmarkEnd w:id="45"/>
      <w:r w:rsidRPr="00453F8F">
        <w:rPr>
          <w:szCs w:val="22"/>
        </w:rPr>
        <w:t>.</w:t>
      </w:r>
    </w:p>
    <w:p w:rsidR="00453F8F" w:rsidRPr="00453F8F" w:rsidRDefault="00453F8F" w:rsidP="00453F8F">
      <w:pPr>
        <w:adjustRightInd w:val="0"/>
        <w:ind w:firstLine="567"/>
        <w:jc w:val="both"/>
        <w:rPr>
          <w:szCs w:val="22"/>
        </w:rPr>
      </w:pPr>
      <w:bookmarkStart w:id="46" w:name="_Toc521582079"/>
      <w:r w:rsidRPr="00453F8F">
        <w:rPr>
          <w:szCs w:val="22"/>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6"/>
      <w:r w:rsidRPr="00453F8F">
        <w:rPr>
          <w:szCs w:val="22"/>
        </w:rPr>
        <w:t>:</w:t>
      </w:r>
    </w:p>
    <w:p w:rsidR="00453F8F" w:rsidRPr="00453F8F" w:rsidRDefault="00453F8F" w:rsidP="00453F8F">
      <w:pPr>
        <w:adjustRightInd w:val="0"/>
        <w:ind w:firstLine="567"/>
        <w:jc w:val="both"/>
        <w:rPr>
          <w:szCs w:val="22"/>
        </w:rPr>
      </w:pPr>
      <w:r w:rsidRPr="00453F8F">
        <w:rPr>
          <w:szCs w:val="22"/>
        </w:rPr>
        <w:t xml:space="preserve">9.9.1.1. Под запросом цен понимается конкурентная закупка, </w:t>
      </w:r>
      <w:r w:rsidRPr="00453F8F">
        <w:rPr>
          <w:szCs w:val="22"/>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453F8F" w:rsidRPr="00453F8F" w:rsidRDefault="00453F8F" w:rsidP="00453F8F">
      <w:pPr>
        <w:adjustRightInd w:val="0"/>
        <w:ind w:firstLine="567"/>
        <w:jc w:val="both"/>
        <w:rPr>
          <w:szCs w:val="22"/>
        </w:rPr>
      </w:pPr>
      <w:r w:rsidRPr="00453F8F">
        <w:rPr>
          <w:szCs w:val="22"/>
        </w:rPr>
        <w:t xml:space="preserve">9.9.1.2. Извещение о проведении запроса цен (далее извещение </w:t>
      </w:r>
      <w:r w:rsidRPr="00453F8F">
        <w:rPr>
          <w:szCs w:val="22"/>
        </w:rPr>
        <w:br/>
        <w:t>в настоящем подразделе) и документация запроса цен, вносимые в них изменения должны быть разработ</w:t>
      </w:r>
      <w:r w:rsidR="00157069">
        <w:rPr>
          <w:szCs w:val="22"/>
        </w:rPr>
        <w:t xml:space="preserve">аны и размещены в соответствии </w:t>
      </w:r>
      <w:r w:rsidRPr="00453F8F">
        <w:rPr>
          <w:szCs w:val="22"/>
        </w:rPr>
        <w:t xml:space="preserve">с требованиями подраздела </w:t>
      </w:r>
      <w:hyperlink w:anchor="_Требования_к_извещению" w:history="1">
        <w:r w:rsidRPr="00157069">
          <w:rPr>
            <w:rStyle w:val="a7"/>
            <w:color w:val="auto"/>
            <w:szCs w:val="22"/>
            <w:u w:val="none"/>
          </w:rPr>
          <w:t>9.2</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157069">
          <w:rPr>
            <w:rStyle w:val="a7"/>
            <w:color w:val="auto"/>
            <w:szCs w:val="22"/>
            <w:u w:val="none"/>
          </w:rPr>
          <w:t>9.3</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 xml:space="preserve">9.9.1.4. Подача заявок на участие в запросе цен (далее заявки </w:t>
      </w:r>
      <w:r w:rsidRPr="00453F8F">
        <w:rPr>
          <w:szCs w:val="22"/>
        </w:rPr>
        <w:br/>
        <w:t>в настоящем подразделе) осуществляется в бумажной форме в запечатанном конверте в соответствии с требованиями, указанными в документации запроса цен;</w:t>
      </w:r>
    </w:p>
    <w:p w:rsidR="00453F8F" w:rsidRPr="00453F8F" w:rsidRDefault="00453F8F" w:rsidP="00453F8F">
      <w:pPr>
        <w:adjustRightInd w:val="0"/>
        <w:ind w:firstLine="567"/>
        <w:jc w:val="both"/>
        <w:rPr>
          <w:szCs w:val="22"/>
        </w:rPr>
      </w:pPr>
      <w:r w:rsidRPr="00453F8F">
        <w:rPr>
          <w:szCs w:val="22"/>
        </w:rPr>
        <w:t>9.9.1.5. Заказчик вправе отказаться от проведения запроса цен 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t>9.9.1.6.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 xml:space="preserve">9.9.1.7. Заказчик вправе внести изменения в извещение и (или) </w:t>
      </w:r>
      <w:r w:rsidRPr="00453F8F">
        <w:rPr>
          <w:szCs w:val="22"/>
        </w:rPr>
        <w:br/>
        <w:t xml:space="preserve">в документацию запроса цен. Изменения, вносимые в извещение и (или) </w:t>
      </w:r>
      <w:r w:rsidRPr="00453F8F">
        <w:rPr>
          <w:szCs w:val="22"/>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453F8F" w:rsidRPr="00453F8F" w:rsidRDefault="00453F8F" w:rsidP="00453F8F">
      <w:pPr>
        <w:adjustRightInd w:val="0"/>
        <w:ind w:firstLine="567"/>
        <w:jc w:val="both"/>
        <w:rPr>
          <w:szCs w:val="22"/>
        </w:rPr>
      </w:pPr>
      <w:r w:rsidRPr="00453F8F">
        <w:rPr>
          <w:szCs w:val="22"/>
        </w:rPr>
        <w:t xml:space="preserve">9.9.1.8. В случае внесения изменений в извещение и (или) </w:t>
      </w:r>
      <w:r w:rsidRPr="00453F8F">
        <w:rPr>
          <w:szCs w:val="22"/>
        </w:rPr>
        <w:br/>
        <w:t>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w:t>
      </w:r>
      <w:r w:rsidR="00157069">
        <w:rPr>
          <w:szCs w:val="22"/>
        </w:rPr>
        <w:t xml:space="preserve">ачи заявок оставалось не менее </w:t>
      </w:r>
      <w:r w:rsidRPr="00453F8F">
        <w:rPr>
          <w:szCs w:val="22"/>
        </w:rPr>
        <w:t>2 рабочих дней;</w:t>
      </w:r>
    </w:p>
    <w:p w:rsidR="00453F8F" w:rsidRPr="00453F8F" w:rsidRDefault="00453F8F" w:rsidP="00453F8F">
      <w:pPr>
        <w:adjustRightInd w:val="0"/>
        <w:ind w:firstLine="567"/>
        <w:jc w:val="both"/>
        <w:rPr>
          <w:szCs w:val="22"/>
        </w:rPr>
      </w:pPr>
      <w:r w:rsidRPr="00453F8F">
        <w:rPr>
          <w:szCs w:val="22"/>
        </w:rPr>
        <w:t>9.9.1.9.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9.9.1.11 Положения, а также за исключением случаев признания запроса цен несостоявшимся;</w:t>
      </w:r>
    </w:p>
    <w:p w:rsidR="00453F8F" w:rsidRPr="00453F8F" w:rsidRDefault="00453F8F" w:rsidP="00453F8F">
      <w:pPr>
        <w:adjustRightInd w:val="0"/>
        <w:ind w:firstLine="567"/>
        <w:jc w:val="both"/>
        <w:rPr>
          <w:szCs w:val="22"/>
        </w:rPr>
      </w:pPr>
      <w:r w:rsidRPr="00453F8F">
        <w:rPr>
          <w:szCs w:val="22"/>
        </w:rPr>
        <w:t xml:space="preserve">9.9.1.10. Подача (прием) заявок, а также заключение договора </w:t>
      </w:r>
      <w:r w:rsidRPr="00453F8F">
        <w:rPr>
          <w:szCs w:val="22"/>
        </w:rPr>
        <w:br/>
        <w:t>с победителем закупки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цен;</w:t>
      </w:r>
    </w:p>
    <w:p w:rsidR="00453F8F" w:rsidRPr="00453F8F" w:rsidRDefault="00453F8F" w:rsidP="00453F8F">
      <w:pPr>
        <w:adjustRightInd w:val="0"/>
        <w:ind w:firstLine="567"/>
        <w:jc w:val="both"/>
        <w:rPr>
          <w:szCs w:val="22"/>
        </w:rPr>
      </w:pPr>
      <w:r w:rsidRPr="00453F8F">
        <w:rPr>
          <w:szCs w:val="22"/>
        </w:rPr>
        <w:t>9.9.1.11.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53F8F" w:rsidRPr="00453F8F" w:rsidRDefault="00453F8F" w:rsidP="00453F8F">
      <w:pPr>
        <w:adjustRightInd w:val="0"/>
        <w:ind w:firstLine="567"/>
        <w:jc w:val="both"/>
        <w:rPr>
          <w:szCs w:val="22"/>
        </w:rPr>
      </w:pPr>
      <w:bookmarkStart w:id="47" w:name="_Toc521582080"/>
      <w:r w:rsidRPr="00453F8F">
        <w:rPr>
          <w:szCs w:val="22"/>
        </w:rPr>
        <w:t>9.9.2. Вскрытие конвертов с заявками на участие в запросе цен</w:t>
      </w:r>
      <w:bookmarkEnd w:id="47"/>
      <w:r w:rsidRPr="00453F8F">
        <w:rPr>
          <w:szCs w:val="22"/>
        </w:rPr>
        <w:t>:</w:t>
      </w:r>
    </w:p>
    <w:p w:rsidR="00453F8F" w:rsidRPr="00453F8F" w:rsidRDefault="00453F8F" w:rsidP="00453F8F">
      <w:pPr>
        <w:adjustRightInd w:val="0"/>
        <w:ind w:firstLine="567"/>
        <w:jc w:val="both"/>
        <w:rPr>
          <w:szCs w:val="22"/>
        </w:rPr>
      </w:pPr>
      <w:r w:rsidRPr="00453F8F">
        <w:rPr>
          <w:szCs w:val="22"/>
        </w:rPr>
        <w:lastRenderedPageBreak/>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453F8F" w:rsidRPr="00453F8F" w:rsidRDefault="00453F8F" w:rsidP="00453F8F">
      <w:pPr>
        <w:adjustRightInd w:val="0"/>
        <w:ind w:firstLine="567"/>
        <w:jc w:val="both"/>
        <w:rPr>
          <w:szCs w:val="22"/>
        </w:rPr>
      </w:pPr>
      <w:r w:rsidRPr="00453F8F">
        <w:rPr>
          <w:szCs w:val="22"/>
        </w:rPr>
        <w:t xml:space="preserve">9.9.2.2. Конверты с заявками на участие в запросе цен вскрываются </w:t>
      </w:r>
      <w:r w:rsidRPr="00453F8F">
        <w:rPr>
          <w:szCs w:val="22"/>
        </w:rPr>
        <w:br/>
        <w:t xml:space="preserve">на заседании закупочной комиссии в </w:t>
      </w:r>
      <w:r w:rsidR="00157069">
        <w:rPr>
          <w:szCs w:val="22"/>
        </w:rPr>
        <w:t xml:space="preserve">дату и время, месте, указанные </w:t>
      </w:r>
      <w:r w:rsidRPr="00453F8F">
        <w:rPr>
          <w:szCs w:val="22"/>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453F8F" w:rsidRPr="00453F8F" w:rsidRDefault="00453F8F" w:rsidP="00453F8F">
      <w:pPr>
        <w:adjustRightInd w:val="0"/>
        <w:ind w:firstLine="567"/>
        <w:jc w:val="both"/>
        <w:rPr>
          <w:szCs w:val="22"/>
        </w:rPr>
      </w:pPr>
      <w:r w:rsidRPr="00453F8F">
        <w:rPr>
          <w:szCs w:val="22"/>
        </w:rPr>
        <w:t xml:space="preserve">Если установлено, что один участник запроса цен подал две или более заявок на участие и ранее поданные этим </w:t>
      </w:r>
      <w:r w:rsidR="00157069">
        <w:rPr>
          <w:szCs w:val="22"/>
        </w:rPr>
        <w:t xml:space="preserve">участником заявки не отозваны, </w:t>
      </w:r>
      <w:r w:rsidRPr="00453F8F">
        <w:rPr>
          <w:szCs w:val="22"/>
        </w:rPr>
        <w:t xml:space="preserve">все его заявки после вскрытия конвертов </w:t>
      </w:r>
      <w:r w:rsidR="00157069">
        <w:rPr>
          <w:szCs w:val="22"/>
        </w:rPr>
        <w:t xml:space="preserve">не рассматриваются, информация </w:t>
      </w:r>
      <w:r w:rsidRPr="00453F8F">
        <w:rPr>
          <w:szCs w:val="22"/>
        </w:rPr>
        <w:t>о наличии таких заявок заносится в протокол вскрытия конвертов.</w:t>
      </w:r>
    </w:p>
    <w:p w:rsidR="00453F8F" w:rsidRPr="00453F8F" w:rsidRDefault="00453F8F" w:rsidP="00453F8F">
      <w:pPr>
        <w:adjustRightInd w:val="0"/>
        <w:ind w:firstLine="567"/>
        <w:jc w:val="both"/>
        <w:rPr>
          <w:szCs w:val="22"/>
        </w:rPr>
      </w:pPr>
      <w:r w:rsidRPr="00453F8F">
        <w:rPr>
          <w:szCs w:val="22"/>
        </w:rPr>
        <w:t>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w:t>
      </w:r>
      <w:r w:rsidR="00157069">
        <w:rPr>
          <w:szCs w:val="22"/>
        </w:rPr>
        <w:t xml:space="preserve">ответствующая отметка делается </w:t>
      </w:r>
      <w:r w:rsidRPr="00453F8F">
        <w:rPr>
          <w:szCs w:val="22"/>
        </w:rPr>
        <w:t>в протоколе вскрытия конвертов с заявками.</w:t>
      </w:r>
    </w:p>
    <w:p w:rsidR="00453F8F" w:rsidRPr="00453F8F" w:rsidRDefault="00453F8F" w:rsidP="00453F8F">
      <w:pPr>
        <w:adjustRightInd w:val="0"/>
        <w:ind w:firstLine="567"/>
        <w:jc w:val="both"/>
        <w:rPr>
          <w:szCs w:val="22"/>
        </w:rPr>
      </w:pPr>
      <w:r w:rsidRPr="00453F8F">
        <w:rPr>
          <w:szCs w:val="22"/>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453F8F" w:rsidRPr="00453F8F" w:rsidRDefault="00453F8F" w:rsidP="00453F8F">
      <w:pPr>
        <w:adjustRightInd w:val="0"/>
        <w:ind w:firstLine="567"/>
        <w:jc w:val="both"/>
        <w:rPr>
          <w:szCs w:val="22"/>
        </w:rPr>
      </w:pPr>
      <w:r w:rsidRPr="00453F8F">
        <w:rPr>
          <w:szCs w:val="22"/>
        </w:rPr>
        <w:t>9.9.2.3. При вскрытии конвертов с заявками председатель закупочной комиссии объявляет следующую информацию:</w:t>
      </w:r>
    </w:p>
    <w:p w:rsidR="00453F8F" w:rsidRPr="00453F8F" w:rsidRDefault="00453F8F" w:rsidP="00453F8F">
      <w:pPr>
        <w:adjustRightInd w:val="0"/>
        <w:ind w:firstLine="567"/>
        <w:jc w:val="both"/>
        <w:rPr>
          <w:szCs w:val="22"/>
        </w:rPr>
      </w:pPr>
      <w:r w:rsidRPr="00453F8F">
        <w:rPr>
          <w:szCs w:val="22"/>
        </w:rPr>
        <w:t>наименование предмета и номер закупки;</w:t>
      </w:r>
    </w:p>
    <w:p w:rsidR="00453F8F" w:rsidRPr="00453F8F" w:rsidRDefault="00453F8F" w:rsidP="00453F8F">
      <w:pPr>
        <w:adjustRightInd w:val="0"/>
        <w:ind w:firstLine="567"/>
        <w:jc w:val="both"/>
        <w:rPr>
          <w:szCs w:val="22"/>
        </w:rPr>
      </w:pPr>
      <w:r w:rsidRPr="00453F8F">
        <w:rPr>
          <w:szCs w:val="22"/>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453F8F" w:rsidRPr="00453F8F" w:rsidRDefault="00453F8F" w:rsidP="00453F8F">
      <w:pPr>
        <w:adjustRightInd w:val="0"/>
        <w:ind w:firstLine="567"/>
        <w:jc w:val="both"/>
        <w:rPr>
          <w:szCs w:val="22"/>
        </w:rPr>
      </w:pPr>
      <w:r w:rsidRPr="00453F8F">
        <w:rPr>
          <w:szCs w:val="22"/>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453F8F" w:rsidRPr="00453F8F" w:rsidRDefault="00453F8F" w:rsidP="00453F8F">
      <w:pPr>
        <w:adjustRightInd w:val="0"/>
        <w:ind w:firstLine="567"/>
        <w:jc w:val="both"/>
        <w:rPr>
          <w:szCs w:val="22"/>
        </w:rPr>
      </w:pPr>
      <w:r w:rsidRPr="00453F8F">
        <w:rPr>
          <w:szCs w:val="22"/>
        </w:rPr>
        <w:t>сведения о наличии в заявке предусмотренных Положением и извещением сведений и документов, необходимых для допуска к участию;</w:t>
      </w:r>
    </w:p>
    <w:p w:rsidR="00453F8F" w:rsidRPr="00453F8F" w:rsidRDefault="00453F8F" w:rsidP="00453F8F">
      <w:pPr>
        <w:adjustRightInd w:val="0"/>
        <w:ind w:firstLine="567"/>
        <w:jc w:val="both"/>
        <w:rPr>
          <w:szCs w:val="22"/>
        </w:rPr>
      </w:pPr>
      <w:r w:rsidRPr="00453F8F">
        <w:rPr>
          <w:szCs w:val="22"/>
        </w:rPr>
        <w:t>предложение участников, подавших заявки на участие в запросе цен;</w:t>
      </w:r>
    </w:p>
    <w:p w:rsidR="00453F8F" w:rsidRPr="00453F8F" w:rsidRDefault="00453F8F" w:rsidP="00453F8F">
      <w:pPr>
        <w:adjustRightInd w:val="0"/>
        <w:ind w:firstLine="567"/>
        <w:jc w:val="both"/>
        <w:rPr>
          <w:szCs w:val="22"/>
        </w:rPr>
      </w:pPr>
      <w:r w:rsidRPr="00453F8F">
        <w:rPr>
          <w:szCs w:val="22"/>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запросе цен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цен признан несостоявшимся, </w:t>
      </w:r>
      <w:r w:rsidRPr="00453F8F">
        <w:rPr>
          <w:szCs w:val="22"/>
        </w:rPr>
        <w:br/>
        <w:t xml:space="preserve">в случае признания его таковым, с указанием подраздела Положения, </w:t>
      </w:r>
      <w:r w:rsidRPr="00453F8F">
        <w:rPr>
          <w:szCs w:val="22"/>
        </w:rPr>
        <w:br/>
        <w:t>на основании которого было принято решение о признании запроса цен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запроса цен, подавшего заявку </w:t>
      </w:r>
      <w:r w:rsidRPr="00453F8F">
        <w:rPr>
          <w:szCs w:val="22"/>
        </w:rPr>
        <w:br/>
        <w:t>на участие в запросе цен:</w:t>
      </w:r>
    </w:p>
    <w:p w:rsidR="00453F8F" w:rsidRPr="00453F8F" w:rsidRDefault="00453F8F" w:rsidP="00453F8F">
      <w:pPr>
        <w:adjustRightInd w:val="0"/>
        <w:ind w:firstLine="567"/>
        <w:jc w:val="both"/>
        <w:rPr>
          <w:szCs w:val="22"/>
        </w:rPr>
      </w:pPr>
      <w:r w:rsidRPr="00453F8F">
        <w:rPr>
          <w:szCs w:val="22"/>
        </w:rPr>
        <w:t>иная инфор</w:t>
      </w:r>
      <w:r w:rsidR="00157069">
        <w:rPr>
          <w:szCs w:val="22"/>
        </w:rPr>
        <w:t xml:space="preserve">мация, размещаемая в протоколе </w:t>
      </w:r>
      <w:r w:rsidRPr="00453F8F">
        <w:rPr>
          <w:szCs w:val="22"/>
        </w:rPr>
        <w:t>по решению заказчика или предусмотренная Постановлением № 908.</w:t>
      </w:r>
    </w:p>
    <w:p w:rsidR="00453F8F" w:rsidRPr="00453F8F" w:rsidRDefault="00453F8F" w:rsidP="00453F8F">
      <w:pPr>
        <w:adjustRightInd w:val="0"/>
        <w:ind w:firstLine="567"/>
        <w:jc w:val="both"/>
        <w:rPr>
          <w:b/>
          <w:szCs w:val="22"/>
        </w:rPr>
      </w:pPr>
      <w:bookmarkStart w:id="48" w:name="_Toc521582081"/>
      <w:r w:rsidRPr="00453F8F">
        <w:rPr>
          <w:szCs w:val="22"/>
        </w:rPr>
        <w:t>9.9.3. Рассмотрение заявок на участие в запросе цен</w:t>
      </w:r>
      <w:bookmarkEnd w:id="48"/>
      <w:r w:rsidRPr="00453F8F">
        <w:rPr>
          <w:szCs w:val="22"/>
        </w:rPr>
        <w:t>:</w:t>
      </w:r>
    </w:p>
    <w:p w:rsidR="00453F8F" w:rsidRPr="00453F8F" w:rsidRDefault="00453F8F" w:rsidP="00453F8F">
      <w:pPr>
        <w:adjustRightInd w:val="0"/>
        <w:ind w:firstLine="567"/>
        <w:jc w:val="both"/>
        <w:rPr>
          <w:szCs w:val="22"/>
        </w:rPr>
      </w:pPr>
      <w:r w:rsidRPr="00453F8F">
        <w:rPr>
          <w:szCs w:val="22"/>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9.9.3.2. Срок рассмотрения заявок не может превышать 5 дней с даты вскрытия конвертов;</w:t>
      </w:r>
    </w:p>
    <w:p w:rsidR="00453F8F" w:rsidRPr="00453F8F" w:rsidRDefault="00453F8F" w:rsidP="00453F8F">
      <w:pPr>
        <w:adjustRightInd w:val="0"/>
        <w:ind w:firstLine="567"/>
        <w:jc w:val="both"/>
        <w:rPr>
          <w:szCs w:val="22"/>
        </w:rPr>
      </w:pPr>
      <w:r w:rsidRPr="00453F8F">
        <w:rPr>
          <w:szCs w:val="22"/>
        </w:rPr>
        <w:t>9.9.3.3.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lastRenderedPageBreak/>
        <w:t>проверка состава заявок на соблюдение требований извещения и (или) документации запроса цен;</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и (или) документации запроса цен;</w:t>
      </w:r>
    </w:p>
    <w:p w:rsidR="00453F8F" w:rsidRPr="00453F8F" w:rsidRDefault="00453F8F" w:rsidP="00453F8F">
      <w:pPr>
        <w:adjustRightInd w:val="0"/>
        <w:ind w:firstLine="567"/>
        <w:jc w:val="both"/>
        <w:rPr>
          <w:szCs w:val="22"/>
        </w:rPr>
      </w:pPr>
      <w:r w:rsidRPr="00453F8F">
        <w:rPr>
          <w:szCs w:val="22"/>
        </w:rPr>
        <w:t xml:space="preserve">принятие решений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9.9.3.4. Закупочная комиссия имеет право осуществлять любые иные действия, позволяющие рассмотреть</w:t>
      </w:r>
      <w:r w:rsidR="00157069">
        <w:rPr>
          <w:szCs w:val="22"/>
        </w:rPr>
        <w:t xml:space="preserve"> поданные заявки, не указанные </w:t>
      </w:r>
      <w:r w:rsidRPr="00453F8F">
        <w:rPr>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9.9.3.5. Если заявка участника не соответствует указанн</w:t>
      </w:r>
      <w:r w:rsidR="00157069">
        <w:rPr>
          <w:szCs w:val="22"/>
        </w:rPr>
        <w:t xml:space="preserve">ым </w:t>
      </w:r>
      <w:r w:rsidRPr="00453F8F">
        <w:rPr>
          <w:szCs w:val="22"/>
        </w:rP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453F8F" w:rsidRPr="00453F8F" w:rsidRDefault="00453F8F" w:rsidP="00453F8F">
      <w:pPr>
        <w:adjustRightInd w:val="0"/>
        <w:ind w:firstLine="567"/>
        <w:jc w:val="both"/>
        <w:rPr>
          <w:szCs w:val="22"/>
        </w:rPr>
      </w:pPr>
      <w:r w:rsidRPr="00453F8F">
        <w:rPr>
          <w:szCs w:val="22"/>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453F8F" w:rsidRPr="00453F8F" w:rsidRDefault="00453F8F" w:rsidP="00453F8F">
      <w:pPr>
        <w:adjustRightInd w:val="0"/>
        <w:ind w:firstLine="567"/>
        <w:jc w:val="both"/>
        <w:rPr>
          <w:szCs w:val="22"/>
        </w:rPr>
      </w:pPr>
      <w:r w:rsidRPr="00453F8F">
        <w:rPr>
          <w:szCs w:val="22"/>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запросе цен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запроса цен, подавшего заявку </w:t>
      </w:r>
      <w:r w:rsidRPr="00453F8F">
        <w:rPr>
          <w:szCs w:val="22"/>
        </w:rPr>
        <w:br/>
        <w:t>на участие в запросе цен;</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цен, в том числе </w:t>
      </w:r>
      <w:r w:rsidRPr="00453F8F">
        <w:rPr>
          <w:szCs w:val="22"/>
        </w:rPr>
        <w:b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запросе цен,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рассмотрения заявок </w:t>
      </w:r>
      <w:r w:rsidRPr="00453F8F">
        <w:rPr>
          <w:szCs w:val="22"/>
        </w:rPr>
        <w:br/>
        <w:t>по решению заказчика или предусмотренная Постановлением N 908;</w:t>
      </w:r>
    </w:p>
    <w:p w:rsidR="00453F8F" w:rsidRPr="00453F8F" w:rsidRDefault="00453F8F" w:rsidP="00453F8F">
      <w:pPr>
        <w:adjustRightInd w:val="0"/>
        <w:ind w:firstLine="567"/>
        <w:jc w:val="both"/>
        <w:rPr>
          <w:szCs w:val="22"/>
        </w:rPr>
      </w:pPr>
      <w:r w:rsidRPr="00453F8F">
        <w:rPr>
          <w:szCs w:val="22"/>
        </w:rPr>
        <w:t>9.9.3.8.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453F8F">
        <w:rPr>
          <w:szCs w:val="22"/>
        </w:rPr>
        <w:br/>
        <w:t>его подписания;</w:t>
      </w:r>
    </w:p>
    <w:p w:rsidR="00453F8F" w:rsidRPr="00453F8F" w:rsidRDefault="00453F8F" w:rsidP="00453F8F">
      <w:pPr>
        <w:adjustRightInd w:val="0"/>
        <w:ind w:firstLine="567"/>
        <w:jc w:val="both"/>
        <w:rPr>
          <w:szCs w:val="22"/>
        </w:rPr>
      </w:pPr>
      <w:r w:rsidRPr="00453F8F">
        <w:rPr>
          <w:szCs w:val="22"/>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453F8F" w:rsidRPr="00453F8F" w:rsidRDefault="00453F8F" w:rsidP="00453F8F">
      <w:pPr>
        <w:adjustRightInd w:val="0"/>
        <w:ind w:firstLine="567"/>
        <w:jc w:val="both"/>
        <w:rPr>
          <w:b/>
          <w:szCs w:val="22"/>
        </w:rPr>
      </w:pPr>
      <w:bookmarkStart w:id="49" w:name="_Toc521582082"/>
      <w:r w:rsidRPr="00453F8F">
        <w:rPr>
          <w:szCs w:val="22"/>
        </w:rPr>
        <w:t>9.9.4. Оценка заявок на участие в запросе цен</w:t>
      </w:r>
      <w:bookmarkEnd w:id="49"/>
      <w:r w:rsidRPr="00453F8F">
        <w:rPr>
          <w:szCs w:val="22"/>
        </w:rPr>
        <w:t>:</w:t>
      </w:r>
    </w:p>
    <w:p w:rsidR="00453F8F" w:rsidRPr="00453F8F" w:rsidRDefault="00453F8F" w:rsidP="00453F8F">
      <w:pPr>
        <w:adjustRightInd w:val="0"/>
        <w:ind w:firstLine="567"/>
        <w:jc w:val="both"/>
        <w:rPr>
          <w:szCs w:val="22"/>
        </w:rPr>
      </w:pPr>
      <w:r w:rsidRPr="00453F8F">
        <w:rPr>
          <w:szCs w:val="22"/>
        </w:rPr>
        <w:t xml:space="preserve">9.9.4.1. Оценка заявок на участие в запросе цен (далее оценка заявок </w:t>
      </w:r>
      <w:r w:rsidRPr="00453F8F">
        <w:rPr>
          <w:szCs w:val="22"/>
        </w:rPr>
        <w:br/>
        <w:t>в настоящем подразделе), допущенных к участию в запросе цен по итогам рассмотрения заявок,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9.9.4.2. Срок оценки заявок не может превышать 2 дней с даты рассмотрения заявок;</w:t>
      </w:r>
    </w:p>
    <w:p w:rsidR="00453F8F" w:rsidRPr="00453F8F" w:rsidRDefault="00453F8F" w:rsidP="00453F8F">
      <w:pPr>
        <w:adjustRightInd w:val="0"/>
        <w:ind w:firstLine="567"/>
        <w:jc w:val="both"/>
        <w:rPr>
          <w:szCs w:val="22"/>
        </w:rPr>
      </w:pPr>
      <w:r w:rsidRPr="00453F8F">
        <w:rPr>
          <w:szCs w:val="22"/>
        </w:rPr>
        <w:t>9.9.4.3. Оценка заявок не проводится в отношении тех заявок, которые были отклонены на этапе рассмотрения заявок;</w:t>
      </w:r>
    </w:p>
    <w:p w:rsidR="00453F8F" w:rsidRPr="00453F8F" w:rsidRDefault="00453F8F" w:rsidP="00453F8F">
      <w:pPr>
        <w:adjustRightInd w:val="0"/>
        <w:ind w:firstLine="567"/>
        <w:jc w:val="both"/>
        <w:rPr>
          <w:szCs w:val="22"/>
        </w:rPr>
      </w:pPr>
      <w:r w:rsidRPr="00453F8F">
        <w:rPr>
          <w:szCs w:val="22"/>
        </w:rPr>
        <w:t>9.9.4.4. Если в ходе рассмотрения заявок к участию в запросе цен была допущена только одна заявка, оценка заявок не проводится;</w:t>
      </w:r>
    </w:p>
    <w:p w:rsidR="00453F8F" w:rsidRPr="00453F8F" w:rsidRDefault="00453F8F" w:rsidP="00453F8F">
      <w:pPr>
        <w:adjustRightInd w:val="0"/>
        <w:ind w:firstLine="567"/>
        <w:jc w:val="both"/>
        <w:rPr>
          <w:szCs w:val="22"/>
        </w:rPr>
      </w:pPr>
      <w:r w:rsidRPr="00453F8F">
        <w:rPr>
          <w:szCs w:val="22"/>
        </w:rPr>
        <w:lastRenderedPageBreak/>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453F8F" w:rsidRPr="00453F8F" w:rsidRDefault="00453F8F" w:rsidP="00453F8F">
      <w:pPr>
        <w:adjustRightInd w:val="0"/>
        <w:ind w:firstLine="567"/>
        <w:jc w:val="both"/>
        <w:rPr>
          <w:szCs w:val="22"/>
        </w:rPr>
      </w:pPr>
      <w:r w:rsidRPr="00453F8F">
        <w:rPr>
          <w:szCs w:val="22"/>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запросе цен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запроса цен, подавшего заявку </w:t>
      </w:r>
      <w:r w:rsidRPr="00453F8F">
        <w:rPr>
          <w:szCs w:val="22"/>
        </w:rPr>
        <w:br/>
        <w:t>на участие в запросе цен;</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цен, в том числе </w:t>
      </w:r>
      <w:r w:rsidRPr="00453F8F">
        <w:rPr>
          <w:szCs w:val="22"/>
        </w:rPr>
        <w:b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запросе цен,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453F8F" w:rsidRPr="00453F8F" w:rsidRDefault="00453F8F" w:rsidP="00453F8F">
      <w:pPr>
        <w:adjustRightInd w:val="0"/>
        <w:ind w:firstLine="567"/>
        <w:jc w:val="both"/>
        <w:rPr>
          <w:szCs w:val="22"/>
        </w:rPr>
      </w:pPr>
      <w:r w:rsidRPr="00453F8F">
        <w:rPr>
          <w:szCs w:val="22"/>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453F8F" w:rsidRPr="00453F8F" w:rsidRDefault="00453F8F" w:rsidP="00453F8F">
      <w:pPr>
        <w:adjustRightInd w:val="0"/>
        <w:ind w:firstLine="567"/>
        <w:jc w:val="both"/>
        <w:rPr>
          <w:szCs w:val="22"/>
        </w:rPr>
      </w:pPr>
      <w:r w:rsidRPr="00453F8F">
        <w:rPr>
          <w:szCs w:val="22"/>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оценки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 xml:space="preserve">9.9.4.7. Заявке на участие в закупке, в которой содержится предложение </w:t>
      </w:r>
      <w:r w:rsidRPr="00453F8F">
        <w:rPr>
          <w:szCs w:val="22"/>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453F8F" w:rsidRPr="00453F8F" w:rsidRDefault="00453F8F" w:rsidP="00453F8F">
      <w:pPr>
        <w:adjustRightInd w:val="0"/>
        <w:ind w:firstLine="567"/>
        <w:jc w:val="both"/>
        <w:rPr>
          <w:szCs w:val="22"/>
        </w:rPr>
      </w:pPr>
      <w:r w:rsidRPr="00453F8F">
        <w:rPr>
          <w:szCs w:val="22"/>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453F8F" w:rsidRPr="00453F8F" w:rsidRDefault="00453F8F" w:rsidP="00453F8F">
      <w:pPr>
        <w:adjustRightInd w:val="0"/>
        <w:ind w:firstLine="567"/>
        <w:jc w:val="both"/>
        <w:rPr>
          <w:szCs w:val="22"/>
        </w:rPr>
      </w:pPr>
      <w:r w:rsidRPr="00453F8F">
        <w:rPr>
          <w:szCs w:val="22"/>
        </w:rPr>
        <w:t>9.9.4.9. Протокол оценки заявок подписывается присутствующими членами закупочной комиссии в день проведения оценки заявок;</w:t>
      </w:r>
    </w:p>
    <w:p w:rsidR="00453F8F" w:rsidRPr="00453F8F" w:rsidRDefault="00453F8F" w:rsidP="00453F8F">
      <w:pPr>
        <w:adjustRightInd w:val="0"/>
        <w:ind w:firstLine="567"/>
        <w:jc w:val="both"/>
        <w:rPr>
          <w:szCs w:val="22"/>
        </w:rPr>
      </w:pPr>
      <w:r w:rsidRPr="00453F8F">
        <w:rPr>
          <w:szCs w:val="22"/>
        </w:rPr>
        <w:t>9.9.4.10. Подписанный присутствующими членами комиссии протокол оценки заявок размещается в ЕИС в течение 3 дней со дня его подписания.</w:t>
      </w:r>
    </w:p>
    <w:p w:rsidR="00453F8F" w:rsidRPr="00453F8F" w:rsidRDefault="00453F8F" w:rsidP="00453F8F">
      <w:pPr>
        <w:adjustRightInd w:val="0"/>
        <w:ind w:firstLine="567"/>
        <w:jc w:val="both"/>
        <w:rPr>
          <w:szCs w:val="22"/>
        </w:rPr>
      </w:pPr>
      <w:r w:rsidRPr="00453F8F">
        <w:rPr>
          <w:szCs w:val="22"/>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запросе цен заявок;</w:t>
      </w:r>
    </w:p>
    <w:p w:rsidR="00453F8F" w:rsidRPr="00453F8F" w:rsidRDefault="00453F8F" w:rsidP="00453F8F">
      <w:pPr>
        <w:adjustRightInd w:val="0"/>
        <w:ind w:firstLine="567"/>
        <w:jc w:val="both"/>
        <w:rPr>
          <w:szCs w:val="22"/>
        </w:rPr>
      </w:pPr>
      <w:r w:rsidRPr="00453F8F">
        <w:rPr>
          <w:szCs w:val="22"/>
        </w:rPr>
        <w:t>указание структурной единицы Положения, на основании которой было принято решение о признании запроса цен несостоявшимся.</w:t>
      </w:r>
    </w:p>
    <w:p w:rsidR="00453F8F" w:rsidRPr="00453F8F" w:rsidRDefault="00453F8F" w:rsidP="00453F8F">
      <w:pPr>
        <w:adjustRightInd w:val="0"/>
        <w:ind w:firstLine="567"/>
        <w:jc w:val="both"/>
        <w:rPr>
          <w:szCs w:val="22"/>
        </w:rPr>
      </w:pPr>
      <w:r w:rsidRPr="00453F8F">
        <w:rPr>
          <w:szCs w:val="22"/>
        </w:rPr>
        <w:t>Протокол признания запроса цен несостоявшимся в случае его составления размещается в ЕИС в течение 3 дней со дня его подписания.</w:t>
      </w:r>
    </w:p>
    <w:p w:rsidR="00453F8F" w:rsidRPr="00453F8F" w:rsidRDefault="00453F8F" w:rsidP="00453F8F">
      <w:pPr>
        <w:adjustRightInd w:val="0"/>
        <w:ind w:firstLine="567"/>
        <w:jc w:val="both"/>
        <w:rPr>
          <w:szCs w:val="22"/>
        </w:rPr>
      </w:pPr>
      <w:bookmarkStart w:id="50" w:name="_Toc521582083"/>
      <w:r w:rsidRPr="00453F8F">
        <w:rPr>
          <w:szCs w:val="22"/>
        </w:rPr>
        <w:t>9.9.5. Заключение договора по итогам проведения запроса цен</w:t>
      </w:r>
      <w:bookmarkEnd w:id="50"/>
      <w:r w:rsidRPr="00453F8F">
        <w:rPr>
          <w:szCs w:val="22"/>
        </w:rPr>
        <w:t>:</w:t>
      </w:r>
    </w:p>
    <w:p w:rsidR="00453F8F" w:rsidRPr="00453F8F" w:rsidRDefault="00453F8F" w:rsidP="00453F8F">
      <w:pPr>
        <w:adjustRightInd w:val="0"/>
        <w:ind w:firstLine="567"/>
        <w:jc w:val="both"/>
        <w:rPr>
          <w:szCs w:val="22"/>
        </w:rPr>
      </w:pPr>
      <w:r w:rsidRPr="00453F8F">
        <w:rPr>
          <w:szCs w:val="22"/>
        </w:rPr>
        <w:t xml:space="preserve">9.9.5.1. По результатам проведения запроса цен договор заключается </w:t>
      </w:r>
      <w:r w:rsidRPr="00453F8F">
        <w:rPr>
          <w:szCs w:val="22"/>
        </w:rPr>
        <w:br/>
        <w:t>в порядке и в сроки, предусмотренные действующим законодательством, документацией запроса цен и подразделом 13.1 Положения;</w:t>
      </w:r>
    </w:p>
    <w:p w:rsidR="00453F8F" w:rsidRPr="00453F8F" w:rsidRDefault="00453F8F" w:rsidP="00453F8F">
      <w:pPr>
        <w:adjustRightInd w:val="0"/>
        <w:ind w:firstLine="567"/>
        <w:jc w:val="both"/>
        <w:rPr>
          <w:szCs w:val="22"/>
        </w:rPr>
      </w:pPr>
      <w:r w:rsidRPr="00453F8F">
        <w:rPr>
          <w:szCs w:val="22"/>
        </w:rPr>
        <w:lastRenderedPageBreak/>
        <w:t>9.9.5.2. Заказчик обязан принять решение об отказе от заключения договора с победителем запроса цен или</w:t>
      </w:r>
      <w:r w:rsidR="00157069">
        <w:rPr>
          <w:szCs w:val="22"/>
        </w:rPr>
        <w:t xml:space="preserve"> с иным участником запроса цен </w:t>
      </w:r>
      <w:r w:rsidRPr="00453F8F">
        <w:rPr>
          <w:szCs w:val="22"/>
        </w:rP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453F8F">
        <w:rPr>
          <w:szCs w:val="22"/>
        </w:rPr>
        <w:br/>
        <w:t xml:space="preserve">в соответствии с условиями документации запроса цен. </w:t>
      </w:r>
    </w:p>
    <w:p w:rsidR="00453F8F" w:rsidRPr="00453F8F" w:rsidRDefault="00453F8F" w:rsidP="00453F8F">
      <w:pPr>
        <w:adjustRightInd w:val="0"/>
        <w:ind w:firstLine="567"/>
        <w:jc w:val="both"/>
        <w:rPr>
          <w:szCs w:val="22"/>
        </w:rPr>
      </w:pPr>
      <w:r w:rsidRPr="00453F8F">
        <w:rPr>
          <w:szCs w:val="22"/>
        </w:rPr>
        <w:t>9.9.5.3. При принятии решения об</w:t>
      </w:r>
      <w:r w:rsidR="00157069">
        <w:rPr>
          <w:szCs w:val="22"/>
        </w:rPr>
        <w:t xml:space="preserve"> отказе от заключения договора </w:t>
      </w:r>
      <w:r w:rsidRPr="00453F8F">
        <w:rPr>
          <w:szCs w:val="22"/>
        </w:rP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 xml:space="preserve">указание на отказ от заключения договора с участником запроса цен, </w:t>
      </w:r>
      <w:r w:rsidRPr="00453F8F">
        <w:rPr>
          <w:szCs w:val="22"/>
        </w:rPr>
        <w:br/>
        <w:t>а также указание подраздела Положения, на основании которого было принято решение об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участника запроса цен сведения, которые были признаны комиссией недостоверными;</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отказа от заключения договора по решению заказчика;</w:t>
      </w:r>
    </w:p>
    <w:p w:rsidR="00453F8F" w:rsidRPr="00453F8F" w:rsidRDefault="00453F8F" w:rsidP="00453F8F">
      <w:pPr>
        <w:adjustRightInd w:val="0"/>
        <w:ind w:firstLine="567"/>
        <w:jc w:val="both"/>
        <w:rPr>
          <w:szCs w:val="22"/>
        </w:rPr>
      </w:pPr>
      <w:r w:rsidRPr="00453F8F">
        <w:rPr>
          <w:szCs w:val="22"/>
        </w:rPr>
        <w:t>9.9.5.4. Стороны заключают договор по результатам проведения запроса цен в бумажной форме;</w:t>
      </w:r>
    </w:p>
    <w:p w:rsidR="00453F8F" w:rsidRPr="00453F8F" w:rsidRDefault="00453F8F" w:rsidP="00453F8F">
      <w:pPr>
        <w:adjustRightInd w:val="0"/>
        <w:ind w:firstLine="567"/>
        <w:jc w:val="both"/>
        <w:rPr>
          <w:szCs w:val="22"/>
        </w:rPr>
      </w:pPr>
      <w:r w:rsidRPr="00453F8F">
        <w:rPr>
          <w:szCs w:val="22"/>
        </w:rPr>
        <w:t>9.9.5.5. Условия договора, заключаемого по резу</w:t>
      </w:r>
      <w:r w:rsidR="00157069">
        <w:rPr>
          <w:szCs w:val="22"/>
        </w:rPr>
        <w:t xml:space="preserve">льтатам проведения запроса цен, </w:t>
      </w:r>
      <w:r w:rsidRPr="00453F8F">
        <w:rPr>
          <w:szCs w:val="22"/>
        </w:rPr>
        <w:t xml:space="preserve">формируются путем внесения </w:t>
      </w:r>
      <w:r w:rsidR="00157069">
        <w:rPr>
          <w:szCs w:val="22"/>
        </w:rPr>
        <w:t xml:space="preserve">в проект договора (в частности </w:t>
      </w:r>
      <w:r w:rsidRPr="00453F8F">
        <w:rPr>
          <w:szCs w:val="22"/>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453F8F" w:rsidRPr="00453F8F" w:rsidRDefault="00453F8F" w:rsidP="00453F8F">
      <w:pPr>
        <w:adjustRightInd w:val="0"/>
        <w:ind w:firstLine="567"/>
        <w:jc w:val="both"/>
        <w:rPr>
          <w:szCs w:val="22"/>
        </w:rPr>
      </w:pPr>
      <w:r w:rsidRPr="00453F8F">
        <w:rPr>
          <w:szCs w:val="22"/>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157069">
        <w:rPr>
          <w:szCs w:val="22"/>
        </w:rPr>
        <w:t xml:space="preserve">.9.5.5 Положения, при условии, </w:t>
      </w:r>
      <w:r w:rsidRPr="00453F8F">
        <w:rPr>
          <w:szCs w:val="22"/>
        </w:rPr>
        <w:t>что иной порядок формирования цен единиц товаров (работ, услуг) был указан в документации запроса цен.</w:t>
      </w:r>
    </w:p>
    <w:p w:rsidR="00453F8F" w:rsidRPr="00453F8F" w:rsidRDefault="00453F8F" w:rsidP="00453F8F">
      <w:pPr>
        <w:adjustRightInd w:val="0"/>
        <w:ind w:firstLine="567"/>
        <w:jc w:val="both"/>
        <w:rPr>
          <w:szCs w:val="22"/>
        </w:rPr>
      </w:pPr>
      <w:bookmarkStart w:id="51" w:name="_Toc521582084"/>
      <w:r w:rsidRPr="00453F8F">
        <w:rPr>
          <w:szCs w:val="22"/>
        </w:rPr>
        <w:t>9.10. Порядок проведения запроса котировок</w:t>
      </w:r>
      <w:bookmarkEnd w:id="51"/>
      <w:r w:rsidRPr="00453F8F">
        <w:rPr>
          <w:szCs w:val="22"/>
        </w:rPr>
        <w:t>.</w:t>
      </w:r>
    </w:p>
    <w:p w:rsidR="00453F8F" w:rsidRPr="00453F8F" w:rsidRDefault="00453F8F" w:rsidP="00453F8F">
      <w:pPr>
        <w:adjustRightInd w:val="0"/>
        <w:ind w:firstLine="567"/>
        <w:jc w:val="both"/>
        <w:rPr>
          <w:szCs w:val="22"/>
        </w:rPr>
      </w:pPr>
      <w:bookmarkStart w:id="52" w:name="_Toc521582085"/>
      <w:r w:rsidRPr="00453F8F">
        <w:rPr>
          <w:szCs w:val="22"/>
        </w:rPr>
        <w:t>9.10.1. Общие положения, отказ от проведения запроса котировок и внесение изменений в извещение о проведении запроса котировок</w:t>
      </w:r>
      <w:bookmarkEnd w:id="52"/>
      <w:r w:rsidRPr="00453F8F">
        <w:rPr>
          <w:szCs w:val="22"/>
        </w:rPr>
        <w:t>:</w:t>
      </w:r>
    </w:p>
    <w:p w:rsidR="00453F8F" w:rsidRPr="00453F8F" w:rsidRDefault="00453F8F" w:rsidP="00453F8F">
      <w:pPr>
        <w:adjustRightInd w:val="0"/>
        <w:ind w:firstLine="567"/>
        <w:jc w:val="both"/>
        <w:rPr>
          <w:szCs w:val="22"/>
        </w:rPr>
      </w:pPr>
      <w:r w:rsidRPr="00453F8F">
        <w:rPr>
          <w:szCs w:val="22"/>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453F8F" w:rsidRPr="00453F8F" w:rsidRDefault="00453F8F" w:rsidP="00453F8F">
      <w:pPr>
        <w:adjustRightInd w:val="0"/>
        <w:ind w:firstLine="567"/>
        <w:jc w:val="both"/>
        <w:rPr>
          <w:szCs w:val="22"/>
        </w:rPr>
      </w:pPr>
      <w:r w:rsidRPr="00453F8F">
        <w:rPr>
          <w:szCs w:val="22"/>
        </w:rPr>
        <w:t>9.10.1.2. Документация запроса котировок не разрабатывается;</w:t>
      </w:r>
    </w:p>
    <w:p w:rsidR="00453F8F" w:rsidRPr="00453F8F" w:rsidRDefault="00453F8F" w:rsidP="00453F8F">
      <w:pPr>
        <w:adjustRightInd w:val="0"/>
        <w:ind w:firstLine="567"/>
        <w:jc w:val="both"/>
        <w:rPr>
          <w:szCs w:val="22"/>
        </w:rPr>
      </w:pPr>
      <w:r w:rsidRPr="00453F8F">
        <w:rPr>
          <w:szCs w:val="22"/>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157069">
          <w:rPr>
            <w:rStyle w:val="a7"/>
            <w:color w:val="auto"/>
            <w:szCs w:val="22"/>
            <w:u w:val="none"/>
          </w:rPr>
          <w:t>9.2</w:t>
        </w:r>
      </w:hyperlink>
      <w:r w:rsidRPr="00157069">
        <w:rPr>
          <w:szCs w:val="22"/>
        </w:rPr>
        <w:t xml:space="preserve"> </w:t>
      </w:r>
      <w:r w:rsidRPr="00453F8F">
        <w:rPr>
          <w:szCs w:val="22"/>
        </w:rPr>
        <w:t>Положения;</w:t>
      </w:r>
    </w:p>
    <w:p w:rsidR="00453F8F" w:rsidRPr="00453F8F" w:rsidRDefault="00453F8F" w:rsidP="00453F8F">
      <w:pPr>
        <w:adjustRightInd w:val="0"/>
        <w:ind w:firstLine="567"/>
        <w:jc w:val="both"/>
        <w:rPr>
          <w:szCs w:val="22"/>
        </w:rPr>
      </w:pPr>
      <w:r w:rsidRPr="00453F8F">
        <w:rPr>
          <w:szCs w:val="22"/>
        </w:rPr>
        <w:t>Помимо сведений, указанных в подпункте 9.2.8 Положения, извещение о проведении запроса котировок должно содержать:</w:t>
      </w:r>
    </w:p>
    <w:p w:rsidR="00453F8F" w:rsidRPr="00453F8F" w:rsidRDefault="00453F8F" w:rsidP="00453F8F">
      <w:pPr>
        <w:adjustRightInd w:val="0"/>
        <w:ind w:firstLine="567"/>
        <w:jc w:val="both"/>
        <w:rPr>
          <w:szCs w:val="22"/>
        </w:rPr>
      </w:pPr>
      <w:r w:rsidRPr="00453F8F">
        <w:rPr>
          <w:szCs w:val="22"/>
        </w:rPr>
        <w:t>критерии оценки заявок и порядок оценки заявок на участие в запросе котировок;</w:t>
      </w:r>
    </w:p>
    <w:p w:rsidR="00453F8F" w:rsidRPr="00453F8F" w:rsidRDefault="00453F8F" w:rsidP="00453F8F">
      <w:pPr>
        <w:adjustRightInd w:val="0"/>
        <w:ind w:firstLine="567"/>
        <w:jc w:val="both"/>
        <w:rPr>
          <w:szCs w:val="22"/>
        </w:rPr>
      </w:pPr>
      <w:r w:rsidRPr="00453F8F">
        <w:rPr>
          <w:szCs w:val="22"/>
        </w:rPr>
        <w:t>проект договора, заключаемого по результатам проведения закупки;</w:t>
      </w:r>
    </w:p>
    <w:p w:rsidR="00453F8F" w:rsidRPr="00453F8F" w:rsidRDefault="00453F8F" w:rsidP="00453F8F">
      <w:pPr>
        <w:adjustRightInd w:val="0"/>
        <w:ind w:firstLine="567"/>
        <w:jc w:val="both"/>
        <w:rPr>
          <w:szCs w:val="22"/>
        </w:rPr>
      </w:pPr>
      <w:r w:rsidRPr="00453F8F">
        <w:rPr>
          <w:szCs w:val="22"/>
        </w:rPr>
        <w:t>обоснование начальной (максимальной) цены договора, оформленное с учетом требований раздела 7 Положения.</w:t>
      </w:r>
    </w:p>
    <w:p w:rsidR="00453F8F" w:rsidRPr="00453F8F" w:rsidRDefault="00453F8F" w:rsidP="00453F8F">
      <w:pPr>
        <w:adjustRightInd w:val="0"/>
        <w:ind w:firstLine="567"/>
        <w:jc w:val="both"/>
        <w:rPr>
          <w:szCs w:val="22"/>
        </w:rPr>
      </w:pPr>
      <w:r w:rsidRPr="00453F8F">
        <w:rPr>
          <w:szCs w:val="22"/>
        </w:rPr>
        <w:t>9.10.1.4. Подача заявок на участие в запросе котировок (далее заявка</w:t>
      </w:r>
      <w:r w:rsidRPr="00453F8F">
        <w:rPr>
          <w:szCs w:val="22"/>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453F8F">
        <w:rPr>
          <w:szCs w:val="22"/>
        </w:rPr>
        <w:br/>
        <w:t xml:space="preserve">подраздела </w:t>
      </w:r>
      <w:hyperlink w:anchor="_Порядок_подачи_заявки" w:history="1">
        <w:r w:rsidRPr="005974A3">
          <w:rPr>
            <w:rStyle w:val="a7"/>
            <w:color w:val="auto"/>
            <w:szCs w:val="22"/>
            <w:u w:val="none"/>
          </w:rPr>
          <w:t>9.4</w:t>
        </w:r>
      </w:hyperlink>
      <w:r w:rsidRPr="005974A3">
        <w:rPr>
          <w:szCs w:val="22"/>
        </w:rPr>
        <w:t xml:space="preserve"> </w:t>
      </w:r>
      <w:r w:rsidRPr="00453F8F">
        <w:rPr>
          <w:szCs w:val="22"/>
        </w:rPr>
        <w:t>Положения;</w:t>
      </w:r>
    </w:p>
    <w:p w:rsidR="00453F8F" w:rsidRPr="00453F8F" w:rsidRDefault="00453F8F" w:rsidP="00453F8F">
      <w:pPr>
        <w:adjustRightInd w:val="0"/>
        <w:ind w:firstLine="567"/>
        <w:jc w:val="both"/>
        <w:rPr>
          <w:szCs w:val="22"/>
        </w:rPr>
      </w:pPr>
      <w:r w:rsidRPr="00453F8F">
        <w:rPr>
          <w:szCs w:val="22"/>
        </w:rPr>
        <w:t xml:space="preserve">9.10.1.5. Заказчик вправе отказаться от проведения запроса котировок </w:t>
      </w:r>
      <w:r w:rsidRPr="00453F8F">
        <w:rPr>
          <w:szCs w:val="22"/>
        </w:rPr>
        <w:br/>
        <w:t>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t xml:space="preserve">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w:t>
      </w:r>
      <w:r w:rsidRPr="00453F8F">
        <w:rPr>
          <w:szCs w:val="22"/>
        </w:rPr>
        <w:lastRenderedPageBreak/>
        <w:t>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9.10.1.7.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453F8F" w:rsidRPr="00453F8F" w:rsidRDefault="00453F8F" w:rsidP="00453F8F">
      <w:pPr>
        <w:adjustRightInd w:val="0"/>
        <w:ind w:firstLine="567"/>
        <w:jc w:val="both"/>
        <w:rPr>
          <w:szCs w:val="22"/>
        </w:rPr>
      </w:pPr>
      <w:r w:rsidRPr="00453F8F">
        <w:rPr>
          <w:szCs w:val="22"/>
        </w:rPr>
        <w:t>9.10.1.8.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453F8F" w:rsidRPr="00453F8F" w:rsidRDefault="00453F8F" w:rsidP="00453F8F">
      <w:pPr>
        <w:adjustRightInd w:val="0"/>
        <w:ind w:firstLine="567"/>
        <w:jc w:val="both"/>
        <w:rPr>
          <w:szCs w:val="22"/>
        </w:rPr>
      </w:pPr>
      <w:r w:rsidRPr="00453F8F">
        <w:rPr>
          <w:szCs w:val="22"/>
        </w:rPr>
        <w:t xml:space="preserve">9.10.1.9. Запрос котировок состоит из следующих этапов: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w:t>
      </w:r>
      <w:r w:rsidR="00B7603E">
        <w:rPr>
          <w:szCs w:val="22"/>
        </w:rPr>
        <w:t xml:space="preserve">заключительным этапом закупки, </w:t>
      </w:r>
      <w:r w:rsidRPr="00453F8F">
        <w:rPr>
          <w:szCs w:val="22"/>
        </w:rPr>
        <w:t>и протокол, составленный по результатам такого этапа, является итоговым, за исключением случая, предусмотренного</w:t>
      </w:r>
      <w:r w:rsidR="00B7603E">
        <w:rPr>
          <w:szCs w:val="22"/>
        </w:rPr>
        <w:t xml:space="preserve"> подпунктом 9.10.1.11, а также </w:t>
      </w:r>
      <w:r w:rsidRPr="00453F8F">
        <w:rPr>
          <w:szCs w:val="22"/>
        </w:rPr>
        <w:t>за исключением случаев признания запроса котировок несостоявшимся;</w:t>
      </w:r>
    </w:p>
    <w:p w:rsidR="00453F8F" w:rsidRPr="00453F8F" w:rsidRDefault="00453F8F" w:rsidP="00453F8F">
      <w:pPr>
        <w:adjustRightInd w:val="0"/>
        <w:ind w:firstLine="567"/>
        <w:jc w:val="both"/>
        <w:rPr>
          <w:szCs w:val="22"/>
        </w:rPr>
      </w:pPr>
      <w:r w:rsidRPr="00453F8F">
        <w:rPr>
          <w:szCs w:val="22"/>
        </w:rPr>
        <w:t>9.10.1.10. Подача (прием) заяво</w:t>
      </w:r>
      <w:r w:rsidR="00B7603E">
        <w:rPr>
          <w:szCs w:val="22"/>
        </w:rPr>
        <w:t xml:space="preserve">к, а также заключение договора </w:t>
      </w:r>
      <w:r w:rsidRPr="00453F8F">
        <w:rPr>
          <w:szCs w:val="22"/>
        </w:rPr>
        <w:t>с победителем запроса котировок (или с участником закупки, с которым заказчиком принято решение за</w:t>
      </w:r>
      <w:r w:rsidR="00B7603E">
        <w:rPr>
          <w:szCs w:val="22"/>
        </w:rPr>
        <w:t xml:space="preserve">ключить договор в соответствии </w:t>
      </w:r>
      <w:r w:rsidRPr="00453F8F">
        <w:rPr>
          <w:szCs w:val="22"/>
        </w:rPr>
        <w:t>с требованиями Положения) являются процедурами (действиями), осуществление которых необходимо при проведении запроса котировок;</w:t>
      </w:r>
    </w:p>
    <w:p w:rsidR="00453F8F" w:rsidRPr="00453F8F" w:rsidRDefault="00453F8F" w:rsidP="00453F8F">
      <w:pPr>
        <w:adjustRightInd w:val="0"/>
        <w:ind w:firstLine="567"/>
        <w:jc w:val="both"/>
        <w:rPr>
          <w:szCs w:val="22"/>
        </w:rPr>
      </w:pPr>
      <w:r w:rsidRPr="00453F8F">
        <w:rPr>
          <w:szCs w:val="22"/>
        </w:rPr>
        <w:t>9.10.1.11.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53F8F" w:rsidRPr="00453F8F" w:rsidRDefault="00453F8F" w:rsidP="00453F8F">
      <w:pPr>
        <w:adjustRightInd w:val="0"/>
        <w:ind w:firstLine="567"/>
        <w:jc w:val="both"/>
        <w:rPr>
          <w:szCs w:val="22"/>
        </w:rPr>
      </w:pPr>
      <w:r w:rsidRPr="00453F8F">
        <w:rPr>
          <w:szCs w:val="22"/>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запросе котировок заявок;</w:t>
      </w:r>
    </w:p>
    <w:p w:rsidR="00453F8F" w:rsidRPr="00453F8F" w:rsidRDefault="00453F8F" w:rsidP="00453F8F">
      <w:pPr>
        <w:adjustRightInd w:val="0"/>
        <w:ind w:firstLine="567"/>
        <w:jc w:val="both"/>
        <w:rPr>
          <w:szCs w:val="22"/>
        </w:rPr>
      </w:pPr>
      <w:r w:rsidRPr="00453F8F">
        <w:rPr>
          <w:szCs w:val="22"/>
        </w:rPr>
        <w:t>указание подраздела Положения, на основании которого было принято решение о признании запроса котировок несостоявшимся;</w:t>
      </w:r>
    </w:p>
    <w:p w:rsidR="00453F8F" w:rsidRPr="00453F8F" w:rsidRDefault="00453F8F" w:rsidP="00453F8F">
      <w:pPr>
        <w:adjustRightInd w:val="0"/>
        <w:ind w:firstLine="567"/>
        <w:jc w:val="both"/>
        <w:rPr>
          <w:szCs w:val="22"/>
        </w:rPr>
      </w:pPr>
      <w:r w:rsidRPr="00453F8F">
        <w:rPr>
          <w:szCs w:val="22"/>
        </w:rPr>
        <w:t>иная информация, размещаемая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 xml:space="preserve">Протокол признания запроса котировок несостоявшимся, </w:t>
      </w:r>
      <w:r w:rsidRPr="00453F8F">
        <w:rPr>
          <w:szCs w:val="22"/>
        </w:rPr>
        <w:br/>
        <w:t>в случае его составления, размещается в ЕИС в течение 3 дней со дня его подписания.</w:t>
      </w:r>
    </w:p>
    <w:p w:rsidR="00453F8F" w:rsidRPr="00453F8F" w:rsidRDefault="00453F8F" w:rsidP="00453F8F">
      <w:pPr>
        <w:adjustRightInd w:val="0"/>
        <w:ind w:firstLine="567"/>
        <w:jc w:val="both"/>
        <w:rPr>
          <w:b/>
          <w:szCs w:val="22"/>
        </w:rPr>
      </w:pPr>
      <w:bookmarkStart w:id="53" w:name="_Toc521582087"/>
      <w:r w:rsidRPr="00453F8F">
        <w:rPr>
          <w:szCs w:val="22"/>
        </w:rPr>
        <w:t>9.10.3. Рассмотрение заявок на участие в запросе котировок</w:t>
      </w:r>
      <w:bookmarkEnd w:id="53"/>
      <w:r w:rsidRPr="00453F8F">
        <w:rPr>
          <w:szCs w:val="22"/>
        </w:rPr>
        <w:t>:</w:t>
      </w:r>
    </w:p>
    <w:p w:rsidR="00453F8F" w:rsidRPr="00453F8F" w:rsidRDefault="00453F8F" w:rsidP="00453F8F">
      <w:pPr>
        <w:adjustRightInd w:val="0"/>
        <w:ind w:firstLine="567"/>
        <w:jc w:val="both"/>
        <w:rPr>
          <w:szCs w:val="22"/>
        </w:rPr>
      </w:pPr>
      <w:r w:rsidRPr="00453F8F">
        <w:rPr>
          <w:szCs w:val="22"/>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9.10.3.2. Срок рассмотрения заявок не может превышать 7 дней с даты окончания приема заявок;</w:t>
      </w:r>
    </w:p>
    <w:p w:rsidR="00453F8F" w:rsidRPr="00453F8F" w:rsidRDefault="00453F8F" w:rsidP="00453F8F">
      <w:pPr>
        <w:adjustRightInd w:val="0"/>
        <w:ind w:firstLine="567"/>
        <w:jc w:val="both"/>
        <w:rPr>
          <w:szCs w:val="22"/>
        </w:rPr>
      </w:pPr>
      <w:r w:rsidRPr="00453F8F">
        <w:rPr>
          <w:szCs w:val="22"/>
        </w:rPr>
        <w:t>9.10.3.3.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t>проверка состава заявок на соблюдение требований извещения запроса котировок;</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запроса котировок;</w:t>
      </w:r>
    </w:p>
    <w:p w:rsidR="00453F8F" w:rsidRPr="00453F8F" w:rsidRDefault="00453F8F" w:rsidP="00453F8F">
      <w:pPr>
        <w:adjustRightInd w:val="0"/>
        <w:ind w:firstLine="567"/>
        <w:jc w:val="both"/>
        <w:rPr>
          <w:szCs w:val="22"/>
        </w:rPr>
      </w:pPr>
      <w:r w:rsidRPr="00453F8F">
        <w:rPr>
          <w:szCs w:val="22"/>
        </w:rPr>
        <w:t xml:space="preserve">принятие решений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 xml:space="preserve">9.10.3.4. В целях конкретизации, уточнения сведений, содержащихся </w:t>
      </w:r>
      <w:r w:rsidRPr="00453F8F">
        <w:rPr>
          <w:szCs w:val="22"/>
        </w:rPr>
        <w:br/>
        <w:t>в заявке участника запроса котировок, заказчик, закупочная комиссия имеют право направить в адрес участн</w:t>
      </w:r>
      <w:r w:rsidR="00B7603E">
        <w:rPr>
          <w:szCs w:val="22"/>
        </w:rPr>
        <w:t xml:space="preserve">иков запроса котировок запросы </w:t>
      </w:r>
      <w:r w:rsidRPr="00453F8F">
        <w:rPr>
          <w:szCs w:val="22"/>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453F8F">
        <w:rPr>
          <w:szCs w:val="22"/>
        </w:rPr>
        <w:br/>
        <w:t xml:space="preserve">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w:t>
      </w:r>
      <w:r w:rsidRPr="00453F8F">
        <w:rPr>
          <w:szCs w:val="22"/>
        </w:rPr>
        <w:lastRenderedPageBreak/>
        <w:t>допускается также направление запросов, предмет которых может изменять суть документов и сведений, содержащихся в заявке;</w:t>
      </w:r>
    </w:p>
    <w:p w:rsidR="00453F8F" w:rsidRPr="00453F8F" w:rsidRDefault="00453F8F" w:rsidP="00453F8F">
      <w:pPr>
        <w:adjustRightInd w:val="0"/>
        <w:ind w:firstLine="567"/>
        <w:jc w:val="both"/>
        <w:rPr>
          <w:szCs w:val="22"/>
        </w:rPr>
      </w:pPr>
      <w:r w:rsidRPr="00453F8F">
        <w:rPr>
          <w:szCs w:val="22"/>
        </w:rPr>
        <w:t>9.10.3.5. Закупочная комиссия имеет право ос</w:t>
      </w:r>
      <w:r w:rsidR="00B7603E">
        <w:rPr>
          <w:szCs w:val="22"/>
        </w:rPr>
        <w:t xml:space="preserve">уществлять любые иные действия, </w:t>
      </w:r>
      <w:r w:rsidRPr="00453F8F">
        <w:rPr>
          <w:szCs w:val="22"/>
        </w:rPr>
        <w:t>позволяющие рассмотреть</w:t>
      </w:r>
      <w:r w:rsidR="00B7603E">
        <w:rPr>
          <w:szCs w:val="22"/>
        </w:rPr>
        <w:t xml:space="preserve"> поданные заявки, не указанные </w:t>
      </w:r>
      <w:r w:rsidRPr="00453F8F">
        <w:rPr>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9.10.3.6. Если заявка участн</w:t>
      </w:r>
      <w:r w:rsidR="00B7603E">
        <w:rPr>
          <w:szCs w:val="22"/>
        </w:rPr>
        <w:t xml:space="preserve">ика не соответствует указанным </w:t>
      </w:r>
      <w:r w:rsidRPr="00453F8F">
        <w:rPr>
          <w:szCs w:val="22"/>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453F8F" w:rsidRPr="00453F8F" w:rsidRDefault="00453F8F" w:rsidP="00453F8F">
      <w:pPr>
        <w:adjustRightInd w:val="0"/>
        <w:ind w:firstLine="567"/>
        <w:jc w:val="both"/>
        <w:rPr>
          <w:szCs w:val="22"/>
        </w:rPr>
      </w:pPr>
      <w:r w:rsidRPr="00453F8F">
        <w:rPr>
          <w:szCs w:val="22"/>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3F8F" w:rsidRPr="00453F8F" w:rsidRDefault="00453F8F" w:rsidP="00453F8F">
      <w:pPr>
        <w:adjustRightInd w:val="0"/>
        <w:ind w:firstLine="567"/>
        <w:jc w:val="both"/>
        <w:rPr>
          <w:szCs w:val="22"/>
        </w:rPr>
      </w:pPr>
      <w:r w:rsidRPr="00453F8F">
        <w:rPr>
          <w:szCs w:val="22"/>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запросе котировок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котировок признан несостоявшимся, </w:t>
      </w:r>
      <w:r w:rsidRPr="00453F8F">
        <w:rPr>
          <w:szCs w:val="22"/>
        </w:rPr>
        <w:br/>
        <w:t xml:space="preserve">в случае признания его таковым, с указанием подраздела Положения, </w:t>
      </w:r>
      <w:r w:rsidRPr="00453F8F">
        <w:rPr>
          <w:szCs w:val="22"/>
        </w:rPr>
        <w:br/>
        <w:t>на основании которого было принято решение о признании запроса котировок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участника запроса котировок, подавшего заявку на участие в запросе котировок;</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котировок, </w:t>
      </w:r>
      <w:r w:rsidRPr="00453F8F">
        <w:rPr>
          <w:szCs w:val="22"/>
        </w:rPr>
        <w:br/>
        <w:t>в том числе 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запросе котировок,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рассмотрения заявок </w:t>
      </w:r>
      <w:r w:rsidRPr="00453F8F">
        <w:rPr>
          <w:szCs w:val="22"/>
        </w:rPr>
        <w:b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9.10.3.9.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9.10.3.10. Подписанный присутствующими членами закупочной комиссии протокол рассмотрения заявок размещается в ЕИС</w:t>
      </w:r>
      <w:r w:rsidR="00B7603E">
        <w:rPr>
          <w:szCs w:val="22"/>
        </w:rPr>
        <w:t xml:space="preserve"> в течение </w:t>
      </w:r>
      <w:r w:rsidRPr="00453F8F">
        <w:rPr>
          <w:szCs w:val="22"/>
        </w:rPr>
        <w:t>3 дней со дня его подписания;</w:t>
      </w:r>
    </w:p>
    <w:p w:rsidR="00453F8F" w:rsidRPr="00453F8F" w:rsidRDefault="00453F8F" w:rsidP="00453F8F">
      <w:pPr>
        <w:adjustRightInd w:val="0"/>
        <w:ind w:firstLine="567"/>
        <w:jc w:val="both"/>
        <w:rPr>
          <w:szCs w:val="22"/>
        </w:rPr>
      </w:pPr>
      <w:r w:rsidRPr="00453F8F">
        <w:rPr>
          <w:szCs w:val="22"/>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453F8F" w:rsidRPr="00453F8F" w:rsidRDefault="00453F8F" w:rsidP="00453F8F">
      <w:pPr>
        <w:adjustRightInd w:val="0"/>
        <w:ind w:firstLine="567"/>
        <w:jc w:val="both"/>
        <w:rPr>
          <w:b/>
          <w:szCs w:val="22"/>
        </w:rPr>
      </w:pPr>
      <w:bookmarkStart w:id="54" w:name="_Toc521582088"/>
      <w:r w:rsidRPr="00453F8F">
        <w:rPr>
          <w:szCs w:val="22"/>
        </w:rPr>
        <w:t>9.10.4. Оценка заявок на участие в запросе котировок</w:t>
      </w:r>
      <w:bookmarkEnd w:id="54"/>
      <w:r w:rsidRPr="00453F8F">
        <w:rPr>
          <w:szCs w:val="22"/>
        </w:rPr>
        <w:t>:</w:t>
      </w:r>
    </w:p>
    <w:p w:rsidR="00453F8F" w:rsidRPr="00453F8F" w:rsidRDefault="00453F8F" w:rsidP="00453F8F">
      <w:pPr>
        <w:adjustRightInd w:val="0"/>
        <w:ind w:firstLine="567"/>
        <w:jc w:val="both"/>
        <w:rPr>
          <w:szCs w:val="22"/>
        </w:rPr>
      </w:pPr>
      <w:r w:rsidRPr="00453F8F">
        <w:rPr>
          <w:szCs w:val="22"/>
        </w:rPr>
        <w:t xml:space="preserve">9.10.4.1. Оценка заявок на участие в запросе котировок (далее </w:t>
      </w:r>
      <w:r w:rsidRPr="00453F8F">
        <w:rPr>
          <w:szCs w:val="22"/>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9.10.4.2. Срок оценки заявок не может превышать 4 дней с даты рассмотрения заявок;</w:t>
      </w:r>
    </w:p>
    <w:p w:rsidR="00453F8F" w:rsidRPr="00453F8F" w:rsidRDefault="00453F8F" w:rsidP="00453F8F">
      <w:pPr>
        <w:adjustRightInd w:val="0"/>
        <w:ind w:firstLine="567"/>
        <w:jc w:val="both"/>
        <w:rPr>
          <w:szCs w:val="22"/>
        </w:rPr>
      </w:pPr>
      <w:r w:rsidRPr="00453F8F">
        <w:rPr>
          <w:szCs w:val="22"/>
        </w:rPr>
        <w:t>9.10.4.3. Оценка заявок не проводится в отношении тех заявок, которые были отклонены на этапе рассмотрения заявок;</w:t>
      </w:r>
    </w:p>
    <w:p w:rsidR="00453F8F" w:rsidRPr="00453F8F" w:rsidRDefault="00453F8F" w:rsidP="00453F8F">
      <w:pPr>
        <w:adjustRightInd w:val="0"/>
        <w:ind w:firstLine="567"/>
        <w:jc w:val="both"/>
        <w:rPr>
          <w:szCs w:val="22"/>
        </w:rPr>
      </w:pPr>
      <w:r w:rsidRPr="00453F8F">
        <w:rPr>
          <w:szCs w:val="22"/>
        </w:rPr>
        <w:t>9.10.4.4. Если в ходе рассмотрения заявок к участию в запросе котировок была допущена только одна заявка, оценка заявок не проводится;</w:t>
      </w:r>
    </w:p>
    <w:p w:rsidR="00453F8F" w:rsidRPr="00453F8F" w:rsidRDefault="00453F8F" w:rsidP="00453F8F">
      <w:pPr>
        <w:adjustRightInd w:val="0"/>
        <w:ind w:firstLine="567"/>
        <w:jc w:val="both"/>
        <w:rPr>
          <w:szCs w:val="22"/>
        </w:rPr>
      </w:pPr>
      <w:r w:rsidRPr="00453F8F">
        <w:rPr>
          <w:szCs w:val="22"/>
        </w:rPr>
        <w:t>9.10.4.5. Оценка заявок осуществляется путем сравнения предложений участников запроса котировок о ц</w:t>
      </w:r>
      <w:r w:rsidR="00E74382">
        <w:rPr>
          <w:szCs w:val="22"/>
        </w:rPr>
        <w:t xml:space="preserve">ене договора и их ранжирования </w:t>
      </w:r>
      <w:r w:rsidRPr="00453F8F">
        <w:rPr>
          <w:szCs w:val="22"/>
        </w:rPr>
        <w:t>по степени предпочтительности в порядке возрастания;</w:t>
      </w:r>
    </w:p>
    <w:p w:rsidR="00453F8F" w:rsidRPr="00453F8F" w:rsidRDefault="00453F8F" w:rsidP="00453F8F">
      <w:pPr>
        <w:adjustRightInd w:val="0"/>
        <w:ind w:firstLine="567"/>
        <w:jc w:val="both"/>
        <w:rPr>
          <w:szCs w:val="22"/>
        </w:rPr>
      </w:pPr>
      <w:r w:rsidRPr="00453F8F">
        <w:rPr>
          <w:szCs w:val="22"/>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lastRenderedPageBreak/>
        <w:t>количество поданных на участие в запросе котировок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котировок признан несостоявшимся, </w:t>
      </w:r>
      <w:r w:rsidRPr="00453F8F">
        <w:rPr>
          <w:szCs w:val="22"/>
        </w:rPr>
        <w:br/>
        <w:t xml:space="preserve">в случае признания его таковым, с указанием подраздела Положения, </w:t>
      </w:r>
      <w:r w:rsidRPr="00453F8F">
        <w:rPr>
          <w:szCs w:val="22"/>
        </w:rPr>
        <w:br/>
        <w:t>на основании которого было принято решение о признании запроса котировок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участника запроса котировок, подавшего заявку на участие в запросе котировок;</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котировок, </w:t>
      </w:r>
      <w:r w:rsidRPr="00453F8F">
        <w:rPr>
          <w:szCs w:val="22"/>
        </w:rPr>
        <w:br/>
        <w:t xml:space="preserve">в том числе с указанием основания отклонения каждой заявки на участие </w:t>
      </w:r>
      <w:r w:rsidRPr="00453F8F">
        <w:rPr>
          <w:szCs w:val="22"/>
        </w:rPr>
        <w:br/>
        <w:t>в запросе котировок, которая была отклонена, с указанием положений извещения запроса котировок, которым не соответствует заявка;</w:t>
      </w:r>
    </w:p>
    <w:p w:rsidR="00453F8F" w:rsidRPr="00453F8F" w:rsidRDefault="00453F8F" w:rsidP="00453F8F">
      <w:pPr>
        <w:adjustRightInd w:val="0"/>
        <w:ind w:firstLine="567"/>
        <w:jc w:val="both"/>
        <w:rPr>
          <w:szCs w:val="22"/>
        </w:rPr>
      </w:pPr>
      <w:r w:rsidRPr="00453F8F">
        <w:rPr>
          <w:szCs w:val="22"/>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453F8F" w:rsidRPr="00453F8F" w:rsidRDefault="00453F8F" w:rsidP="00453F8F">
      <w:pPr>
        <w:adjustRightInd w:val="0"/>
        <w:ind w:firstLine="567"/>
        <w:jc w:val="both"/>
        <w:rPr>
          <w:szCs w:val="22"/>
        </w:rPr>
      </w:pPr>
      <w:r w:rsidRPr="00453F8F">
        <w:rPr>
          <w:szCs w:val="22"/>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оценки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453F8F" w:rsidRPr="00453F8F" w:rsidRDefault="00453F8F" w:rsidP="00453F8F">
      <w:pPr>
        <w:adjustRightInd w:val="0"/>
        <w:ind w:firstLine="567"/>
        <w:jc w:val="both"/>
        <w:rPr>
          <w:szCs w:val="22"/>
        </w:rPr>
      </w:pPr>
      <w:r w:rsidRPr="00453F8F">
        <w:rPr>
          <w:szCs w:val="22"/>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453F8F" w:rsidRPr="00453F8F" w:rsidRDefault="00453F8F" w:rsidP="00453F8F">
      <w:pPr>
        <w:adjustRightInd w:val="0"/>
        <w:ind w:firstLine="567"/>
        <w:jc w:val="both"/>
        <w:rPr>
          <w:szCs w:val="22"/>
        </w:rPr>
      </w:pPr>
      <w:r w:rsidRPr="00453F8F">
        <w:rPr>
          <w:szCs w:val="22"/>
        </w:rPr>
        <w:t>9.10.4.9. Протокол оценки заявок подписывается присутствующими членами закупочной комиссии в день проведения оценки заявок;</w:t>
      </w:r>
    </w:p>
    <w:p w:rsidR="00453F8F" w:rsidRPr="00453F8F" w:rsidRDefault="00453F8F" w:rsidP="00453F8F">
      <w:pPr>
        <w:adjustRightInd w:val="0"/>
        <w:ind w:firstLine="567"/>
        <w:jc w:val="both"/>
        <w:rPr>
          <w:szCs w:val="22"/>
        </w:rPr>
      </w:pPr>
      <w:r w:rsidRPr="00453F8F">
        <w:rPr>
          <w:szCs w:val="22"/>
        </w:rPr>
        <w:t>9.10.4.10. Подписанный присутствующими членами закупочной комиссии протокол оценки заявок разм</w:t>
      </w:r>
      <w:r w:rsidR="00E74382">
        <w:rPr>
          <w:szCs w:val="22"/>
        </w:rPr>
        <w:t xml:space="preserve">ещается в ЕИС в течение 3 дней </w:t>
      </w:r>
      <w:r w:rsidRPr="00453F8F">
        <w:rPr>
          <w:szCs w:val="22"/>
        </w:rPr>
        <w:t>со дня его подписания.</w:t>
      </w:r>
    </w:p>
    <w:p w:rsidR="00453F8F" w:rsidRPr="00453F8F" w:rsidRDefault="00453F8F" w:rsidP="00453F8F">
      <w:pPr>
        <w:adjustRightInd w:val="0"/>
        <w:ind w:firstLine="567"/>
        <w:jc w:val="both"/>
        <w:rPr>
          <w:szCs w:val="22"/>
        </w:rPr>
      </w:pPr>
      <w:bookmarkStart w:id="55" w:name="_Toc521582089"/>
      <w:r w:rsidRPr="00453F8F">
        <w:rPr>
          <w:szCs w:val="22"/>
        </w:rPr>
        <w:t>9.10.5. Заключение договора по итогам проведения запроса котировок</w:t>
      </w:r>
      <w:bookmarkEnd w:id="55"/>
      <w:r w:rsidRPr="00453F8F">
        <w:rPr>
          <w:szCs w:val="22"/>
        </w:rPr>
        <w:t>:</w:t>
      </w:r>
    </w:p>
    <w:p w:rsidR="00453F8F" w:rsidRPr="00453F8F" w:rsidRDefault="00453F8F" w:rsidP="00453F8F">
      <w:pPr>
        <w:adjustRightInd w:val="0"/>
        <w:ind w:firstLine="567"/>
        <w:jc w:val="both"/>
        <w:rPr>
          <w:szCs w:val="22"/>
        </w:rPr>
      </w:pPr>
      <w:r w:rsidRPr="00453F8F">
        <w:rPr>
          <w:szCs w:val="22"/>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453F8F" w:rsidRPr="00453F8F" w:rsidRDefault="00453F8F" w:rsidP="00453F8F">
      <w:pPr>
        <w:adjustRightInd w:val="0"/>
        <w:ind w:firstLine="567"/>
        <w:jc w:val="both"/>
        <w:rPr>
          <w:szCs w:val="22"/>
        </w:rPr>
      </w:pPr>
      <w:r w:rsidRPr="00453F8F">
        <w:rPr>
          <w:szCs w:val="22"/>
        </w:rPr>
        <w:t>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w:t>
      </w:r>
      <w:r w:rsidR="00E74382">
        <w:rPr>
          <w:szCs w:val="22"/>
        </w:rPr>
        <w:t xml:space="preserve">ставления итогового протокола, </w:t>
      </w:r>
      <w:r w:rsidRPr="00453F8F">
        <w:rPr>
          <w:szCs w:val="22"/>
        </w:rPr>
        <w:t>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w:t>
      </w:r>
      <w:r w:rsidR="00E74382">
        <w:rPr>
          <w:szCs w:val="22"/>
        </w:rPr>
        <w:t xml:space="preserve">аказчик вправе принять решение </w:t>
      </w:r>
      <w:r w:rsidRPr="00453F8F">
        <w:rPr>
          <w:szCs w:val="22"/>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453F8F" w:rsidRPr="00453F8F" w:rsidRDefault="00453F8F" w:rsidP="00453F8F">
      <w:pPr>
        <w:adjustRightInd w:val="0"/>
        <w:ind w:firstLine="567"/>
        <w:jc w:val="both"/>
        <w:rPr>
          <w:szCs w:val="22"/>
        </w:rPr>
      </w:pPr>
      <w:r w:rsidRPr="00453F8F">
        <w:rPr>
          <w:szCs w:val="22"/>
        </w:rPr>
        <w:t xml:space="preserve">9.10.5.3. При принятии решения об отказе от заключения договора </w:t>
      </w:r>
      <w:r w:rsidRPr="00453F8F">
        <w:rPr>
          <w:szCs w:val="22"/>
        </w:rPr>
        <w:b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w:t>
      </w:r>
      <w:r w:rsidR="00E74382">
        <w:rPr>
          <w:szCs w:val="22"/>
        </w:rPr>
        <w:t xml:space="preserve">отказа от заключения договора, </w:t>
      </w:r>
      <w:r w:rsidRPr="00453F8F">
        <w:rPr>
          <w:szCs w:val="22"/>
        </w:rPr>
        <w:t>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участника запроса котировок сведения, которые были признаны закупочной комиссией недостоверными;</w:t>
      </w:r>
    </w:p>
    <w:p w:rsidR="00453F8F" w:rsidRPr="00453F8F" w:rsidRDefault="00453F8F" w:rsidP="00453F8F">
      <w:pPr>
        <w:adjustRightInd w:val="0"/>
        <w:ind w:firstLine="567"/>
        <w:jc w:val="both"/>
        <w:rPr>
          <w:szCs w:val="22"/>
        </w:rPr>
      </w:pPr>
      <w:r w:rsidRPr="00453F8F">
        <w:rPr>
          <w:szCs w:val="22"/>
        </w:rPr>
        <w:lastRenderedPageBreak/>
        <w:t>иная информация, размещаемая в протоколе отказа от заключения договора по решению заказчика;</w:t>
      </w:r>
    </w:p>
    <w:p w:rsidR="00453F8F" w:rsidRPr="00453F8F" w:rsidRDefault="00453F8F" w:rsidP="00453F8F">
      <w:pPr>
        <w:adjustRightInd w:val="0"/>
        <w:ind w:firstLine="567"/>
        <w:jc w:val="both"/>
        <w:rPr>
          <w:szCs w:val="22"/>
        </w:rPr>
      </w:pPr>
      <w:r w:rsidRPr="00453F8F">
        <w:rPr>
          <w:szCs w:val="22"/>
        </w:rPr>
        <w:t>9.10.5.4. Стороны заключают договор в электронной форме с применением функционала ЭП;</w:t>
      </w:r>
    </w:p>
    <w:p w:rsidR="00453F8F" w:rsidRPr="00453F8F" w:rsidRDefault="00453F8F" w:rsidP="00453F8F">
      <w:pPr>
        <w:adjustRightInd w:val="0"/>
        <w:ind w:firstLine="567"/>
        <w:jc w:val="both"/>
        <w:rPr>
          <w:szCs w:val="22"/>
        </w:rPr>
      </w:pPr>
      <w:r w:rsidRPr="00453F8F">
        <w:rPr>
          <w:szCs w:val="22"/>
        </w:rPr>
        <w:t>9.10.5.5. Условия договора, заключаемого по результатам проведения запроса котировок, формируются пу</w:t>
      </w:r>
      <w:r w:rsidR="00E74382">
        <w:rPr>
          <w:szCs w:val="22"/>
        </w:rPr>
        <w:t xml:space="preserve">тем внесения в проект договора </w:t>
      </w:r>
      <w:r w:rsidRPr="00453F8F">
        <w:rPr>
          <w:szCs w:val="22"/>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53F8F" w:rsidRPr="00453F8F" w:rsidRDefault="00453F8F" w:rsidP="00453F8F">
      <w:pPr>
        <w:adjustRightInd w:val="0"/>
        <w:ind w:firstLine="567"/>
        <w:jc w:val="both"/>
        <w:rPr>
          <w:szCs w:val="22"/>
        </w:rPr>
      </w:pPr>
      <w:r w:rsidRPr="00453F8F">
        <w:rPr>
          <w:szCs w:val="22"/>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E74382">
        <w:rPr>
          <w:szCs w:val="22"/>
        </w:rPr>
        <w:t xml:space="preserve">10.5.5 Положения, при условии, </w:t>
      </w:r>
      <w:r w:rsidRPr="00453F8F">
        <w:rPr>
          <w:szCs w:val="22"/>
        </w:rPr>
        <w:t>что иной порядок формирования цен единиц товаров (работ, услуг) был указан в извещении запроса котировок.</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56" w:name="_Последствия_признания_процедуры"/>
      <w:bookmarkStart w:id="57" w:name="_Toc521582090"/>
      <w:bookmarkEnd w:id="56"/>
      <w:r w:rsidRPr="00453F8F">
        <w:rPr>
          <w:b/>
          <w:bCs/>
          <w:szCs w:val="22"/>
        </w:rPr>
        <w:t>10. Порядок подготовки и осуществления закупки у единственного поставщика</w:t>
      </w:r>
      <w:bookmarkEnd w:id="57"/>
    </w:p>
    <w:p w:rsidR="00453F8F" w:rsidRPr="00453F8F" w:rsidRDefault="00453F8F" w:rsidP="00453F8F">
      <w:pPr>
        <w:adjustRightInd w:val="0"/>
        <w:ind w:firstLine="567"/>
        <w:jc w:val="both"/>
        <w:rPr>
          <w:szCs w:val="22"/>
        </w:rPr>
      </w:pPr>
      <w:r w:rsidRPr="00453F8F">
        <w:rPr>
          <w:szCs w:val="22"/>
        </w:rPr>
        <w:t>10.1. Заказчик проводит закупку с применением способа неконкурентной закупки (закупки у единственного поставщика) только в случаях, предусмотренных подразделом 5.6 Положения.</w:t>
      </w:r>
    </w:p>
    <w:p w:rsidR="00453F8F" w:rsidRPr="00453F8F" w:rsidRDefault="00453F8F" w:rsidP="00453F8F">
      <w:pPr>
        <w:adjustRightInd w:val="0"/>
        <w:ind w:firstLine="567"/>
        <w:jc w:val="both"/>
        <w:rPr>
          <w:szCs w:val="22"/>
        </w:rPr>
      </w:pPr>
      <w:r w:rsidRPr="00453F8F">
        <w:rPr>
          <w:szCs w:val="22"/>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rsidR="00453F8F" w:rsidRPr="00453F8F" w:rsidRDefault="00453F8F" w:rsidP="00453F8F">
      <w:pPr>
        <w:adjustRightInd w:val="0"/>
        <w:ind w:firstLine="567"/>
        <w:jc w:val="both"/>
        <w:rPr>
          <w:szCs w:val="22"/>
        </w:rPr>
      </w:pPr>
      <w:r w:rsidRPr="00453F8F">
        <w:rPr>
          <w:szCs w:val="22"/>
        </w:rPr>
        <w:t>В иных случаях заказчик вправе обосновывать цену договора с единственным поставщиком (подрядчиком, исполнителем).</w:t>
      </w:r>
    </w:p>
    <w:p w:rsidR="00453F8F" w:rsidRPr="00453F8F" w:rsidRDefault="00453F8F" w:rsidP="00453F8F">
      <w:pPr>
        <w:adjustRightInd w:val="0"/>
        <w:ind w:firstLine="567"/>
        <w:jc w:val="both"/>
        <w:rPr>
          <w:szCs w:val="22"/>
        </w:rPr>
      </w:pPr>
      <w:r w:rsidRPr="00453F8F">
        <w:rPr>
          <w:szCs w:val="22"/>
        </w:rPr>
        <w:t>10.3. При заключении дог</w:t>
      </w:r>
      <w:r w:rsidR="00E74382">
        <w:rPr>
          <w:szCs w:val="22"/>
        </w:rPr>
        <w:t xml:space="preserve">овора путем проведения закупки </w:t>
      </w:r>
      <w:r w:rsidRPr="00453F8F">
        <w:rPr>
          <w:szCs w:val="22"/>
        </w:rPr>
        <w:t>у единственного поставщика, в случае е</w:t>
      </w:r>
      <w:r w:rsidR="00E74382">
        <w:rPr>
          <w:szCs w:val="22"/>
        </w:rPr>
        <w:t xml:space="preserve">сли цена договора не превышает </w:t>
      </w:r>
      <w:r w:rsidRPr="00453F8F">
        <w:rPr>
          <w:szCs w:val="22"/>
        </w:rPr>
        <w:t xml:space="preserve">100 тыс.рублей, заказчик вправе заключать договоры в любой форме, предусмотренной Гражданским кодексом Российской Федерации </w:t>
      </w:r>
      <w:r w:rsidRPr="00453F8F">
        <w:rPr>
          <w:szCs w:val="22"/>
        </w:rPr>
        <w:br/>
        <w:t>для совершения сделок.</w:t>
      </w:r>
    </w:p>
    <w:p w:rsidR="00453F8F" w:rsidRPr="00453F8F" w:rsidRDefault="00453F8F" w:rsidP="00453F8F">
      <w:pPr>
        <w:adjustRightInd w:val="0"/>
        <w:ind w:firstLine="567"/>
        <w:jc w:val="both"/>
        <w:rPr>
          <w:szCs w:val="22"/>
        </w:rPr>
      </w:pPr>
      <w:r w:rsidRPr="00453F8F">
        <w:rPr>
          <w:szCs w:val="22"/>
        </w:rPr>
        <w:t>10.4.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453F8F" w:rsidRPr="00453F8F" w:rsidRDefault="00453F8F" w:rsidP="00453F8F">
      <w:pPr>
        <w:adjustRightInd w:val="0"/>
        <w:ind w:firstLine="567"/>
        <w:jc w:val="both"/>
        <w:rPr>
          <w:szCs w:val="22"/>
        </w:rPr>
      </w:pPr>
      <w:r w:rsidRPr="00453F8F">
        <w:rPr>
          <w:szCs w:val="22"/>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w:t>
      </w:r>
    </w:p>
    <w:p w:rsidR="00453F8F" w:rsidRPr="00453F8F" w:rsidRDefault="00453F8F" w:rsidP="00453F8F">
      <w:pPr>
        <w:adjustRightInd w:val="0"/>
        <w:ind w:firstLine="567"/>
        <w:jc w:val="both"/>
        <w:rPr>
          <w:szCs w:val="22"/>
        </w:rPr>
      </w:pPr>
      <w:r w:rsidRPr="00453F8F">
        <w:rPr>
          <w:szCs w:val="22"/>
        </w:rPr>
        <w:t>При этом победителем закупки признается участник, сделавший наименьшее ценовое предложение.</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58" w:name="_Toc521582091"/>
      <w:r w:rsidRPr="00453F8F">
        <w:rPr>
          <w:b/>
          <w:bCs/>
          <w:szCs w:val="22"/>
        </w:rPr>
        <w:t>11. Последствия признания конкурентных закупок несостоявшимися</w:t>
      </w:r>
      <w:bookmarkEnd w:id="58"/>
    </w:p>
    <w:p w:rsidR="00453F8F" w:rsidRPr="00453F8F" w:rsidRDefault="00453F8F" w:rsidP="00453F8F">
      <w:pPr>
        <w:adjustRightInd w:val="0"/>
        <w:ind w:firstLine="567"/>
        <w:jc w:val="both"/>
        <w:rPr>
          <w:szCs w:val="22"/>
        </w:rPr>
      </w:pPr>
      <w:r w:rsidRPr="00453F8F">
        <w:rPr>
          <w:szCs w:val="22"/>
        </w:rPr>
        <w:t>11.1. Конкурентная закупка признается несостоявшейся в следующих случаях:</w:t>
      </w:r>
    </w:p>
    <w:p w:rsidR="00453F8F" w:rsidRPr="00453F8F" w:rsidRDefault="00453F8F" w:rsidP="00453F8F">
      <w:pPr>
        <w:adjustRightInd w:val="0"/>
        <w:ind w:firstLine="567"/>
        <w:jc w:val="both"/>
        <w:rPr>
          <w:szCs w:val="22"/>
        </w:rPr>
      </w:pPr>
      <w:r w:rsidRPr="00453F8F">
        <w:rPr>
          <w:szCs w:val="22"/>
        </w:rPr>
        <w:t>11.1.1. Не подано ни одной заявки на участие в закупке;</w:t>
      </w:r>
    </w:p>
    <w:p w:rsidR="00453F8F" w:rsidRPr="00453F8F" w:rsidRDefault="00453F8F" w:rsidP="00453F8F">
      <w:pPr>
        <w:adjustRightInd w:val="0"/>
        <w:ind w:firstLine="567"/>
        <w:jc w:val="both"/>
        <w:rPr>
          <w:szCs w:val="22"/>
        </w:rPr>
      </w:pPr>
      <w:r w:rsidRPr="00453F8F">
        <w:rPr>
          <w:szCs w:val="22"/>
        </w:rPr>
        <w:t>11.1.2. По результатам ее проведения все заявки на участие в закупке отклонены;</w:t>
      </w:r>
    </w:p>
    <w:p w:rsidR="00453F8F" w:rsidRPr="00453F8F" w:rsidRDefault="00453F8F" w:rsidP="00453F8F">
      <w:pPr>
        <w:adjustRightInd w:val="0"/>
        <w:ind w:firstLine="567"/>
        <w:jc w:val="both"/>
        <w:rPr>
          <w:szCs w:val="22"/>
        </w:rPr>
      </w:pPr>
      <w:r w:rsidRPr="00453F8F">
        <w:rPr>
          <w:szCs w:val="22"/>
        </w:rPr>
        <w:t>11.1.3. На участие в закупке подана только одна заявка;</w:t>
      </w:r>
    </w:p>
    <w:p w:rsidR="00453F8F" w:rsidRPr="00453F8F" w:rsidRDefault="00453F8F" w:rsidP="00453F8F">
      <w:pPr>
        <w:adjustRightInd w:val="0"/>
        <w:ind w:firstLine="567"/>
        <w:jc w:val="both"/>
        <w:rPr>
          <w:szCs w:val="22"/>
        </w:rPr>
      </w:pPr>
      <w:r w:rsidRPr="00453F8F">
        <w:rPr>
          <w:szCs w:val="22"/>
        </w:rPr>
        <w:t>11.1.4. По результатам ее проведения отклонены все заявки, за исключением одной заявки на участие в закупке;</w:t>
      </w:r>
    </w:p>
    <w:p w:rsidR="00453F8F" w:rsidRPr="00453F8F" w:rsidRDefault="00453F8F" w:rsidP="00453F8F">
      <w:pPr>
        <w:adjustRightInd w:val="0"/>
        <w:ind w:firstLine="567"/>
        <w:jc w:val="both"/>
        <w:rPr>
          <w:szCs w:val="22"/>
        </w:rPr>
      </w:pPr>
      <w:r w:rsidRPr="00453F8F">
        <w:rPr>
          <w:szCs w:val="22"/>
        </w:rPr>
        <w:t>11.1.5. По результатам ее проведения от заключения договора уклонились все участники закупки.</w:t>
      </w:r>
    </w:p>
    <w:p w:rsidR="00453F8F" w:rsidRPr="00453F8F" w:rsidRDefault="00453F8F" w:rsidP="00453F8F">
      <w:pPr>
        <w:adjustRightInd w:val="0"/>
        <w:ind w:firstLine="567"/>
        <w:jc w:val="both"/>
        <w:rPr>
          <w:szCs w:val="22"/>
        </w:rPr>
      </w:pPr>
      <w:r w:rsidRPr="00453F8F">
        <w:rPr>
          <w:szCs w:val="22"/>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rsidR="00453F8F" w:rsidRPr="00453F8F" w:rsidRDefault="00453F8F" w:rsidP="00453F8F">
      <w:pPr>
        <w:adjustRightInd w:val="0"/>
        <w:ind w:firstLine="567"/>
        <w:jc w:val="both"/>
        <w:rPr>
          <w:szCs w:val="22"/>
        </w:rPr>
      </w:pPr>
      <w:r w:rsidRPr="00453F8F">
        <w:rPr>
          <w:szCs w:val="22"/>
        </w:rPr>
        <w:lastRenderedPageBreak/>
        <w:t xml:space="preserve">11.3. Если конкурентная закупка была признана несостоявшейся </w:t>
      </w:r>
      <w:r w:rsidRPr="00453F8F">
        <w:rPr>
          <w:szCs w:val="22"/>
        </w:rPr>
        <w:br/>
        <w:t>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w:t>
      </w:r>
      <w:r w:rsidR="00E74382">
        <w:rPr>
          <w:szCs w:val="22"/>
        </w:rPr>
        <w:t xml:space="preserve">ки может быть изменен на любой </w:t>
      </w:r>
      <w:r w:rsidRPr="00453F8F">
        <w:rPr>
          <w:szCs w:val="22"/>
        </w:rPr>
        <w:t>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w:t>
      </w:r>
      <w:r w:rsidR="00E74382">
        <w:rPr>
          <w:szCs w:val="22"/>
        </w:rPr>
        <w:t xml:space="preserve">ом 5 Положения, или отказаться </w:t>
      </w:r>
      <w:r w:rsidRPr="00453F8F">
        <w:rPr>
          <w:szCs w:val="22"/>
        </w:rPr>
        <w:t>от проведения такой закупки, или осуществить закупку в соответствии с подпунктом 5.6.18 Положения.</w:t>
      </w:r>
    </w:p>
    <w:p w:rsidR="00453F8F" w:rsidRPr="00453F8F" w:rsidRDefault="00453F8F" w:rsidP="00453F8F">
      <w:pPr>
        <w:adjustRightInd w:val="0"/>
        <w:ind w:firstLine="567"/>
        <w:jc w:val="both"/>
        <w:rPr>
          <w:szCs w:val="22"/>
        </w:rPr>
      </w:pPr>
      <w:r w:rsidRPr="00453F8F">
        <w:rPr>
          <w:szCs w:val="22"/>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453F8F" w:rsidRPr="00453F8F" w:rsidRDefault="00453F8F" w:rsidP="00453F8F">
      <w:pPr>
        <w:adjustRightInd w:val="0"/>
        <w:ind w:firstLine="567"/>
        <w:jc w:val="both"/>
        <w:rPr>
          <w:szCs w:val="22"/>
        </w:rPr>
      </w:pPr>
      <w:r w:rsidRPr="00453F8F">
        <w:rPr>
          <w:szCs w:val="22"/>
        </w:rPr>
        <w:t>11.5.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453F8F" w:rsidRPr="00453F8F" w:rsidRDefault="00453F8F" w:rsidP="00453F8F">
      <w:pPr>
        <w:adjustRightInd w:val="0"/>
        <w:ind w:firstLine="567"/>
        <w:jc w:val="both"/>
        <w:rPr>
          <w:szCs w:val="22"/>
        </w:rPr>
      </w:pPr>
      <w:r w:rsidRPr="00453F8F">
        <w:rPr>
          <w:szCs w:val="22"/>
        </w:rPr>
        <w:t>11.</w:t>
      </w:r>
      <w:r w:rsidR="00D378E3">
        <w:rPr>
          <w:szCs w:val="22"/>
        </w:rPr>
        <w:t>5</w:t>
      </w:r>
      <w:r w:rsidRPr="00453F8F">
        <w:rPr>
          <w:szCs w:val="22"/>
        </w:rPr>
        <w:t xml:space="preserve">.1. Предмет закупки (включая требования к предмету закупки и </w:t>
      </w:r>
      <w:r w:rsidRPr="00453F8F">
        <w:rPr>
          <w:szCs w:val="22"/>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453F8F" w:rsidRPr="00453F8F" w:rsidRDefault="00453F8F" w:rsidP="00453F8F">
      <w:pPr>
        <w:adjustRightInd w:val="0"/>
        <w:ind w:firstLine="567"/>
        <w:jc w:val="both"/>
        <w:rPr>
          <w:szCs w:val="22"/>
        </w:rPr>
      </w:pPr>
      <w:r w:rsidRPr="00453F8F">
        <w:rPr>
          <w:szCs w:val="22"/>
        </w:rPr>
        <w:t>11.</w:t>
      </w:r>
      <w:r w:rsidR="00D378E3">
        <w:rPr>
          <w:szCs w:val="22"/>
        </w:rPr>
        <w:t>5</w:t>
      </w:r>
      <w:r w:rsidRPr="00453F8F">
        <w:rPr>
          <w:szCs w:val="22"/>
        </w:rPr>
        <w:t>.2.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453F8F" w:rsidRPr="00453F8F" w:rsidRDefault="00453F8F" w:rsidP="00453F8F">
      <w:pPr>
        <w:adjustRightInd w:val="0"/>
        <w:ind w:firstLine="567"/>
        <w:jc w:val="both"/>
        <w:rPr>
          <w:szCs w:val="22"/>
        </w:rPr>
      </w:pPr>
      <w:r w:rsidRPr="00453F8F">
        <w:rPr>
          <w:szCs w:val="22"/>
        </w:rPr>
        <w:t>11.</w:t>
      </w:r>
      <w:r w:rsidR="00D378E3">
        <w:rPr>
          <w:szCs w:val="22"/>
        </w:rPr>
        <w:t>5</w:t>
      </w:r>
      <w:r w:rsidRPr="00453F8F">
        <w:rPr>
          <w:szCs w:val="22"/>
        </w:rPr>
        <w:t>.3.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453F8F" w:rsidRPr="00453F8F" w:rsidRDefault="00453F8F" w:rsidP="00453F8F">
      <w:pPr>
        <w:adjustRightInd w:val="0"/>
        <w:ind w:firstLine="567"/>
        <w:jc w:val="both"/>
        <w:rPr>
          <w:szCs w:val="22"/>
        </w:rPr>
      </w:pPr>
      <w:r w:rsidRPr="00453F8F">
        <w:rPr>
          <w:szCs w:val="22"/>
        </w:rPr>
        <w:t>11.</w:t>
      </w:r>
      <w:r w:rsidR="00D378E3">
        <w:rPr>
          <w:szCs w:val="22"/>
        </w:rPr>
        <w:t>6</w:t>
      </w:r>
      <w:r w:rsidRPr="00453F8F">
        <w:rPr>
          <w:szCs w:val="22"/>
        </w:rPr>
        <w:t>.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453F8F" w:rsidRPr="00453F8F" w:rsidRDefault="00453F8F" w:rsidP="00453F8F">
      <w:pPr>
        <w:adjustRightInd w:val="0"/>
        <w:ind w:firstLine="567"/>
        <w:jc w:val="both"/>
        <w:rPr>
          <w:szCs w:val="22"/>
        </w:rPr>
      </w:pPr>
      <w:r w:rsidRPr="00453F8F">
        <w:rPr>
          <w:szCs w:val="22"/>
        </w:rPr>
        <w:t>11.</w:t>
      </w:r>
      <w:r w:rsidR="00D378E3">
        <w:rPr>
          <w:szCs w:val="22"/>
        </w:rPr>
        <w:t>7</w:t>
      </w:r>
      <w:r w:rsidRPr="00453F8F">
        <w:rPr>
          <w:szCs w:val="22"/>
        </w:rPr>
        <w:t xml:space="preserve">.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sidRPr="00453F8F">
        <w:rPr>
          <w:szCs w:val="22"/>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453F8F" w:rsidRPr="00453F8F" w:rsidRDefault="00453F8F" w:rsidP="00453F8F">
      <w:pPr>
        <w:adjustRightInd w:val="0"/>
        <w:ind w:firstLine="567"/>
        <w:jc w:val="both"/>
        <w:rPr>
          <w:szCs w:val="22"/>
        </w:rPr>
      </w:pPr>
      <w:r w:rsidRPr="00453F8F">
        <w:rPr>
          <w:szCs w:val="22"/>
        </w:rPr>
        <w:t>11.</w:t>
      </w:r>
      <w:r w:rsidR="00D378E3">
        <w:rPr>
          <w:szCs w:val="22"/>
        </w:rPr>
        <w:t>8</w:t>
      </w:r>
      <w:r w:rsidRPr="00453F8F">
        <w:rPr>
          <w:szCs w:val="22"/>
        </w:rPr>
        <w:t>.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w:t>
      </w:r>
      <w:r w:rsidR="00E74382">
        <w:rPr>
          <w:szCs w:val="22"/>
        </w:rPr>
        <w:t xml:space="preserve"> </w:t>
      </w:r>
      <w:r w:rsidRPr="00453F8F">
        <w:rPr>
          <w:szCs w:val="22"/>
        </w:rPr>
        <w:t>проведение преддоговорных переговоров в любой форме (в том числе в устной), направленных на снижение цены заключаемого договора.</w:t>
      </w:r>
    </w:p>
    <w:p w:rsidR="00453F8F" w:rsidRPr="00453F8F" w:rsidRDefault="00453F8F" w:rsidP="00453F8F">
      <w:pPr>
        <w:adjustRightInd w:val="0"/>
        <w:ind w:firstLine="567"/>
        <w:jc w:val="both"/>
        <w:rPr>
          <w:szCs w:val="22"/>
        </w:rPr>
      </w:pPr>
      <w:r w:rsidRPr="00453F8F">
        <w:rPr>
          <w:szCs w:val="22"/>
        </w:rPr>
        <w:t>11.</w:t>
      </w:r>
      <w:r w:rsidR="00D378E3">
        <w:rPr>
          <w:szCs w:val="22"/>
        </w:rPr>
        <w:t>9</w:t>
      </w:r>
      <w:r w:rsidRPr="00453F8F">
        <w:rPr>
          <w:szCs w:val="22"/>
        </w:rPr>
        <w:t xml:space="preserve">.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обязанностью </w:t>
      </w:r>
      <w:r w:rsidR="00E74382">
        <w:rPr>
          <w:szCs w:val="22"/>
        </w:rPr>
        <w:t xml:space="preserve">заключить договор с заказчиком </w:t>
      </w:r>
      <w:r w:rsidRPr="00453F8F">
        <w:rPr>
          <w:szCs w:val="22"/>
        </w:rPr>
        <w:t xml:space="preserve">по результатам проведения закупки. </w:t>
      </w:r>
      <w:r w:rsidRPr="00453F8F">
        <w:rPr>
          <w:szCs w:val="22"/>
        </w:rPr>
        <w:br/>
        <w:t xml:space="preserve">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обязанностью заключить договор с заказчиком </w:t>
      </w:r>
      <w:r w:rsidRPr="00453F8F">
        <w:rPr>
          <w:szCs w:val="22"/>
        </w:rPr>
        <w:br/>
        <w:t>по результатам проведения закупки.</w:t>
      </w:r>
    </w:p>
    <w:p w:rsidR="00453F8F" w:rsidRPr="00453F8F" w:rsidRDefault="00453F8F" w:rsidP="00453F8F">
      <w:pPr>
        <w:adjustRightInd w:val="0"/>
        <w:ind w:firstLine="567"/>
        <w:jc w:val="both"/>
        <w:rPr>
          <w:szCs w:val="22"/>
        </w:rPr>
      </w:pPr>
      <w:r w:rsidRPr="00453F8F">
        <w:rPr>
          <w:szCs w:val="22"/>
        </w:rPr>
        <w:t>11.1</w:t>
      </w:r>
      <w:r w:rsidR="00D378E3">
        <w:rPr>
          <w:szCs w:val="22"/>
        </w:rPr>
        <w:t>0</w:t>
      </w:r>
      <w:r w:rsidRPr="00453F8F">
        <w:rPr>
          <w:szCs w:val="22"/>
        </w:rPr>
        <w:t xml:space="preserve">.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w:t>
      </w:r>
      <w:r w:rsidRPr="00453F8F">
        <w:rPr>
          <w:szCs w:val="22"/>
        </w:rPr>
        <w:lastRenderedPageBreak/>
        <w:t xml:space="preserve">победителем такой закупки, однако наделяется обязанностью заключить договор с заказчиком </w:t>
      </w:r>
      <w:r w:rsidRPr="00453F8F">
        <w:rPr>
          <w:szCs w:val="22"/>
        </w:rPr>
        <w:br/>
        <w:t>по результатам проведения закупки.</w:t>
      </w:r>
    </w:p>
    <w:p w:rsidR="00453F8F" w:rsidRPr="00453F8F" w:rsidRDefault="00453F8F" w:rsidP="00453F8F">
      <w:pPr>
        <w:adjustRightInd w:val="0"/>
        <w:ind w:firstLine="567"/>
        <w:jc w:val="both"/>
        <w:rPr>
          <w:szCs w:val="22"/>
        </w:rPr>
      </w:pPr>
      <w:r w:rsidRPr="00453F8F">
        <w:rPr>
          <w:szCs w:val="22"/>
        </w:rPr>
        <w:t>11.1</w:t>
      </w:r>
      <w:r w:rsidR="00D378E3">
        <w:rPr>
          <w:szCs w:val="22"/>
        </w:rPr>
        <w:t>1</w:t>
      </w:r>
      <w:r w:rsidRPr="00453F8F">
        <w:rPr>
          <w:szCs w:val="22"/>
        </w:rPr>
        <w:t xml:space="preserve">. При заключении договора в соответствии с пунктом </w:t>
      </w:r>
      <w:r w:rsidR="00E74382">
        <w:rPr>
          <w:szCs w:val="22"/>
        </w:rPr>
        <w:t xml:space="preserve">11.8 Положения, а также при </w:t>
      </w:r>
      <w:r w:rsidRPr="00453F8F">
        <w:rPr>
          <w:szCs w:val="22"/>
        </w:rPr>
        <w:t>принятии</w:t>
      </w:r>
      <w:r w:rsidR="00E74382">
        <w:rPr>
          <w:szCs w:val="22"/>
        </w:rPr>
        <w:t xml:space="preserve"> решения о заключении договора </w:t>
      </w:r>
      <w:r w:rsidRPr="00453F8F">
        <w:rPr>
          <w:szCs w:val="22"/>
        </w:rP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Pr="00453F8F">
        <w:rPr>
          <w:szCs w:val="22"/>
        </w:rPr>
        <w:br/>
        <w:t xml:space="preserve">от заказчика наличия отдельной позиции в плане закупок и (или) формирования, размещения в ЕИС </w:t>
      </w:r>
      <w:r w:rsidR="00E74382">
        <w:rPr>
          <w:szCs w:val="22"/>
        </w:rPr>
        <w:t xml:space="preserve">извещения о проведении закупки </w:t>
      </w:r>
      <w:r w:rsidRPr="00453F8F">
        <w:rPr>
          <w:szCs w:val="22"/>
        </w:rPr>
        <w:t>у единственного поставщика, документации о закупке у единственного поставщика.</w:t>
      </w:r>
    </w:p>
    <w:p w:rsidR="00453F8F" w:rsidRPr="00453F8F" w:rsidRDefault="00453F8F" w:rsidP="00453F8F">
      <w:pPr>
        <w:adjustRightInd w:val="0"/>
        <w:ind w:firstLine="567"/>
        <w:jc w:val="both"/>
        <w:rPr>
          <w:szCs w:val="22"/>
        </w:rPr>
      </w:pPr>
      <w:r w:rsidRPr="00453F8F">
        <w:rPr>
          <w:szCs w:val="22"/>
        </w:rPr>
        <w:t>11.1</w:t>
      </w:r>
      <w:r w:rsidR="00D378E3">
        <w:rPr>
          <w:szCs w:val="22"/>
        </w:rPr>
        <w:t>2</w:t>
      </w:r>
      <w:r w:rsidRPr="00453F8F">
        <w:rPr>
          <w:szCs w:val="22"/>
        </w:rPr>
        <w:t>.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453F8F" w:rsidRPr="00453F8F" w:rsidRDefault="00453F8F" w:rsidP="00453F8F">
      <w:pPr>
        <w:adjustRightInd w:val="0"/>
        <w:ind w:firstLine="567"/>
        <w:jc w:val="both"/>
        <w:rPr>
          <w:b/>
          <w:bCs/>
          <w:szCs w:val="22"/>
        </w:rPr>
      </w:pPr>
      <w:bookmarkStart w:id="59" w:name="_Toc521582092"/>
    </w:p>
    <w:p w:rsidR="00453F8F" w:rsidRPr="00453F8F" w:rsidRDefault="00453F8F" w:rsidP="00453F8F">
      <w:pPr>
        <w:adjustRightInd w:val="0"/>
        <w:ind w:firstLine="567"/>
        <w:jc w:val="both"/>
        <w:rPr>
          <w:b/>
          <w:bCs/>
          <w:szCs w:val="22"/>
        </w:rPr>
      </w:pPr>
      <w:r w:rsidRPr="00453F8F">
        <w:rPr>
          <w:b/>
          <w:bCs/>
          <w:szCs w:val="22"/>
        </w:rPr>
        <w:t>12. Особенности проведения закрытых конкурентных закупок</w:t>
      </w:r>
      <w:bookmarkEnd w:id="59"/>
    </w:p>
    <w:p w:rsidR="00453F8F" w:rsidRPr="00453F8F" w:rsidRDefault="00453F8F" w:rsidP="00453F8F">
      <w:pPr>
        <w:adjustRightInd w:val="0"/>
        <w:ind w:firstLine="567"/>
        <w:jc w:val="both"/>
        <w:rPr>
          <w:szCs w:val="22"/>
        </w:rPr>
      </w:pPr>
      <w:r w:rsidRPr="00453F8F">
        <w:rPr>
          <w:szCs w:val="22"/>
        </w:rPr>
        <w:t xml:space="preserve">12.1. Закрытые конкурентные закупки (далее закрытые закупки </w:t>
      </w:r>
      <w:r w:rsidRPr="00453F8F">
        <w:rPr>
          <w:szCs w:val="22"/>
        </w:rPr>
        <w:br/>
        <w:t>в настоящем разделе) проводятся только в случаях, предусмотренных пунктом 5.7 Положения.</w:t>
      </w:r>
    </w:p>
    <w:p w:rsidR="00453F8F" w:rsidRPr="00453F8F" w:rsidRDefault="00453F8F" w:rsidP="00453F8F">
      <w:pPr>
        <w:adjustRightInd w:val="0"/>
        <w:ind w:firstLine="567"/>
        <w:jc w:val="both"/>
        <w:rPr>
          <w:szCs w:val="22"/>
        </w:rPr>
      </w:pPr>
      <w:r w:rsidRPr="00453F8F">
        <w:rPr>
          <w:szCs w:val="22"/>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453F8F" w:rsidRPr="00453F8F" w:rsidRDefault="00453F8F" w:rsidP="00453F8F">
      <w:pPr>
        <w:adjustRightInd w:val="0"/>
        <w:ind w:firstLine="567"/>
        <w:jc w:val="both"/>
        <w:rPr>
          <w:szCs w:val="22"/>
        </w:rPr>
      </w:pPr>
      <w:r w:rsidRPr="00453F8F">
        <w:rPr>
          <w:szCs w:val="22"/>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453F8F">
        <w:rPr>
          <w:szCs w:val="22"/>
        </w:rPr>
        <w:br/>
        <w:t>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w:t>
      </w:r>
      <w:r w:rsidR="00D25B2F">
        <w:rPr>
          <w:szCs w:val="22"/>
        </w:rPr>
        <w:t xml:space="preserve">нные Положением для размещения </w:t>
      </w:r>
      <w:r w:rsidRPr="00453F8F">
        <w:rPr>
          <w:szCs w:val="22"/>
        </w:rPr>
        <w:t>в ЕИС извещения о проведении конкурентной закупки соответствующим способом.</w:t>
      </w:r>
    </w:p>
    <w:p w:rsidR="00453F8F" w:rsidRPr="00453F8F" w:rsidRDefault="00453F8F" w:rsidP="00453F8F">
      <w:pPr>
        <w:adjustRightInd w:val="0"/>
        <w:ind w:firstLine="567"/>
        <w:jc w:val="both"/>
        <w:rPr>
          <w:szCs w:val="22"/>
        </w:rPr>
      </w:pPr>
      <w:r w:rsidRPr="00453F8F">
        <w:rPr>
          <w:szCs w:val="22"/>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453F8F" w:rsidRPr="00453F8F" w:rsidRDefault="00453F8F" w:rsidP="00453F8F">
      <w:pPr>
        <w:adjustRightInd w:val="0"/>
        <w:ind w:firstLine="567"/>
        <w:jc w:val="both"/>
        <w:rPr>
          <w:szCs w:val="22"/>
        </w:rPr>
      </w:pPr>
      <w:r w:rsidRPr="00453F8F">
        <w:rPr>
          <w:szCs w:val="22"/>
        </w:rPr>
        <w:t xml:space="preserve">12.5. Участник закрытой закупки </w:t>
      </w:r>
      <w:r w:rsidR="00D25B2F">
        <w:rPr>
          <w:szCs w:val="22"/>
        </w:rPr>
        <w:t xml:space="preserve">представляет заявку на участие </w:t>
      </w:r>
      <w:r w:rsidRPr="00453F8F">
        <w:rPr>
          <w:szCs w:val="22"/>
        </w:rPr>
        <w:t>в конкурентной закупке в запечатанном конверте, не позволяющем просматривать ее содержание до вскрытия конверта.</w:t>
      </w:r>
    </w:p>
    <w:p w:rsidR="00453F8F" w:rsidRPr="00453F8F" w:rsidRDefault="00453F8F" w:rsidP="00453F8F">
      <w:pPr>
        <w:adjustRightInd w:val="0"/>
        <w:ind w:firstLine="567"/>
        <w:jc w:val="both"/>
        <w:rPr>
          <w:szCs w:val="22"/>
        </w:rPr>
      </w:pPr>
      <w:r w:rsidRPr="00453F8F">
        <w:rPr>
          <w:szCs w:val="22"/>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453F8F" w:rsidRPr="00453F8F" w:rsidRDefault="00453F8F" w:rsidP="00453F8F">
      <w:pPr>
        <w:adjustRightInd w:val="0"/>
        <w:ind w:firstLine="567"/>
        <w:jc w:val="both"/>
        <w:rPr>
          <w:b/>
          <w:bCs/>
          <w:szCs w:val="22"/>
        </w:rPr>
      </w:pPr>
      <w:bookmarkStart w:id="60" w:name="_Дополнительные_элементы_процедур"/>
      <w:bookmarkEnd w:id="60"/>
    </w:p>
    <w:p w:rsidR="00453F8F" w:rsidRPr="00453F8F" w:rsidRDefault="00453F8F" w:rsidP="00453F8F">
      <w:pPr>
        <w:adjustRightInd w:val="0"/>
        <w:ind w:firstLine="567"/>
        <w:jc w:val="both"/>
        <w:rPr>
          <w:b/>
          <w:bCs/>
          <w:szCs w:val="22"/>
        </w:rPr>
      </w:pPr>
      <w:bookmarkStart w:id="61" w:name="_Toc521582093"/>
      <w:r w:rsidRPr="00453F8F">
        <w:rPr>
          <w:b/>
          <w:bCs/>
          <w:szCs w:val="22"/>
        </w:rPr>
        <w:t>13. Заключение, исполнение, изменение и расторжение договора</w:t>
      </w:r>
      <w:bookmarkEnd w:id="61"/>
    </w:p>
    <w:p w:rsidR="00453F8F" w:rsidRPr="00453F8F" w:rsidRDefault="00453F8F" w:rsidP="00453F8F">
      <w:pPr>
        <w:adjustRightInd w:val="0"/>
        <w:ind w:firstLine="567"/>
        <w:jc w:val="both"/>
        <w:rPr>
          <w:szCs w:val="22"/>
        </w:rPr>
      </w:pPr>
      <w:bookmarkStart w:id="62" w:name="_Toc521582094"/>
      <w:r w:rsidRPr="00453F8F">
        <w:rPr>
          <w:szCs w:val="22"/>
        </w:rPr>
        <w:t>13.1. Заключение договора по результатам конкурентной закупки</w:t>
      </w:r>
      <w:bookmarkEnd w:id="62"/>
    </w:p>
    <w:p w:rsidR="00453F8F" w:rsidRPr="00453F8F" w:rsidRDefault="00453F8F" w:rsidP="00453F8F">
      <w:pPr>
        <w:adjustRightInd w:val="0"/>
        <w:ind w:firstLine="567"/>
        <w:jc w:val="both"/>
        <w:rPr>
          <w:szCs w:val="22"/>
        </w:rPr>
      </w:pPr>
      <w:r w:rsidRPr="00453F8F">
        <w:rPr>
          <w:szCs w:val="22"/>
        </w:rPr>
        <w:t xml:space="preserve">13.1.1. Договор по результатам конкурентной закупки заключается </w:t>
      </w:r>
      <w:r w:rsidRPr="00453F8F">
        <w:rPr>
          <w:szCs w:val="22"/>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453F8F">
        <w:rPr>
          <w:szCs w:val="22"/>
        </w:rPr>
        <w:br/>
        <w:t>в антимонопольном органе действий (бездействия) заказчика, за</w:t>
      </w:r>
      <w:r w:rsidR="00D25B2F">
        <w:rPr>
          <w:szCs w:val="22"/>
        </w:rPr>
        <w:t xml:space="preserve">купочной комиссии, оператора ЭП </w:t>
      </w:r>
      <w:r w:rsidRPr="00453F8F">
        <w:rPr>
          <w:szCs w:val="22"/>
        </w:rPr>
        <w:t>договор д</w:t>
      </w:r>
      <w:r w:rsidR="00D25B2F">
        <w:rPr>
          <w:szCs w:val="22"/>
        </w:rPr>
        <w:t xml:space="preserve">олжен быть заключен не позднее </w:t>
      </w:r>
      <w:r w:rsidRPr="00453F8F">
        <w:rPr>
          <w:szCs w:val="22"/>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453F8F" w:rsidRPr="00453F8F" w:rsidRDefault="00453F8F" w:rsidP="00453F8F">
      <w:pPr>
        <w:adjustRightInd w:val="0"/>
        <w:ind w:firstLine="567"/>
        <w:jc w:val="both"/>
        <w:rPr>
          <w:szCs w:val="22"/>
        </w:rPr>
      </w:pPr>
      <w:r w:rsidRPr="00453F8F">
        <w:rPr>
          <w:szCs w:val="22"/>
        </w:rPr>
        <w:t>13.1.2. Обязанность заключения дог</w:t>
      </w:r>
      <w:r w:rsidR="00D25B2F">
        <w:rPr>
          <w:szCs w:val="22"/>
        </w:rPr>
        <w:t xml:space="preserve">овора с заказчиком возлагается </w:t>
      </w:r>
      <w:r w:rsidRPr="00453F8F">
        <w:rPr>
          <w:szCs w:val="22"/>
        </w:rPr>
        <w:t>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453F8F" w:rsidRPr="00453F8F" w:rsidRDefault="00453F8F" w:rsidP="00453F8F">
      <w:pPr>
        <w:adjustRightInd w:val="0"/>
        <w:ind w:firstLine="567"/>
        <w:jc w:val="both"/>
        <w:rPr>
          <w:szCs w:val="22"/>
        </w:rPr>
      </w:pPr>
      <w:r w:rsidRPr="00453F8F">
        <w:rPr>
          <w:szCs w:val="22"/>
        </w:rPr>
        <w:lastRenderedPageBreak/>
        <w:t>13.1.3. Победитель закупки или участник закупки, на которого возлагается обязанность заключения договора в соответствии с пунктом 13.1.2 Положения, считается уклонившимся от заключения договора при наступлении любого из следующих событий:</w:t>
      </w:r>
    </w:p>
    <w:p w:rsidR="00453F8F" w:rsidRPr="00453F8F" w:rsidRDefault="00453F8F" w:rsidP="00453F8F">
      <w:pPr>
        <w:adjustRightInd w:val="0"/>
        <w:ind w:firstLine="567"/>
        <w:jc w:val="both"/>
        <w:rPr>
          <w:szCs w:val="22"/>
        </w:rPr>
      </w:pPr>
      <w:r w:rsidRPr="00453F8F">
        <w:rPr>
          <w:szCs w:val="22"/>
        </w:rPr>
        <w:t>13.1.3.1. Предоставление участни</w:t>
      </w:r>
      <w:r w:rsidR="00D25B2F">
        <w:rPr>
          <w:szCs w:val="22"/>
        </w:rPr>
        <w:t xml:space="preserve">ком закупки письменного отказа </w:t>
      </w:r>
      <w:r w:rsidRPr="00453F8F">
        <w:rPr>
          <w:szCs w:val="22"/>
        </w:rPr>
        <w:t>от заключения договора;</w:t>
      </w:r>
    </w:p>
    <w:p w:rsidR="00453F8F" w:rsidRPr="00453F8F" w:rsidRDefault="00453F8F" w:rsidP="00453F8F">
      <w:pPr>
        <w:adjustRightInd w:val="0"/>
        <w:ind w:firstLine="567"/>
        <w:jc w:val="both"/>
        <w:rPr>
          <w:szCs w:val="22"/>
        </w:rPr>
      </w:pPr>
      <w:r w:rsidRPr="00453F8F">
        <w:rPr>
          <w:szCs w:val="22"/>
        </w:rPr>
        <w:t xml:space="preserve">13.1.3.2. Непредоставление </w:t>
      </w:r>
      <w:r w:rsidR="00D25B2F">
        <w:rPr>
          <w:szCs w:val="22"/>
        </w:rPr>
        <w:t xml:space="preserve">участником закупки в указанные </w:t>
      </w:r>
      <w:r w:rsidRPr="00453F8F">
        <w:rPr>
          <w:szCs w:val="22"/>
        </w:rPr>
        <w:t>в извещении и (или) документации о закупке сроки подписанного со своей стороны проекта договора;</w:t>
      </w:r>
    </w:p>
    <w:p w:rsidR="00453F8F" w:rsidRPr="00453F8F" w:rsidRDefault="00453F8F" w:rsidP="00453F8F">
      <w:pPr>
        <w:adjustRightInd w:val="0"/>
        <w:ind w:firstLine="567"/>
        <w:jc w:val="both"/>
        <w:rPr>
          <w:szCs w:val="22"/>
        </w:rPr>
      </w:pPr>
      <w:r w:rsidRPr="00453F8F">
        <w:rPr>
          <w:szCs w:val="22"/>
        </w:rPr>
        <w:t>13.1.3.3. Непредоставление о</w:t>
      </w:r>
      <w:r w:rsidR="00D25B2F">
        <w:rPr>
          <w:szCs w:val="22"/>
        </w:rPr>
        <w:t xml:space="preserve">беспечения исполнения договора </w:t>
      </w:r>
      <w:r w:rsidRPr="00453F8F">
        <w:rPr>
          <w:szCs w:val="22"/>
        </w:rPr>
        <w:t>в соответствии с указанным в извещении об</w:t>
      </w:r>
      <w:r w:rsidR="00D25B2F">
        <w:rPr>
          <w:szCs w:val="22"/>
        </w:rPr>
        <w:t xml:space="preserve"> осуществлении закупки и (или) </w:t>
      </w:r>
      <w:r w:rsidRPr="00453F8F">
        <w:rPr>
          <w:szCs w:val="22"/>
        </w:rPr>
        <w:t>в документации о закупке требуемым размером и с несоблюдением требуемого порядка, при наличии в документации о закупке таких требований.</w:t>
      </w:r>
    </w:p>
    <w:p w:rsidR="00453F8F" w:rsidRPr="00453F8F" w:rsidRDefault="00453F8F" w:rsidP="00453F8F">
      <w:pPr>
        <w:adjustRightInd w:val="0"/>
        <w:ind w:firstLine="567"/>
        <w:jc w:val="both"/>
        <w:rPr>
          <w:szCs w:val="22"/>
        </w:rPr>
      </w:pPr>
      <w:r w:rsidRPr="00453F8F">
        <w:rPr>
          <w:szCs w:val="22"/>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453F8F" w:rsidRPr="00453F8F" w:rsidRDefault="00453F8F" w:rsidP="00453F8F">
      <w:pPr>
        <w:adjustRightInd w:val="0"/>
        <w:ind w:firstLine="567"/>
        <w:jc w:val="both"/>
        <w:rPr>
          <w:szCs w:val="22"/>
        </w:rPr>
      </w:pPr>
      <w:r w:rsidRPr="00453F8F">
        <w:rPr>
          <w:szCs w:val="22"/>
        </w:rPr>
        <w:t>13.1.5. Если участник конкурентной закупки, признанный победителем, уклонился от заключения договора, зак</w:t>
      </w:r>
      <w:r w:rsidR="00D25B2F">
        <w:rPr>
          <w:szCs w:val="22"/>
        </w:rPr>
        <w:t xml:space="preserve">азчик вправе заключить договор </w:t>
      </w:r>
      <w:r w:rsidRPr="00453F8F">
        <w:rPr>
          <w:szCs w:val="22"/>
        </w:rP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453F8F" w:rsidRPr="00453F8F" w:rsidRDefault="00453F8F" w:rsidP="00453F8F">
      <w:pPr>
        <w:adjustRightInd w:val="0"/>
        <w:ind w:firstLine="567"/>
        <w:jc w:val="both"/>
        <w:rPr>
          <w:szCs w:val="22"/>
        </w:rPr>
      </w:pPr>
      <w:r w:rsidRPr="00453F8F">
        <w:rPr>
          <w:szCs w:val="22"/>
        </w:rPr>
        <w:t>13.1.6. Принятие заказчиком</w:t>
      </w:r>
      <w:r w:rsidR="00D25B2F">
        <w:rPr>
          <w:szCs w:val="22"/>
        </w:rPr>
        <w:t xml:space="preserve"> решения о заключении договора </w:t>
      </w:r>
      <w:r w:rsidRPr="00453F8F">
        <w:rPr>
          <w:szCs w:val="22"/>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53F8F" w:rsidRPr="00453F8F" w:rsidRDefault="00453F8F" w:rsidP="00453F8F">
      <w:pPr>
        <w:adjustRightInd w:val="0"/>
        <w:ind w:firstLine="567"/>
        <w:jc w:val="both"/>
        <w:rPr>
          <w:szCs w:val="22"/>
        </w:rPr>
      </w:pPr>
      <w:r w:rsidRPr="00453F8F">
        <w:rPr>
          <w:szCs w:val="22"/>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453F8F" w:rsidRPr="00453F8F" w:rsidRDefault="00453F8F" w:rsidP="00453F8F">
      <w:pPr>
        <w:adjustRightInd w:val="0"/>
        <w:ind w:firstLine="567"/>
        <w:jc w:val="both"/>
        <w:rPr>
          <w:szCs w:val="22"/>
        </w:rPr>
      </w:pPr>
      <w:r w:rsidRPr="00453F8F">
        <w:rPr>
          <w:szCs w:val="22"/>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w:t>
      </w:r>
      <w:r w:rsidR="00D25B2F">
        <w:rPr>
          <w:szCs w:val="22"/>
        </w:rPr>
        <w:t xml:space="preserve">м отдельных случаев, указанных </w:t>
      </w:r>
      <w:r w:rsidRPr="00453F8F">
        <w:rPr>
          <w:szCs w:val="22"/>
        </w:rPr>
        <w:t xml:space="preserve">в Положении. </w:t>
      </w:r>
    </w:p>
    <w:p w:rsidR="00453F8F" w:rsidRPr="00453F8F" w:rsidRDefault="00453F8F" w:rsidP="00453F8F">
      <w:pPr>
        <w:adjustRightInd w:val="0"/>
        <w:ind w:firstLine="567"/>
        <w:jc w:val="both"/>
        <w:rPr>
          <w:szCs w:val="22"/>
        </w:rPr>
      </w:pPr>
      <w:r w:rsidRPr="00453F8F">
        <w:rPr>
          <w:szCs w:val="22"/>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453F8F" w:rsidRPr="00453F8F" w:rsidRDefault="00453F8F" w:rsidP="00453F8F">
      <w:pPr>
        <w:adjustRightInd w:val="0"/>
        <w:ind w:firstLine="567"/>
        <w:jc w:val="both"/>
        <w:rPr>
          <w:szCs w:val="22"/>
        </w:rPr>
      </w:pPr>
      <w:r w:rsidRPr="00453F8F">
        <w:rPr>
          <w:szCs w:val="22"/>
        </w:rPr>
        <w:t xml:space="preserve">13.1.10. Заказчик не обязан учитывать (полностью или частично) замечания участника закупки </w:t>
      </w:r>
      <w:r w:rsidR="00D25B2F">
        <w:rPr>
          <w:szCs w:val="22"/>
        </w:rPr>
        <w:t xml:space="preserve">к положениям проекта договора, </w:t>
      </w:r>
      <w:r w:rsidRPr="00453F8F">
        <w:rPr>
          <w:szCs w:val="22"/>
        </w:rPr>
        <w:t>за исключением замечаний, касающихся внутренних противоречий в тексте проекта договора, возникших по вине заказчика.</w:t>
      </w:r>
    </w:p>
    <w:p w:rsidR="00453F8F" w:rsidRPr="00453F8F" w:rsidRDefault="00453F8F" w:rsidP="00453F8F">
      <w:pPr>
        <w:adjustRightInd w:val="0"/>
        <w:ind w:firstLine="567"/>
        <w:jc w:val="both"/>
        <w:rPr>
          <w:szCs w:val="22"/>
        </w:rPr>
      </w:pPr>
      <w:r w:rsidRPr="00453F8F">
        <w:rPr>
          <w:szCs w:val="22"/>
        </w:rPr>
        <w:t>13.1.11. Заказчик вносит сведения о заключенных по итогам осуществления конкурентных закупок до</w:t>
      </w:r>
      <w:r w:rsidR="00D25B2F">
        <w:rPr>
          <w:szCs w:val="22"/>
        </w:rPr>
        <w:t xml:space="preserve">говорах и передает прилагаемые </w:t>
      </w:r>
      <w:r w:rsidRPr="00453F8F">
        <w:rPr>
          <w:szCs w:val="22"/>
        </w:rPr>
        <w:t xml:space="preserve">к ним документы в реестр договоров в течение 3 рабочих дней с даты заключения таких договоров. </w:t>
      </w:r>
    </w:p>
    <w:p w:rsidR="00453F8F" w:rsidRPr="00453F8F" w:rsidRDefault="00453F8F" w:rsidP="00453F8F">
      <w:pPr>
        <w:adjustRightInd w:val="0"/>
        <w:ind w:firstLine="567"/>
        <w:jc w:val="both"/>
        <w:rPr>
          <w:szCs w:val="22"/>
        </w:rPr>
      </w:pPr>
      <w:r w:rsidRPr="00453F8F">
        <w:rPr>
          <w:szCs w:val="22"/>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w:t>
      </w:r>
      <w:r w:rsidR="00D25B2F">
        <w:rPr>
          <w:szCs w:val="22"/>
        </w:rPr>
        <w:t xml:space="preserve"> </w:t>
      </w:r>
      <w:r w:rsidRPr="00453F8F">
        <w:rPr>
          <w:szCs w:val="22"/>
        </w:rPr>
        <w:t>рублей, а в случае если годовая выручка заказчика за отчетный финансовый год составляет более чем 5,0 млрд.</w:t>
      </w:r>
      <w:r w:rsidR="00D25B2F">
        <w:rPr>
          <w:szCs w:val="22"/>
        </w:rPr>
        <w:t xml:space="preserve"> </w:t>
      </w:r>
      <w:r w:rsidRPr="00453F8F">
        <w:rPr>
          <w:szCs w:val="22"/>
        </w:rPr>
        <w:t>рублей, – стоимость которых превышает 500,0 тыс.</w:t>
      </w:r>
      <w:r w:rsidR="00D25B2F">
        <w:rPr>
          <w:szCs w:val="22"/>
        </w:rPr>
        <w:t xml:space="preserve"> </w:t>
      </w:r>
      <w:r w:rsidRPr="00453F8F">
        <w:rPr>
          <w:szCs w:val="22"/>
        </w:rPr>
        <w:t>рублей, и передает прилагаемые к ним документы в реестр договоров..</w:t>
      </w:r>
    </w:p>
    <w:p w:rsidR="00453F8F" w:rsidRPr="00453F8F" w:rsidRDefault="00453F8F" w:rsidP="00453F8F">
      <w:pPr>
        <w:adjustRightInd w:val="0"/>
        <w:ind w:firstLine="567"/>
        <w:jc w:val="both"/>
        <w:rPr>
          <w:szCs w:val="22"/>
        </w:rPr>
      </w:pPr>
      <w:r w:rsidRPr="00453F8F">
        <w:rPr>
          <w:szCs w:val="22"/>
        </w:rPr>
        <w:t>13.1.12. Заказчик вносит в реестр договоров информацию и передает документы, в отношении которых были внесены изменения</w:t>
      </w:r>
      <w:r w:rsidR="00D25B2F">
        <w:rPr>
          <w:szCs w:val="22"/>
        </w:rPr>
        <w:t xml:space="preserve">, в течение </w:t>
      </w:r>
      <w:r w:rsidRPr="00453F8F">
        <w:rPr>
          <w:szCs w:val="22"/>
        </w:rPr>
        <w:t>10 дней со дня внесения таких изменений.</w:t>
      </w:r>
    </w:p>
    <w:p w:rsidR="00453F8F" w:rsidRPr="00453F8F" w:rsidRDefault="00453F8F" w:rsidP="00453F8F">
      <w:pPr>
        <w:adjustRightInd w:val="0"/>
        <w:ind w:firstLine="567"/>
        <w:jc w:val="both"/>
        <w:rPr>
          <w:szCs w:val="22"/>
        </w:rPr>
      </w:pPr>
      <w:r w:rsidRPr="00453F8F">
        <w:rPr>
          <w:szCs w:val="22"/>
        </w:rPr>
        <w:t xml:space="preserve">13.1.13. В реестр договоров не вносятся сведения и не передаются документы, которые в соответствии </w:t>
      </w:r>
      <w:r w:rsidR="00D25B2F">
        <w:rPr>
          <w:szCs w:val="22"/>
        </w:rPr>
        <w:t xml:space="preserve">с Федеральным законом № 223-ФЗ </w:t>
      </w:r>
      <w:r w:rsidRPr="00453F8F">
        <w:rPr>
          <w:szCs w:val="22"/>
        </w:rPr>
        <w:t>не подлежат размещению в ЕИС.</w:t>
      </w:r>
    </w:p>
    <w:p w:rsidR="00453F8F" w:rsidRPr="00453F8F" w:rsidRDefault="00453F8F" w:rsidP="00453F8F">
      <w:pPr>
        <w:adjustRightInd w:val="0"/>
        <w:ind w:firstLine="567"/>
        <w:jc w:val="both"/>
        <w:rPr>
          <w:szCs w:val="22"/>
        </w:rPr>
      </w:pPr>
      <w:r w:rsidRPr="00453F8F">
        <w:rPr>
          <w:szCs w:val="22"/>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53F8F" w:rsidRPr="00453F8F" w:rsidRDefault="00453F8F" w:rsidP="00453F8F">
      <w:pPr>
        <w:adjustRightInd w:val="0"/>
        <w:ind w:firstLine="567"/>
        <w:jc w:val="both"/>
        <w:rPr>
          <w:szCs w:val="22"/>
        </w:rPr>
      </w:pPr>
      <w:bookmarkStart w:id="63" w:name="_Toc521582095"/>
      <w:r w:rsidRPr="00453F8F">
        <w:rPr>
          <w:szCs w:val="22"/>
        </w:rPr>
        <w:t>13.2. Исполнение, изменение и расторжение договора</w:t>
      </w:r>
      <w:bookmarkEnd w:id="63"/>
    </w:p>
    <w:p w:rsidR="00453F8F" w:rsidRPr="00453F8F" w:rsidRDefault="00453F8F" w:rsidP="00453F8F">
      <w:pPr>
        <w:adjustRightInd w:val="0"/>
        <w:ind w:firstLine="567"/>
        <w:jc w:val="both"/>
        <w:rPr>
          <w:szCs w:val="22"/>
        </w:rPr>
      </w:pPr>
      <w:r w:rsidRPr="00453F8F">
        <w:rPr>
          <w:szCs w:val="22"/>
        </w:rPr>
        <w:lastRenderedPageBreak/>
        <w:t>13.2.1. 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Российской Федерации, Положения.</w:t>
      </w:r>
    </w:p>
    <w:p w:rsidR="00453F8F" w:rsidRPr="00453F8F" w:rsidRDefault="00453F8F" w:rsidP="00453F8F">
      <w:pPr>
        <w:adjustRightInd w:val="0"/>
        <w:ind w:firstLine="567"/>
        <w:jc w:val="both"/>
        <w:rPr>
          <w:szCs w:val="22"/>
        </w:rPr>
      </w:pPr>
      <w:r w:rsidRPr="00453F8F">
        <w:rPr>
          <w:szCs w:val="22"/>
        </w:rPr>
        <w:t>13.2.2. Изменение условий договора, не являющихся существенными, допускается в соответствии с Гражданским кодексом Российской Федерации.</w:t>
      </w:r>
    </w:p>
    <w:p w:rsidR="00453F8F" w:rsidRPr="00453F8F" w:rsidRDefault="00453F8F" w:rsidP="00453F8F">
      <w:pPr>
        <w:adjustRightInd w:val="0"/>
        <w:ind w:firstLine="567"/>
        <w:jc w:val="both"/>
        <w:rPr>
          <w:szCs w:val="22"/>
        </w:rPr>
      </w:pPr>
      <w:r w:rsidRPr="00453F8F">
        <w:rPr>
          <w:szCs w:val="22"/>
        </w:rPr>
        <w:t>13.2.3. Изменение существенных условий договора при его исполнении допускается по соглашению сторон в следующих случаях:</w:t>
      </w:r>
    </w:p>
    <w:p w:rsidR="00453F8F" w:rsidRPr="00453F8F" w:rsidRDefault="00453F8F" w:rsidP="00453F8F">
      <w:pPr>
        <w:adjustRightInd w:val="0"/>
        <w:ind w:firstLine="567"/>
        <w:jc w:val="both"/>
        <w:rPr>
          <w:szCs w:val="22"/>
        </w:rPr>
      </w:pPr>
      <w:r w:rsidRPr="00453F8F">
        <w:rPr>
          <w:szCs w:val="22"/>
        </w:rPr>
        <w:t xml:space="preserve">13.2.3.1. Если по предложению заказчика увеличиваются предусмотренные договором (за исключением </w:t>
      </w:r>
      <w:r w:rsidR="00D378E3">
        <w:rPr>
          <w:szCs w:val="22"/>
        </w:rPr>
        <w:t>договора</w:t>
      </w:r>
      <w:r w:rsidRPr="00453F8F">
        <w:rPr>
          <w:szCs w:val="22"/>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rsidR="00453F8F" w:rsidRPr="00453F8F" w:rsidRDefault="00453F8F" w:rsidP="00453F8F">
      <w:pPr>
        <w:adjustRightInd w:val="0"/>
        <w:ind w:firstLine="567"/>
        <w:jc w:val="both"/>
        <w:rPr>
          <w:szCs w:val="22"/>
        </w:rPr>
      </w:pPr>
      <w:r w:rsidRPr="00453F8F">
        <w:rPr>
          <w:szCs w:val="22"/>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453F8F" w:rsidRPr="00453F8F" w:rsidRDefault="00453F8F" w:rsidP="00453F8F">
      <w:pPr>
        <w:adjustRightInd w:val="0"/>
        <w:ind w:firstLine="567"/>
        <w:jc w:val="both"/>
        <w:rPr>
          <w:szCs w:val="22"/>
        </w:rPr>
      </w:pPr>
      <w:r w:rsidRPr="00453F8F">
        <w:rPr>
          <w:szCs w:val="22"/>
        </w:rPr>
        <w:t>При этом стороны вправе продлить срок исполнения договора;</w:t>
      </w:r>
    </w:p>
    <w:p w:rsidR="00453F8F" w:rsidRPr="00453F8F" w:rsidRDefault="00453F8F" w:rsidP="00453F8F">
      <w:pPr>
        <w:adjustRightInd w:val="0"/>
        <w:ind w:firstLine="567"/>
        <w:jc w:val="both"/>
        <w:rPr>
          <w:szCs w:val="22"/>
        </w:rPr>
      </w:pPr>
      <w:r w:rsidRPr="00453F8F">
        <w:rPr>
          <w:szCs w:val="22"/>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453F8F" w:rsidRPr="00453F8F" w:rsidRDefault="00453F8F" w:rsidP="00453F8F">
      <w:pPr>
        <w:adjustRightInd w:val="0"/>
        <w:ind w:firstLine="567"/>
        <w:jc w:val="both"/>
        <w:rPr>
          <w:szCs w:val="22"/>
        </w:rPr>
      </w:pPr>
      <w:r w:rsidRPr="00453F8F">
        <w:rPr>
          <w:szCs w:val="22"/>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w:t>
      </w:r>
      <w:r w:rsidR="00D25B2F">
        <w:rPr>
          <w:szCs w:val="22"/>
        </w:rPr>
        <w:t xml:space="preserve">олнения договора, заключенного </w:t>
      </w:r>
      <w:r w:rsidRPr="00453F8F">
        <w:rPr>
          <w:szCs w:val="22"/>
        </w:rPr>
        <w:t>по результатам конкурентной закупки, а также в случае исполнения договора, заключенного на основании подпункта 5.6.18 Положения.</w:t>
      </w:r>
    </w:p>
    <w:p w:rsidR="00453F8F" w:rsidRPr="00453F8F" w:rsidRDefault="00453F8F" w:rsidP="00453F8F">
      <w:pPr>
        <w:adjustRightInd w:val="0"/>
        <w:ind w:firstLine="567"/>
        <w:jc w:val="both"/>
        <w:rPr>
          <w:szCs w:val="22"/>
        </w:rPr>
      </w:pPr>
      <w:r w:rsidRPr="00453F8F">
        <w:rPr>
          <w:szCs w:val="22"/>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453F8F" w:rsidRPr="00453F8F" w:rsidRDefault="00453F8F" w:rsidP="00453F8F">
      <w:pPr>
        <w:adjustRightInd w:val="0"/>
        <w:ind w:firstLine="567"/>
        <w:jc w:val="both"/>
        <w:rPr>
          <w:szCs w:val="22"/>
        </w:rPr>
      </w:pPr>
      <w:r w:rsidRPr="00453F8F">
        <w:rPr>
          <w:szCs w:val="22"/>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53F8F" w:rsidRPr="00453F8F" w:rsidRDefault="00453F8F" w:rsidP="00453F8F">
      <w:pPr>
        <w:adjustRightInd w:val="0"/>
        <w:ind w:firstLine="567"/>
        <w:jc w:val="both"/>
        <w:rPr>
          <w:szCs w:val="22"/>
        </w:rPr>
      </w:pPr>
      <w:r w:rsidRPr="00453F8F">
        <w:rPr>
          <w:szCs w:val="22"/>
        </w:rPr>
        <w:t>13.2.3.6. Изменение в соответствии с законодательством Российской Федерации регулируемых цен (тарифов) на товары, работы, услуги;</w:t>
      </w:r>
    </w:p>
    <w:p w:rsidR="00453F8F" w:rsidRPr="00453F8F" w:rsidRDefault="00453F8F" w:rsidP="00453F8F">
      <w:pPr>
        <w:adjustRightInd w:val="0"/>
        <w:ind w:firstLine="567"/>
        <w:jc w:val="both"/>
        <w:rPr>
          <w:szCs w:val="22"/>
        </w:rPr>
      </w:pPr>
      <w:r w:rsidRPr="00453F8F">
        <w:rPr>
          <w:szCs w:val="22"/>
        </w:rPr>
        <w:t>13.2.3.7. В случае заключения договора с единственным поставщиком (подрядчиком, исполнителем) в соответствии с подпунктами 5.6.1., 5.6.2., 5.6</w:t>
      </w:r>
      <w:r w:rsidR="001E33D0">
        <w:rPr>
          <w:szCs w:val="22"/>
        </w:rPr>
        <w:t xml:space="preserve">.3., 5.6.21., 5.6.23 настоящего </w:t>
      </w:r>
      <w:r w:rsidRPr="00453F8F">
        <w:rPr>
          <w:szCs w:val="22"/>
        </w:rPr>
        <w:t>Положения;</w:t>
      </w:r>
    </w:p>
    <w:p w:rsidR="00453F8F" w:rsidRPr="00453F8F" w:rsidRDefault="00453F8F" w:rsidP="00453F8F">
      <w:pPr>
        <w:adjustRightInd w:val="0"/>
        <w:ind w:firstLine="567"/>
        <w:jc w:val="both"/>
        <w:rPr>
          <w:szCs w:val="22"/>
        </w:rPr>
      </w:pPr>
      <w:r w:rsidRPr="00453F8F">
        <w:rPr>
          <w:szCs w:val="22"/>
        </w:rPr>
        <w:t>13.2.3.8. Если при исполнении договора возникли независящие от сторон договора обстоятельства, влекущие невозможность его исполнения без измене</w:t>
      </w:r>
      <w:r w:rsidR="001E33D0">
        <w:rPr>
          <w:szCs w:val="22"/>
        </w:rPr>
        <w:t xml:space="preserve">ния его существенных </w:t>
      </w:r>
      <w:r w:rsidRPr="00453F8F">
        <w:rPr>
          <w:szCs w:val="22"/>
        </w:rPr>
        <w:t>условий.</w:t>
      </w:r>
    </w:p>
    <w:p w:rsidR="00453F8F" w:rsidRPr="00453F8F" w:rsidRDefault="00453F8F" w:rsidP="00453F8F">
      <w:pPr>
        <w:adjustRightInd w:val="0"/>
        <w:ind w:firstLine="567"/>
        <w:jc w:val="both"/>
        <w:rPr>
          <w:szCs w:val="22"/>
        </w:rPr>
      </w:pPr>
      <w:r w:rsidRPr="00453F8F">
        <w:rPr>
          <w:szCs w:val="22"/>
        </w:rPr>
        <w:t xml:space="preserve">С целью изменения в соответствии с настоящим подпунктом существенных условий договора: </w:t>
      </w:r>
    </w:p>
    <w:p w:rsidR="00453F8F" w:rsidRPr="00453F8F" w:rsidRDefault="00453F8F" w:rsidP="00453F8F">
      <w:pPr>
        <w:adjustRightInd w:val="0"/>
        <w:ind w:firstLine="567"/>
        <w:jc w:val="both"/>
        <w:rPr>
          <w:szCs w:val="22"/>
        </w:rPr>
      </w:pPr>
      <w:r w:rsidRPr="00453F8F">
        <w:rPr>
          <w:szCs w:val="22"/>
        </w:rPr>
        <w:t xml:space="preserve">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w:t>
      </w:r>
      <w:r w:rsidR="00D378E3">
        <w:rPr>
          <w:szCs w:val="22"/>
        </w:rPr>
        <w:t>договора</w:t>
      </w:r>
      <w:r w:rsidRPr="00453F8F">
        <w:rPr>
          <w:szCs w:val="22"/>
        </w:rPr>
        <w:t>;</w:t>
      </w:r>
    </w:p>
    <w:p w:rsidR="00453F8F" w:rsidRPr="00453F8F" w:rsidRDefault="00453F8F" w:rsidP="00453F8F">
      <w:pPr>
        <w:adjustRightInd w:val="0"/>
        <w:ind w:firstLine="567"/>
        <w:jc w:val="both"/>
        <w:rPr>
          <w:szCs w:val="22"/>
        </w:rPr>
      </w:pPr>
      <w:r w:rsidRPr="00453F8F">
        <w:rPr>
          <w:szCs w:val="22"/>
        </w:rPr>
        <w:t xml:space="preserve">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w:t>
      </w:r>
      <w:r w:rsidRPr="00453F8F">
        <w:rPr>
          <w:szCs w:val="22"/>
        </w:rPr>
        <w:lastRenderedPageBreak/>
        <w:t xml:space="preserve">письменной форме отказ об изменении существенных условий </w:t>
      </w:r>
      <w:r w:rsidR="00D378E3">
        <w:rPr>
          <w:szCs w:val="22"/>
        </w:rPr>
        <w:t xml:space="preserve">договора </w:t>
      </w:r>
      <w:r w:rsidRPr="00453F8F">
        <w:rPr>
          <w:szCs w:val="22"/>
        </w:rPr>
        <w:t xml:space="preserve">с обоснованием такого отказа. </w:t>
      </w:r>
    </w:p>
    <w:p w:rsidR="00453F8F" w:rsidRPr="00453F8F" w:rsidRDefault="00453F8F" w:rsidP="00453F8F">
      <w:pPr>
        <w:adjustRightInd w:val="0"/>
        <w:ind w:firstLine="567"/>
        <w:jc w:val="both"/>
        <w:rPr>
          <w:szCs w:val="22"/>
        </w:rPr>
      </w:pPr>
      <w:r w:rsidRPr="00453F8F">
        <w:rPr>
          <w:szCs w:val="22"/>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453F8F" w:rsidRPr="00453F8F" w:rsidRDefault="00453F8F" w:rsidP="00453F8F">
      <w:pPr>
        <w:adjustRightInd w:val="0"/>
        <w:ind w:firstLine="567"/>
        <w:jc w:val="both"/>
        <w:rPr>
          <w:szCs w:val="22"/>
        </w:rPr>
      </w:pPr>
      <w:r w:rsidRPr="00453F8F">
        <w:rPr>
          <w:szCs w:val="22"/>
        </w:rPr>
        <w:t>13.2.5.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w:t>
      </w:r>
      <w:r w:rsidR="001E33D0">
        <w:rPr>
          <w:szCs w:val="22"/>
        </w:rPr>
        <w:t xml:space="preserve">нной работы, оказанной услуги, </w:t>
      </w:r>
      <w:r w:rsidRPr="00453F8F">
        <w:rPr>
          <w:szCs w:val="22"/>
        </w:rPr>
        <w:t>в том числе с привлечением экспертов, экспертных организаций.</w:t>
      </w:r>
    </w:p>
    <w:p w:rsidR="00453F8F" w:rsidRPr="00453F8F" w:rsidRDefault="00453F8F" w:rsidP="00453F8F">
      <w:pPr>
        <w:adjustRightInd w:val="0"/>
        <w:ind w:firstLine="567"/>
        <w:jc w:val="both"/>
        <w:rPr>
          <w:szCs w:val="22"/>
        </w:rPr>
      </w:pPr>
      <w:r w:rsidRPr="00453F8F">
        <w:rPr>
          <w:szCs w:val="22"/>
        </w:rPr>
        <w:t>13.2.6. Договор может быть расторгнут по основаниям и в порядке, предусмотренном Гражданским кодексом Российской Федерации и договором.</w:t>
      </w:r>
    </w:p>
    <w:p w:rsidR="00453F8F" w:rsidRPr="00453F8F" w:rsidRDefault="00453F8F" w:rsidP="00453F8F">
      <w:pPr>
        <w:adjustRightInd w:val="0"/>
        <w:ind w:firstLine="567"/>
        <w:jc w:val="both"/>
        <w:rPr>
          <w:szCs w:val="22"/>
        </w:rPr>
      </w:pPr>
      <w:r w:rsidRPr="00453F8F">
        <w:rPr>
          <w:szCs w:val="22"/>
        </w:rPr>
        <w:t>13.2.7. Если в договор были внес</w:t>
      </w:r>
      <w:r w:rsidR="001E33D0">
        <w:rPr>
          <w:szCs w:val="22"/>
        </w:rPr>
        <w:t xml:space="preserve">ены изменения, заказчик вносит </w:t>
      </w:r>
      <w:r w:rsidRPr="00453F8F">
        <w:rPr>
          <w:szCs w:val="22"/>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453F8F" w:rsidRPr="00453F8F" w:rsidRDefault="00453F8F" w:rsidP="00453F8F">
      <w:pPr>
        <w:adjustRightInd w:val="0"/>
        <w:ind w:firstLine="567"/>
        <w:jc w:val="both"/>
        <w:rPr>
          <w:szCs w:val="22"/>
        </w:rPr>
      </w:pPr>
      <w:r w:rsidRPr="00453F8F">
        <w:rPr>
          <w:szCs w:val="22"/>
        </w:rPr>
        <w:t xml:space="preserve">13.2.8. Информация о результатах исполнения договора </w:t>
      </w:r>
      <w:r w:rsidR="001E33D0">
        <w:rPr>
          <w:szCs w:val="22"/>
        </w:rPr>
        <w:t xml:space="preserve">или </w:t>
      </w:r>
      <w:r w:rsidRPr="00453F8F">
        <w:rPr>
          <w:szCs w:val="22"/>
        </w:rPr>
        <w:t>о его расторжении вносится заказчиком в реестр договоров в течение 10 дней с даты исполнения или расторжения договора.</w:t>
      </w:r>
    </w:p>
    <w:p w:rsidR="00453F8F" w:rsidRPr="00453F8F" w:rsidRDefault="00453F8F" w:rsidP="00453F8F">
      <w:pPr>
        <w:adjustRightInd w:val="0"/>
        <w:ind w:firstLine="567"/>
        <w:jc w:val="both"/>
        <w:rPr>
          <w:szCs w:val="22"/>
        </w:rPr>
      </w:pPr>
      <w:r w:rsidRPr="00453F8F">
        <w:rPr>
          <w:szCs w:val="22"/>
        </w:rPr>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453F8F" w:rsidRPr="00453F8F" w:rsidRDefault="00453F8F" w:rsidP="00453F8F">
      <w:pPr>
        <w:adjustRightInd w:val="0"/>
        <w:ind w:firstLine="567"/>
        <w:jc w:val="both"/>
        <w:rPr>
          <w:szCs w:val="22"/>
        </w:rPr>
      </w:pPr>
      <w:r w:rsidRPr="00453F8F">
        <w:rPr>
          <w:szCs w:val="22"/>
        </w:rPr>
        <w:t>13.2.10. Заказчик в течение 3 рабочих дней, со дня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4" w:name="_Toc521582096"/>
      <w:r w:rsidRPr="00453F8F">
        <w:rPr>
          <w:b/>
          <w:bCs/>
          <w:szCs w:val="22"/>
        </w:rPr>
        <w:t>14. Особенности предоставления приоритета товаров российского происхождения, работ, услуг, выполняемых, оказываемых российскими лицами</w:t>
      </w:r>
      <w:bookmarkEnd w:id="64"/>
    </w:p>
    <w:p w:rsidR="00453F8F" w:rsidRPr="00453F8F" w:rsidRDefault="00453F8F" w:rsidP="00453F8F">
      <w:pPr>
        <w:adjustRightInd w:val="0"/>
        <w:ind w:firstLine="567"/>
        <w:jc w:val="both"/>
        <w:rPr>
          <w:szCs w:val="22"/>
        </w:rPr>
      </w:pPr>
      <w:r w:rsidRPr="00453F8F">
        <w:rPr>
          <w:szCs w:val="22"/>
        </w:rPr>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453F8F" w:rsidRPr="00453F8F" w:rsidRDefault="00453F8F" w:rsidP="00453F8F">
      <w:pPr>
        <w:adjustRightInd w:val="0"/>
        <w:ind w:firstLine="567"/>
        <w:jc w:val="both"/>
        <w:rPr>
          <w:szCs w:val="22"/>
        </w:rPr>
      </w:pPr>
      <w:r w:rsidRPr="00453F8F">
        <w:rPr>
          <w:szCs w:val="22"/>
        </w:rPr>
        <w:t>14.2. Заказчик должен:</w:t>
      </w:r>
    </w:p>
    <w:p w:rsidR="00453F8F" w:rsidRPr="00453F8F" w:rsidRDefault="00453F8F" w:rsidP="00453F8F">
      <w:pPr>
        <w:adjustRightInd w:val="0"/>
        <w:ind w:firstLine="567"/>
        <w:jc w:val="both"/>
        <w:rPr>
          <w:szCs w:val="22"/>
        </w:rPr>
      </w:pPr>
      <w:r w:rsidRPr="00453F8F">
        <w:rPr>
          <w:szCs w:val="22"/>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rsidR="00453F8F" w:rsidRPr="00453F8F" w:rsidRDefault="00453F8F" w:rsidP="00453F8F">
      <w:pPr>
        <w:adjustRightInd w:val="0"/>
        <w:ind w:firstLine="567"/>
        <w:jc w:val="both"/>
        <w:rPr>
          <w:szCs w:val="22"/>
        </w:rPr>
      </w:pPr>
      <w:r w:rsidRPr="00453F8F">
        <w:rPr>
          <w:szCs w:val="22"/>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53F8F" w:rsidRPr="00453F8F" w:rsidRDefault="00453F8F" w:rsidP="00453F8F">
      <w:pPr>
        <w:adjustRightInd w:val="0"/>
        <w:ind w:firstLine="567"/>
        <w:jc w:val="both"/>
        <w:rPr>
          <w:szCs w:val="22"/>
        </w:rPr>
      </w:pPr>
      <w:r w:rsidRPr="00453F8F">
        <w:rPr>
          <w:szCs w:val="22"/>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453F8F" w:rsidRPr="00453F8F" w:rsidRDefault="00453F8F" w:rsidP="00453F8F">
      <w:pPr>
        <w:adjustRightInd w:val="0"/>
        <w:ind w:firstLine="567"/>
        <w:jc w:val="both"/>
        <w:rPr>
          <w:szCs w:val="22"/>
        </w:rPr>
      </w:pPr>
      <w:r w:rsidRPr="00453F8F">
        <w:rPr>
          <w:szCs w:val="22"/>
        </w:rPr>
        <w:lastRenderedPageBreak/>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453F8F" w:rsidRPr="00453F8F" w:rsidRDefault="00453F8F" w:rsidP="00453F8F">
      <w:pPr>
        <w:adjustRightInd w:val="0"/>
        <w:ind w:firstLine="567"/>
        <w:jc w:val="both"/>
        <w:rPr>
          <w:szCs w:val="22"/>
        </w:rPr>
      </w:pPr>
      <w:r w:rsidRPr="00453F8F">
        <w:rPr>
          <w:szCs w:val="22"/>
        </w:rPr>
        <w:t xml:space="preserve">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rsidR="00453F8F" w:rsidRPr="00453F8F" w:rsidRDefault="00453F8F" w:rsidP="00453F8F">
      <w:pPr>
        <w:adjustRightInd w:val="0"/>
        <w:ind w:firstLine="567"/>
        <w:jc w:val="both"/>
        <w:rPr>
          <w:szCs w:val="22"/>
        </w:rPr>
      </w:pPr>
      <w:r w:rsidRPr="00453F8F">
        <w:rPr>
          <w:szCs w:val="22"/>
        </w:rPr>
        <w:t>14.3. При осуществлении закупки товара:</w:t>
      </w:r>
    </w:p>
    <w:p w:rsidR="00453F8F" w:rsidRPr="00453F8F" w:rsidRDefault="00453F8F" w:rsidP="00453F8F">
      <w:pPr>
        <w:adjustRightInd w:val="0"/>
        <w:ind w:firstLine="567"/>
        <w:jc w:val="both"/>
        <w:rPr>
          <w:szCs w:val="22"/>
        </w:rPr>
      </w:pPr>
      <w:r w:rsidRPr="00453F8F">
        <w:rPr>
          <w:szCs w:val="22"/>
        </w:rPr>
        <w:t>14.3.1. Если Правительством Российской Федерации установлен запрет закупок товара, не допускаются:</w:t>
      </w:r>
    </w:p>
    <w:p w:rsidR="00453F8F" w:rsidRPr="00453F8F" w:rsidRDefault="00453F8F" w:rsidP="00453F8F">
      <w:pPr>
        <w:adjustRightInd w:val="0"/>
        <w:ind w:firstLine="567"/>
        <w:jc w:val="both"/>
        <w:rPr>
          <w:szCs w:val="22"/>
        </w:rPr>
      </w:pPr>
      <w:r w:rsidRPr="00453F8F">
        <w:rPr>
          <w:szCs w:val="22"/>
        </w:rPr>
        <w:t>а) заключение договора на поставку такого товара;</w:t>
      </w:r>
    </w:p>
    <w:p w:rsidR="00453F8F" w:rsidRPr="00453F8F" w:rsidRDefault="00453F8F" w:rsidP="00453F8F">
      <w:pPr>
        <w:adjustRightInd w:val="0"/>
        <w:ind w:firstLine="567"/>
        <w:jc w:val="both"/>
        <w:rPr>
          <w:szCs w:val="22"/>
        </w:rPr>
      </w:pPr>
      <w:r w:rsidRPr="00453F8F">
        <w:rPr>
          <w:szCs w:val="22"/>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53F8F" w:rsidRPr="00453F8F" w:rsidRDefault="00453F8F" w:rsidP="00453F8F">
      <w:pPr>
        <w:adjustRightInd w:val="0"/>
        <w:ind w:firstLine="567"/>
        <w:jc w:val="both"/>
        <w:rPr>
          <w:szCs w:val="22"/>
        </w:rPr>
      </w:pPr>
      <w:r w:rsidRPr="00453F8F">
        <w:rPr>
          <w:szCs w:val="22"/>
        </w:rPr>
        <w:t>14.3.2. Если Правительством Российской Федерации установлено ограничение закупок товара, не допускаются:</w:t>
      </w:r>
    </w:p>
    <w:p w:rsidR="00453F8F" w:rsidRPr="00453F8F" w:rsidRDefault="00453F8F" w:rsidP="00453F8F">
      <w:pPr>
        <w:adjustRightInd w:val="0"/>
        <w:ind w:firstLine="567"/>
        <w:jc w:val="both"/>
        <w:rPr>
          <w:szCs w:val="22"/>
        </w:rPr>
      </w:pPr>
      <w:r w:rsidRPr="00453F8F">
        <w:rPr>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453F8F" w:rsidRPr="00453F8F" w:rsidRDefault="00453F8F" w:rsidP="00453F8F">
      <w:pPr>
        <w:adjustRightInd w:val="0"/>
        <w:ind w:firstLine="567"/>
        <w:jc w:val="both"/>
        <w:rPr>
          <w:szCs w:val="22"/>
        </w:rPr>
      </w:pPr>
      <w:r w:rsidRPr="00453F8F">
        <w:rPr>
          <w:szCs w:val="22"/>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53F8F" w:rsidRPr="00453F8F" w:rsidRDefault="00453F8F" w:rsidP="00453F8F">
      <w:pPr>
        <w:adjustRightInd w:val="0"/>
        <w:ind w:firstLine="567"/>
        <w:jc w:val="both"/>
        <w:rPr>
          <w:szCs w:val="22"/>
        </w:rPr>
      </w:pPr>
      <w:r w:rsidRPr="00453F8F">
        <w:rPr>
          <w:szCs w:val="22"/>
        </w:rPr>
        <w:t>14.3.3. Если Правительством Российской Федерации установлено преимущество в отношении товара российского происхождения:</w:t>
      </w:r>
    </w:p>
    <w:p w:rsidR="00453F8F" w:rsidRPr="00453F8F" w:rsidRDefault="00453F8F" w:rsidP="00453F8F">
      <w:pPr>
        <w:adjustRightInd w:val="0"/>
        <w:ind w:firstLine="567"/>
        <w:jc w:val="both"/>
        <w:rPr>
          <w:szCs w:val="22"/>
        </w:rPr>
      </w:pPr>
      <w:r w:rsidRPr="00453F8F">
        <w:rPr>
          <w:szCs w:val="22"/>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453F8F" w:rsidRPr="00453F8F" w:rsidRDefault="00453F8F" w:rsidP="00453F8F">
      <w:pPr>
        <w:adjustRightInd w:val="0"/>
        <w:ind w:firstLine="567"/>
        <w:jc w:val="both"/>
        <w:rPr>
          <w:szCs w:val="22"/>
        </w:rPr>
      </w:pPr>
      <w:r w:rsidRPr="00453F8F">
        <w:rPr>
          <w:szCs w:val="22"/>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453F8F" w:rsidRPr="00453F8F" w:rsidRDefault="00453F8F" w:rsidP="00453F8F">
      <w:pPr>
        <w:adjustRightInd w:val="0"/>
        <w:ind w:firstLine="567"/>
        <w:jc w:val="both"/>
        <w:rPr>
          <w:szCs w:val="22"/>
        </w:rPr>
      </w:pPr>
      <w:r w:rsidRPr="00453F8F">
        <w:rPr>
          <w:szCs w:val="22"/>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53F8F" w:rsidRPr="00453F8F" w:rsidRDefault="00453F8F" w:rsidP="00453F8F">
      <w:pPr>
        <w:adjustRightInd w:val="0"/>
        <w:ind w:firstLine="567"/>
        <w:jc w:val="both"/>
        <w:rPr>
          <w:szCs w:val="22"/>
        </w:rPr>
      </w:pPr>
      <w:r w:rsidRPr="00453F8F">
        <w:rPr>
          <w:szCs w:val="22"/>
        </w:rPr>
        <w:t>14.4. При осуществлении закупки работы, услуги:</w:t>
      </w:r>
    </w:p>
    <w:p w:rsidR="00453F8F" w:rsidRPr="00453F8F" w:rsidRDefault="00453F8F" w:rsidP="00453F8F">
      <w:pPr>
        <w:adjustRightInd w:val="0"/>
        <w:ind w:firstLine="567"/>
        <w:jc w:val="both"/>
        <w:rPr>
          <w:szCs w:val="22"/>
        </w:rPr>
      </w:pPr>
      <w:r w:rsidRPr="00453F8F">
        <w:rPr>
          <w:szCs w:val="22"/>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453F8F" w:rsidRPr="00453F8F" w:rsidRDefault="00453F8F" w:rsidP="00453F8F">
      <w:pPr>
        <w:adjustRightInd w:val="0"/>
        <w:ind w:firstLine="567"/>
        <w:jc w:val="both"/>
        <w:rPr>
          <w:szCs w:val="22"/>
        </w:rPr>
      </w:pPr>
      <w:r w:rsidRPr="00453F8F">
        <w:rPr>
          <w:szCs w:val="22"/>
        </w:rPr>
        <w:t>а) заключение договора на выполнение такой работы, оказание такой услуги с подрядчиком (исполнителем), являющимся иностранным лицом;</w:t>
      </w:r>
    </w:p>
    <w:p w:rsidR="00453F8F" w:rsidRPr="00453F8F" w:rsidRDefault="00453F8F" w:rsidP="00453F8F">
      <w:pPr>
        <w:adjustRightInd w:val="0"/>
        <w:ind w:firstLine="567"/>
        <w:jc w:val="both"/>
        <w:rPr>
          <w:szCs w:val="22"/>
        </w:rPr>
      </w:pPr>
      <w:r w:rsidRPr="00453F8F">
        <w:rPr>
          <w:szCs w:val="22"/>
        </w:rPr>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453F8F" w:rsidRPr="00453F8F" w:rsidRDefault="00453F8F" w:rsidP="00453F8F">
      <w:pPr>
        <w:adjustRightInd w:val="0"/>
        <w:ind w:firstLine="567"/>
        <w:jc w:val="both"/>
        <w:rPr>
          <w:szCs w:val="22"/>
        </w:rPr>
      </w:pPr>
      <w:r w:rsidRPr="00453F8F">
        <w:rPr>
          <w:szCs w:val="22"/>
        </w:rPr>
        <w:t>14.4.2.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453F8F" w:rsidRPr="00453F8F" w:rsidRDefault="00453F8F" w:rsidP="00453F8F">
      <w:pPr>
        <w:adjustRightInd w:val="0"/>
        <w:ind w:firstLine="567"/>
        <w:jc w:val="both"/>
        <w:rPr>
          <w:szCs w:val="22"/>
        </w:rPr>
      </w:pPr>
      <w:r w:rsidRPr="00453F8F">
        <w:rPr>
          <w:szCs w:val="22"/>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453F8F">
        <w:rPr>
          <w:szCs w:val="22"/>
        </w:rPr>
        <w:lastRenderedPageBreak/>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453F8F" w:rsidRPr="00453F8F" w:rsidRDefault="00453F8F" w:rsidP="00453F8F">
      <w:pPr>
        <w:adjustRightInd w:val="0"/>
        <w:ind w:firstLine="567"/>
        <w:jc w:val="both"/>
        <w:rPr>
          <w:szCs w:val="22"/>
        </w:rPr>
      </w:pPr>
      <w:r w:rsidRPr="00453F8F">
        <w:rPr>
          <w:szCs w:val="22"/>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453F8F" w:rsidRPr="00453F8F" w:rsidRDefault="00453F8F" w:rsidP="00453F8F">
      <w:pPr>
        <w:adjustRightInd w:val="0"/>
        <w:ind w:firstLine="567"/>
        <w:jc w:val="both"/>
        <w:rPr>
          <w:szCs w:val="22"/>
        </w:rPr>
      </w:pPr>
      <w:r w:rsidRPr="00453F8F">
        <w:rPr>
          <w:szCs w:val="22"/>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453F8F" w:rsidRPr="00453F8F" w:rsidRDefault="00453F8F" w:rsidP="00453F8F">
      <w:pPr>
        <w:adjustRightInd w:val="0"/>
        <w:ind w:firstLine="567"/>
        <w:jc w:val="both"/>
        <w:rPr>
          <w:szCs w:val="22"/>
        </w:rPr>
      </w:pPr>
      <w:r w:rsidRPr="00453F8F">
        <w:rPr>
          <w:szCs w:val="22"/>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453F8F" w:rsidRPr="00453F8F" w:rsidRDefault="00453F8F" w:rsidP="00453F8F">
      <w:pPr>
        <w:adjustRightInd w:val="0"/>
        <w:ind w:firstLine="567"/>
        <w:jc w:val="both"/>
        <w:rPr>
          <w:szCs w:val="22"/>
        </w:rPr>
      </w:pPr>
      <w:r w:rsidRPr="00453F8F">
        <w:rPr>
          <w:szCs w:val="22"/>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453F8F" w:rsidRPr="00453F8F" w:rsidRDefault="00453F8F" w:rsidP="00453F8F">
      <w:pPr>
        <w:adjustRightInd w:val="0"/>
        <w:ind w:firstLine="567"/>
        <w:jc w:val="both"/>
        <w:rPr>
          <w:szCs w:val="22"/>
        </w:rPr>
      </w:pPr>
      <w:r w:rsidRPr="00453F8F">
        <w:rPr>
          <w:szCs w:val="22"/>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53F8F" w:rsidRPr="00453F8F" w:rsidRDefault="00453F8F" w:rsidP="00453F8F">
      <w:pPr>
        <w:adjustRightInd w:val="0"/>
        <w:ind w:firstLine="567"/>
        <w:jc w:val="both"/>
        <w:rPr>
          <w:szCs w:val="22"/>
        </w:rPr>
      </w:pPr>
      <w:r w:rsidRPr="00453F8F">
        <w:rPr>
          <w:szCs w:val="22"/>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Федерального закона № 223-ФЗ.</w:t>
      </w:r>
    </w:p>
    <w:p w:rsidR="00453F8F" w:rsidRPr="00453F8F" w:rsidRDefault="00453F8F" w:rsidP="00453F8F">
      <w:pPr>
        <w:adjustRightInd w:val="0"/>
        <w:ind w:firstLine="567"/>
        <w:jc w:val="both"/>
        <w:rPr>
          <w:szCs w:val="22"/>
        </w:rPr>
      </w:pPr>
      <w:r w:rsidRPr="00453F8F">
        <w:rPr>
          <w:szCs w:val="22"/>
        </w:rPr>
        <w:t>14.6. При осуществлении закупок заказчик соблюдает требования, предусмотренные пунктом 5 части 8 статьи 3 Федерального закона № 223-ФЗ.</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5" w:name="_Toc521582097"/>
      <w:r w:rsidRPr="00453F8F">
        <w:rPr>
          <w:b/>
          <w:bCs/>
          <w:szCs w:val="22"/>
        </w:rPr>
        <w:t>15. Особенности осуществления закупок у субъектов малого и среднего предпринимательства</w:t>
      </w:r>
      <w:bookmarkEnd w:id="65"/>
    </w:p>
    <w:p w:rsidR="00453F8F" w:rsidRPr="00453F8F" w:rsidRDefault="00453F8F" w:rsidP="00453F8F">
      <w:pPr>
        <w:adjustRightInd w:val="0"/>
        <w:ind w:firstLine="567"/>
        <w:jc w:val="both"/>
        <w:rPr>
          <w:szCs w:val="22"/>
        </w:rPr>
      </w:pPr>
      <w:r w:rsidRPr="00453F8F">
        <w:rPr>
          <w:szCs w:val="22"/>
        </w:rPr>
        <w:t xml:space="preserve">15.1. Заказчики, на которых распространяется действие постановления Правительства Российской Федерации </w:t>
      </w:r>
      <w:r w:rsidR="001E33D0">
        <w:rPr>
          <w:szCs w:val="22"/>
        </w:rPr>
        <w:t xml:space="preserve">от 11 декабря 2014 года № 1352 </w:t>
      </w:r>
      <w:r w:rsidRPr="00453F8F">
        <w:rPr>
          <w:szCs w:val="22"/>
        </w:rPr>
        <w:t xml:space="preserve">«Об особенностях участия субъектов малого </w:t>
      </w:r>
      <w:r w:rsidR="001E33D0">
        <w:rPr>
          <w:szCs w:val="22"/>
        </w:rPr>
        <w:t xml:space="preserve">и среднего предпринимательства </w:t>
      </w:r>
      <w:r w:rsidRPr="00453F8F">
        <w:rPr>
          <w:szCs w:val="22"/>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453F8F" w:rsidRPr="00453F8F" w:rsidRDefault="00453F8F" w:rsidP="00453F8F">
      <w:pPr>
        <w:adjustRightInd w:val="0"/>
        <w:ind w:firstLine="567"/>
        <w:jc w:val="both"/>
        <w:rPr>
          <w:szCs w:val="22"/>
        </w:rPr>
      </w:pPr>
      <w:r w:rsidRPr="00453F8F">
        <w:rPr>
          <w:szCs w:val="22"/>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453F8F" w:rsidRPr="00453F8F" w:rsidRDefault="00453F8F" w:rsidP="00453F8F">
      <w:pPr>
        <w:adjustRightInd w:val="0"/>
        <w:ind w:firstLine="567"/>
        <w:jc w:val="both"/>
        <w:rPr>
          <w:szCs w:val="22"/>
        </w:rPr>
      </w:pPr>
      <w:r w:rsidRPr="00453F8F">
        <w:rPr>
          <w:szCs w:val="22"/>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453F8F" w:rsidRPr="00453F8F" w:rsidRDefault="00453F8F" w:rsidP="00453F8F">
      <w:pPr>
        <w:adjustRightInd w:val="0"/>
        <w:ind w:firstLine="567"/>
        <w:jc w:val="both"/>
        <w:rPr>
          <w:szCs w:val="22"/>
        </w:rPr>
      </w:pPr>
      <w:r w:rsidRPr="00453F8F">
        <w:rPr>
          <w:szCs w:val="22"/>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w:t>
      </w:r>
      <w:r w:rsidRPr="00453F8F">
        <w:rPr>
          <w:szCs w:val="22"/>
        </w:rPr>
        <w:lastRenderedPageBreak/>
        <w:t>(соисполнителя),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453F8F" w:rsidRPr="00453F8F" w:rsidRDefault="00453F8F" w:rsidP="00453F8F">
      <w:pPr>
        <w:adjustRightInd w:val="0"/>
        <w:ind w:firstLine="567"/>
        <w:jc w:val="both"/>
        <w:rPr>
          <w:szCs w:val="22"/>
        </w:rPr>
      </w:pPr>
      <w:r w:rsidRPr="00453F8F">
        <w:rPr>
          <w:szCs w:val="22"/>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453F8F" w:rsidRPr="00453F8F" w:rsidRDefault="00453F8F" w:rsidP="00453F8F">
      <w:pPr>
        <w:adjustRightInd w:val="0"/>
        <w:ind w:firstLine="567"/>
        <w:jc w:val="both"/>
        <w:rPr>
          <w:szCs w:val="22"/>
        </w:rPr>
      </w:pPr>
      <w:r w:rsidRPr="00453F8F">
        <w:rPr>
          <w:szCs w:val="22"/>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453F8F" w:rsidRPr="00453F8F" w:rsidRDefault="00453F8F" w:rsidP="00453F8F">
      <w:pPr>
        <w:adjustRightInd w:val="0"/>
        <w:ind w:firstLine="567"/>
        <w:jc w:val="both"/>
        <w:rPr>
          <w:szCs w:val="22"/>
        </w:rPr>
      </w:pPr>
      <w:r w:rsidRPr="00453F8F">
        <w:rPr>
          <w:szCs w:val="22"/>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453F8F" w:rsidRPr="00453F8F" w:rsidRDefault="00453F8F" w:rsidP="00453F8F">
      <w:pPr>
        <w:adjustRightInd w:val="0"/>
        <w:ind w:firstLine="567"/>
        <w:jc w:val="both"/>
        <w:rPr>
          <w:szCs w:val="22"/>
        </w:rPr>
      </w:pPr>
      <w:r w:rsidRPr="00453F8F">
        <w:rPr>
          <w:szCs w:val="22"/>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453F8F" w:rsidRPr="00453F8F" w:rsidRDefault="00453F8F" w:rsidP="00453F8F">
      <w:pPr>
        <w:adjustRightInd w:val="0"/>
        <w:ind w:firstLine="567"/>
        <w:jc w:val="both"/>
        <w:rPr>
          <w:szCs w:val="22"/>
        </w:rPr>
      </w:pPr>
      <w:r w:rsidRPr="00453F8F">
        <w:rPr>
          <w:szCs w:val="22"/>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453F8F" w:rsidRPr="00453F8F" w:rsidRDefault="00453F8F" w:rsidP="00453F8F">
      <w:pPr>
        <w:adjustRightInd w:val="0"/>
        <w:ind w:firstLine="567"/>
        <w:jc w:val="both"/>
        <w:rPr>
          <w:szCs w:val="22"/>
        </w:rPr>
      </w:pPr>
      <w:r w:rsidRPr="00453F8F">
        <w:rPr>
          <w:szCs w:val="22"/>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453F8F" w:rsidRPr="00453F8F" w:rsidRDefault="00453F8F" w:rsidP="00453F8F">
      <w:pPr>
        <w:adjustRightInd w:val="0"/>
        <w:ind w:firstLine="567"/>
        <w:jc w:val="both"/>
        <w:rPr>
          <w:szCs w:val="22"/>
        </w:rPr>
      </w:pPr>
      <w:r w:rsidRPr="00453F8F">
        <w:rPr>
          <w:szCs w:val="22"/>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453F8F" w:rsidRPr="00453F8F" w:rsidRDefault="00453F8F" w:rsidP="00453F8F">
      <w:pPr>
        <w:adjustRightInd w:val="0"/>
        <w:ind w:firstLine="567"/>
        <w:jc w:val="both"/>
        <w:rPr>
          <w:szCs w:val="22"/>
        </w:rPr>
      </w:pPr>
      <w:r w:rsidRPr="00453F8F">
        <w:rPr>
          <w:szCs w:val="22"/>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453F8F" w:rsidRPr="00453F8F" w:rsidRDefault="00453F8F" w:rsidP="00453F8F">
      <w:pPr>
        <w:adjustRightInd w:val="0"/>
        <w:ind w:firstLine="567"/>
        <w:jc w:val="both"/>
        <w:rPr>
          <w:szCs w:val="22"/>
        </w:rPr>
      </w:pPr>
      <w:r w:rsidRPr="00453F8F">
        <w:rPr>
          <w:szCs w:val="22"/>
        </w:rPr>
        <w:t>15.9. Заказчик вправе проводить для СМСП неконкурентную процедуру в форме закупки у единственного поставщика для СМСП  в соответствии с пунктом 5.6.25 Положения.</w:t>
      </w:r>
    </w:p>
    <w:p w:rsidR="00453F8F" w:rsidRPr="00453F8F" w:rsidRDefault="00453F8F" w:rsidP="00453F8F">
      <w:pPr>
        <w:adjustRightInd w:val="0"/>
        <w:ind w:firstLine="567"/>
        <w:jc w:val="both"/>
        <w:rPr>
          <w:szCs w:val="22"/>
        </w:rPr>
      </w:pPr>
      <w:r w:rsidRPr="00453F8F">
        <w:rPr>
          <w:szCs w:val="22"/>
        </w:rPr>
        <w:t>Порядок проведения такой закупки определяется настоящим подпунктом и регламентом оператора ЭП с учетом следующих особенностей:</w:t>
      </w:r>
    </w:p>
    <w:p w:rsidR="00453F8F" w:rsidRPr="00453F8F" w:rsidRDefault="00453F8F" w:rsidP="00453F8F">
      <w:pPr>
        <w:adjustRightInd w:val="0"/>
        <w:ind w:firstLine="567"/>
        <w:jc w:val="both"/>
        <w:rPr>
          <w:szCs w:val="22"/>
        </w:rPr>
      </w:pPr>
      <w:r w:rsidRPr="00453F8F">
        <w:rPr>
          <w:szCs w:val="22"/>
        </w:rPr>
        <w:t>15.9.1. Закупка осуществляется в электронной форме на ЭП, предусмотренной частью 10 статьи 3.4 Федерального закона № 223-ФЗ;</w:t>
      </w:r>
    </w:p>
    <w:p w:rsidR="00453F8F" w:rsidRPr="00453F8F" w:rsidRDefault="00453F8F" w:rsidP="00453F8F">
      <w:pPr>
        <w:adjustRightInd w:val="0"/>
        <w:ind w:firstLine="567"/>
        <w:jc w:val="both"/>
        <w:rPr>
          <w:szCs w:val="22"/>
        </w:rPr>
      </w:pPr>
      <w:r w:rsidRPr="00453F8F">
        <w:rPr>
          <w:szCs w:val="22"/>
        </w:rPr>
        <w:t>15.9.2. Цена договора, заключенного с применением такого способа закупки, не должна превышать 20 млн. рублей;</w:t>
      </w:r>
    </w:p>
    <w:p w:rsidR="00453F8F" w:rsidRPr="00453F8F" w:rsidRDefault="00453F8F" w:rsidP="00453F8F">
      <w:pPr>
        <w:adjustRightInd w:val="0"/>
        <w:ind w:firstLine="567"/>
        <w:jc w:val="both"/>
        <w:rPr>
          <w:szCs w:val="22"/>
        </w:rPr>
      </w:pPr>
      <w:r w:rsidRPr="00453F8F">
        <w:rPr>
          <w:szCs w:val="22"/>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453F8F" w:rsidRPr="00453F8F" w:rsidRDefault="00453F8F" w:rsidP="00453F8F">
      <w:pPr>
        <w:adjustRightInd w:val="0"/>
        <w:ind w:firstLine="567"/>
        <w:jc w:val="both"/>
        <w:rPr>
          <w:szCs w:val="22"/>
        </w:rPr>
      </w:pPr>
      <w:r w:rsidRPr="00453F8F">
        <w:rPr>
          <w:szCs w:val="22"/>
        </w:rPr>
        <w:lastRenderedPageBreak/>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453F8F" w:rsidRPr="00453F8F" w:rsidRDefault="00453F8F" w:rsidP="00453F8F">
      <w:pPr>
        <w:adjustRightInd w:val="0"/>
        <w:ind w:firstLine="567"/>
        <w:jc w:val="both"/>
        <w:rPr>
          <w:szCs w:val="22"/>
        </w:rPr>
      </w:pPr>
      <w:r w:rsidRPr="00453F8F">
        <w:rPr>
          <w:szCs w:val="22"/>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rsidR="00453F8F" w:rsidRPr="00453F8F" w:rsidRDefault="00453F8F" w:rsidP="00453F8F">
      <w:pPr>
        <w:adjustRightInd w:val="0"/>
        <w:ind w:firstLine="567"/>
        <w:jc w:val="both"/>
        <w:rPr>
          <w:szCs w:val="22"/>
        </w:rPr>
      </w:pPr>
      <w:r w:rsidRPr="00453F8F">
        <w:rPr>
          <w:szCs w:val="22"/>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rsidR="00453F8F" w:rsidRPr="00453F8F" w:rsidRDefault="00453F8F" w:rsidP="00453F8F">
      <w:pPr>
        <w:adjustRightInd w:val="0"/>
        <w:ind w:firstLine="567"/>
        <w:jc w:val="both"/>
        <w:rPr>
          <w:szCs w:val="22"/>
        </w:rPr>
      </w:pPr>
      <w:r w:rsidRPr="00453F8F">
        <w:rPr>
          <w:szCs w:val="22"/>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 а также предложением соответствующего участника закупки о поставке товара, выполнении работы, оказании услуги.</w:t>
      </w:r>
    </w:p>
    <w:p w:rsidR="00453F8F" w:rsidRPr="00453F8F" w:rsidRDefault="00453F8F" w:rsidP="00453F8F">
      <w:pPr>
        <w:adjustRightInd w:val="0"/>
        <w:ind w:firstLine="567"/>
        <w:jc w:val="both"/>
        <w:rPr>
          <w:szCs w:val="22"/>
        </w:rPr>
      </w:pPr>
      <w:r w:rsidRPr="00453F8F">
        <w:rPr>
          <w:szCs w:val="22"/>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53F8F" w:rsidRPr="00453F8F" w:rsidRDefault="00453F8F" w:rsidP="00453F8F">
      <w:pPr>
        <w:adjustRightInd w:val="0"/>
        <w:ind w:firstLine="567"/>
        <w:jc w:val="both"/>
        <w:rPr>
          <w:szCs w:val="22"/>
        </w:rPr>
      </w:pPr>
      <w:r w:rsidRPr="00453F8F">
        <w:rPr>
          <w:szCs w:val="22"/>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53F8F" w:rsidRPr="00453F8F" w:rsidRDefault="00453F8F" w:rsidP="00453F8F">
      <w:pPr>
        <w:adjustRightInd w:val="0"/>
        <w:ind w:firstLine="567"/>
        <w:jc w:val="both"/>
        <w:rPr>
          <w:szCs w:val="22"/>
        </w:rPr>
      </w:pPr>
      <w:r w:rsidRPr="00453F8F">
        <w:rPr>
          <w:szCs w:val="22"/>
        </w:rPr>
        <w:t xml:space="preserve">15.12. 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rsidR="00453F8F" w:rsidRPr="00453F8F" w:rsidRDefault="00453F8F" w:rsidP="00453F8F">
      <w:pPr>
        <w:adjustRightInd w:val="0"/>
        <w:ind w:firstLine="567"/>
        <w:jc w:val="both"/>
        <w:rPr>
          <w:szCs w:val="22"/>
        </w:rPr>
      </w:pPr>
      <w:r w:rsidRPr="00453F8F">
        <w:rPr>
          <w:szCs w:val="22"/>
        </w:rPr>
        <w:t>Несоответствие независимой гарантии, предоставленной участником закупки с участием СМСП, требованиям, предусмотренным Федеральным законом № 223-ФЗ, является основанием для отказа в принятии ее заказчиком.</w:t>
      </w:r>
    </w:p>
    <w:p w:rsidR="00453F8F" w:rsidRPr="00453F8F" w:rsidRDefault="00453F8F" w:rsidP="00453F8F">
      <w:pPr>
        <w:adjustRightInd w:val="0"/>
        <w:ind w:firstLine="567"/>
        <w:jc w:val="both"/>
        <w:rPr>
          <w:szCs w:val="22"/>
        </w:rPr>
      </w:pPr>
      <w:r w:rsidRPr="00453F8F">
        <w:rPr>
          <w:szCs w:val="22"/>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453F8F">
        <w:rPr>
          <w:szCs w:val="22"/>
        </w:rPr>
        <w:tab/>
      </w:r>
    </w:p>
    <w:p w:rsidR="00453F8F" w:rsidRPr="00453F8F" w:rsidRDefault="00453F8F" w:rsidP="00453F8F">
      <w:pPr>
        <w:adjustRightInd w:val="0"/>
        <w:ind w:firstLine="567"/>
        <w:jc w:val="both"/>
        <w:rPr>
          <w:szCs w:val="22"/>
        </w:rPr>
      </w:pPr>
      <w:r w:rsidRPr="00453F8F">
        <w:rPr>
          <w:szCs w:val="22"/>
        </w:rPr>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6" w:name="_Toc521582098"/>
      <w:r w:rsidRPr="00453F8F">
        <w:rPr>
          <w:b/>
          <w:bCs/>
          <w:szCs w:val="22"/>
        </w:rPr>
        <w:t>16.  Организация и проведение совместных (консолидированных) закупок</w:t>
      </w:r>
      <w:bookmarkEnd w:id="66"/>
    </w:p>
    <w:p w:rsidR="00453F8F" w:rsidRPr="00453F8F" w:rsidRDefault="00453F8F" w:rsidP="00453F8F">
      <w:pPr>
        <w:adjustRightInd w:val="0"/>
        <w:ind w:firstLine="567"/>
        <w:jc w:val="both"/>
        <w:rPr>
          <w:szCs w:val="22"/>
        </w:rPr>
      </w:pPr>
      <w:r w:rsidRPr="00453F8F">
        <w:rPr>
          <w:szCs w:val="22"/>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453F8F" w:rsidRPr="00453F8F" w:rsidRDefault="00453F8F" w:rsidP="00453F8F">
      <w:pPr>
        <w:adjustRightInd w:val="0"/>
        <w:ind w:firstLine="567"/>
        <w:jc w:val="both"/>
        <w:rPr>
          <w:szCs w:val="22"/>
        </w:rPr>
      </w:pPr>
      <w:r w:rsidRPr="00453F8F">
        <w:rPr>
          <w:szCs w:val="22"/>
        </w:rPr>
        <w:lastRenderedPageBreak/>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453F8F" w:rsidRPr="00453F8F" w:rsidRDefault="00453F8F" w:rsidP="00453F8F">
      <w:pPr>
        <w:adjustRightInd w:val="0"/>
        <w:ind w:firstLine="567"/>
        <w:jc w:val="both"/>
        <w:rPr>
          <w:szCs w:val="22"/>
        </w:rPr>
      </w:pPr>
      <w:r w:rsidRPr="00453F8F">
        <w:rPr>
          <w:szCs w:val="22"/>
        </w:rPr>
        <w:t>16.3. 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rsidR="00453F8F" w:rsidRPr="00453F8F" w:rsidRDefault="00453F8F" w:rsidP="00453F8F">
      <w:pPr>
        <w:adjustRightInd w:val="0"/>
        <w:ind w:firstLine="567"/>
        <w:jc w:val="both"/>
        <w:rPr>
          <w:szCs w:val="22"/>
        </w:rPr>
      </w:pPr>
      <w:r w:rsidRPr="00453F8F">
        <w:rPr>
          <w:szCs w:val="22"/>
        </w:rPr>
        <w:t>16.4. Организатором закупки может быть как сам заказчик, так и иное лицо, действующее в рамках соответствующего соглашения с заказчиком.</w:t>
      </w:r>
    </w:p>
    <w:p w:rsidR="00453F8F" w:rsidRPr="00453F8F" w:rsidRDefault="00453F8F" w:rsidP="00453F8F">
      <w:pPr>
        <w:adjustRightInd w:val="0"/>
        <w:ind w:firstLine="567"/>
        <w:jc w:val="both"/>
        <w:rPr>
          <w:szCs w:val="22"/>
        </w:rPr>
      </w:pPr>
      <w:r w:rsidRPr="00453F8F">
        <w:rPr>
          <w:szCs w:val="22"/>
        </w:rPr>
        <w:t>16.5. Функция непосредственного</w:t>
      </w:r>
      <w:r w:rsidR="006A5F1D">
        <w:rPr>
          <w:szCs w:val="22"/>
        </w:rPr>
        <w:t xml:space="preserve"> проведения совместных закупок </w:t>
      </w:r>
      <w:r w:rsidRPr="00453F8F">
        <w:rPr>
          <w:szCs w:val="22"/>
        </w:rPr>
        <w:t>(от размещения извещения о закупке и документации о закуп</w:t>
      </w:r>
      <w:r w:rsidR="006A5F1D">
        <w:rPr>
          <w:szCs w:val="22"/>
        </w:rPr>
        <w:t xml:space="preserve">ке </w:t>
      </w:r>
      <w:r w:rsidRPr="00453F8F">
        <w:rPr>
          <w:szCs w:val="22"/>
        </w:rPr>
        <w:t>до подведения итогов закупки, включая все промежуточные этапы закупки) возлагается на организатора закупки.</w:t>
      </w:r>
    </w:p>
    <w:p w:rsidR="00453F8F" w:rsidRPr="00453F8F" w:rsidRDefault="00453F8F" w:rsidP="00453F8F">
      <w:pPr>
        <w:adjustRightInd w:val="0"/>
        <w:ind w:firstLine="567"/>
        <w:jc w:val="both"/>
        <w:rPr>
          <w:szCs w:val="22"/>
        </w:rPr>
      </w:pPr>
      <w:r w:rsidRPr="00453F8F">
        <w:rPr>
          <w:szCs w:val="22"/>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453F8F" w:rsidRPr="00453F8F" w:rsidRDefault="00453F8F" w:rsidP="00453F8F">
      <w:pPr>
        <w:adjustRightInd w:val="0"/>
        <w:ind w:firstLine="567"/>
        <w:jc w:val="both"/>
        <w:rPr>
          <w:szCs w:val="22"/>
        </w:rPr>
      </w:pPr>
      <w:r w:rsidRPr="00453F8F">
        <w:rPr>
          <w:szCs w:val="22"/>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rsidR="00453F8F" w:rsidRPr="00453F8F" w:rsidRDefault="00453F8F" w:rsidP="00453F8F">
      <w:pPr>
        <w:adjustRightInd w:val="0"/>
        <w:ind w:firstLine="567"/>
        <w:jc w:val="both"/>
        <w:rPr>
          <w:szCs w:val="22"/>
        </w:rPr>
      </w:pPr>
      <w:r w:rsidRPr="00453F8F">
        <w:rPr>
          <w:szCs w:val="22"/>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rsidR="00453F8F" w:rsidRPr="00453F8F" w:rsidRDefault="00453F8F" w:rsidP="00453F8F">
      <w:pPr>
        <w:adjustRightInd w:val="0"/>
        <w:ind w:firstLine="567"/>
        <w:jc w:val="both"/>
        <w:rPr>
          <w:szCs w:val="22"/>
        </w:rPr>
      </w:pPr>
      <w:r w:rsidRPr="00453F8F">
        <w:rPr>
          <w:szCs w:val="22"/>
        </w:rPr>
        <w:t>16.9. Порядок взаимодействия зак</w:t>
      </w:r>
      <w:r w:rsidR="006A5F1D">
        <w:rPr>
          <w:szCs w:val="22"/>
        </w:rPr>
        <w:t xml:space="preserve">азчиков и организатора закупки </w:t>
      </w:r>
      <w:r w:rsidRPr="00453F8F">
        <w:rPr>
          <w:szCs w:val="22"/>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453F8F" w:rsidRPr="00453F8F" w:rsidRDefault="00453F8F" w:rsidP="00453F8F">
      <w:pPr>
        <w:adjustRightInd w:val="0"/>
        <w:ind w:firstLine="567"/>
        <w:jc w:val="both"/>
        <w:rPr>
          <w:szCs w:val="22"/>
        </w:rPr>
      </w:pPr>
      <w:r w:rsidRPr="00453F8F">
        <w:rPr>
          <w:szCs w:val="22"/>
        </w:rPr>
        <w:t>16.10. Соглашение о проведении совместной закупки, заключаемое заинтересованными лицами, должно содержать:</w:t>
      </w:r>
    </w:p>
    <w:p w:rsidR="00453F8F" w:rsidRPr="00453F8F" w:rsidRDefault="00453F8F" w:rsidP="00453F8F">
      <w:pPr>
        <w:adjustRightInd w:val="0"/>
        <w:ind w:firstLine="567"/>
        <w:jc w:val="both"/>
        <w:rPr>
          <w:szCs w:val="22"/>
        </w:rPr>
      </w:pPr>
      <w:r w:rsidRPr="00453F8F">
        <w:rPr>
          <w:szCs w:val="22"/>
        </w:rPr>
        <w:t>сведения о заказчиках, проводящих совместные закупки (стороны соглашения);</w:t>
      </w:r>
    </w:p>
    <w:p w:rsidR="00453F8F" w:rsidRPr="00453F8F" w:rsidRDefault="00453F8F" w:rsidP="00453F8F">
      <w:pPr>
        <w:adjustRightInd w:val="0"/>
        <w:ind w:firstLine="567"/>
        <w:jc w:val="both"/>
        <w:rPr>
          <w:szCs w:val="22"/>
        </w:rPr>
      </w:pPr>
      <w:r w:rsidRPr="00453F8F">
        <w:rPr>
          <w:szCs w:val="22"/>
        </w:rPr>
        <w:t>сведения о видах и предполагаемых объемах закупок, в отношении которых проводятся совместные закупки;</w:t>
      </w:r>
    </w:p>
    <w:p w:rsidR="00453F8F" w:rsidRPr="00453F8F" w:rsidRDefault="00453F8F" w:rsidP="00453F8F">
      <w:pPr>
        <w:adjustRightInd w:val="0"/>
        <w:ind w:firstLine="567"/>
        <w:jc w:val="both"/>
        <w:rPr>
          <w:szCs w:val="22"/>
        </w:rPr>
      </w:pPr>
      <w:r w:rsidRPr="00453F8F">
        <w:rPr>
          <w:szCs w:val="22"/>
        </w:rPr>
        <w:t>права, обязанности и ответственность сторон соглашения;</w:t>
      </w:r>
    </w:p>
    <w:p w:rsidR="00453F8F" w:rsidRPr="00453F8F" w:rsidRDefault="00453F8F" w:rsidP="00453F8F">
      <w:pPr>
        <w:adjustRightInd w:val="0"/>
        <w:ind w:firstLine="567"/>
        <w:jc w:val="both"/>
        <w:rPr>
          <w:szCs w:val="22"/>
        </w:rPr>
      </w:pPr>
      <w:r w:rsidRPr="00453F8F">
        <w:rPr>
          <w:szCs w:val="22"/>
        </w:rPr>
        <w:t>сведения об организаторе совместных закупок, включая перечень функций, передаваемых ему сторонами соглашения в целях проведения закупки;</w:t>
      </w:r>
    </w:p>
    <w:p w:rsidR="00453F8F" w:rsidRPr="00453F8F" w:rsidRDefault="00453F8F" w:rsidP="00453F8F">
      <w:pPr>
        <w:adjustRightInd w:val="0"/>
        <w:ind w:firstLine="567"/>
        <w:jc w:val="both"/>
        <w:rPr>
          <w:szCs w:val="22"/>
        </w:rPr>
      </w:pPr>
      <w:r w:rsidRPr="00453F8F">
        <w:rPr>
          <w:szCs w:val="22"/>
        </w:rPr>
        <w:t>порядок и срок формирования закупочной комиссии;</w:t>
      </w:r>
    </w:p>
    <w:p w:rsidR="00453F8F" w:rsidRPr="00453F8F" w:rsidRDefault="00453F8F" w:rsidP="00453F8F">
      <w:pPr>
        <w:adjustRightInd w:val="0"/>
        <w:ind w:firstLine="567"/>
        <w:jc w:val="both"/>
        <w:rPr>
          <w:szCs w:val="22"/>
        </w:rPr>
      </w:pPr>
      <w:r w:rsidRPr="00453F8F">
        <w:rPr>
          <w:szCs w:val="22"/>
        </w:rPr>
        <w:t>порядок и срок разработки и утверждения документации и (или) извещения о закупке;</w:t>
      </w:r>
    </w:p>
    <w:p w:rsidR="00453F8F" w:rsidRPr="00453F8F" w:rsidRDefault="00453F8F" w:rsidP="00453F8F">
      <w:pPr>
        <w:adjustRightInd w:val="0"/>
        <w:ind w:firstLine="567"/>
        <w:jc w:val="both"/>
        <w:rPr>
          <w:szCs w:val="22"/>
        </w:rPr>
      </w:pPr>
      <w:r w:rsidRPr="00453F8F">
        <w:rPr>
          <w:szCs w:val="22"/>
        </w:rPr>
        <w:t>ориентировочные сроки проведения совместных закупок;</w:t>
      </w:r>
    </w:p>
    <w:p w:rsidR="00453F8F" w:rsidRPr="00453F8F" w:rsidRDefault="00453F8F" w:rsidP="00453F8F">
      <w:pPr>
        <w:adjustRightInd w:val="0"/>
        <w:ind w:firstLine="567"/>
        <w:jc w:val="both"/>
        <w:rPr>
          <w:szCs w:val="22"/>
        </w:rPr>
      </w:pPr>
      <w:r w:rsidRPr="00453F8F">
        <w:rPr>
          <w:szCs w:val="22"/>
        </w:rPr>
        <w:t>порядок оплаты расходов, связанных с организацией и проведением совместных закупок;</w:t>
      </w:r>
    </w:p>
    <w:p w:rsidR="00453F8F" w:rsidRPr="00453F8F" w:rsidRDefault="00453F8F" w:rsidP="00453F8F">
      <w:pPr>
        <w:adjustRightInd w:val="0"/>
        <w:ind w:firstLine="567"/>
        <w:jc w:val="both"/>
        <w:rPr>
          <w:szCs w:val="22"/>
        </w:rPr>
      </w:pPr>
      <w:r w:rsidRPr="00453F8F">
        <w:rPr>
          <w:szCs w:val="22"/>
        </w:rPr>
        <w:t>срок действия соглашения;</w:t>
      </w:r>
    </w:p>
    <w:p w:rsidR="00453F8F" w:rsidRPr="00453F8F" w:rsidRDefault="00453F8F" w:rsidP="00453F8F">
      <w:pPr>
        <w:adjustRightInd w:val="0"/>
        <w:ind w:firstLine="567"/>
        <w:jc w:val="both"/>
        <w:rPr>
          <w:szCs w:val="22"/>
        </w:rPr>
      </w:pPr>
      <w:r w:rsidRPr="00453F8F">
        <w:rPr>
          <w:szCs w:val="22"/>
        </w:rPr>
        <w:t>порядок рассмотрения споров и обжалований;</w:t>
      </w:r>
    </w:p>
    <w:p w:rsidR="00453F8F" w:rsidRPr="00453F8F" w:rsidRDefault="00453F8F" w:rsidP="00453F8F">
      <w:pPr>
        <w:adjustRightInd w:val="0"/>
        <w:ind w:firstLine="567"/>
        <w:jc w:val="both"/>
        <w:rPr>
          <w:szCs w:val="22"/>
        </w:rPr>
      </w:pPr>
      <w:r w:rsidRPr="00453F8F">
        <w:rPr>
          <w:szCs w:val="22"/>
        </w:rPr>
        <w:t>иную информацию, определяющую взаимоотношения сторон соглашения при проведении совместных закупок.</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r w:rsidRPr="00453F8F">
        <w:rPr>
          <w:b/>
          <w:bCs/>
          <w:szCs w:val="22"/>
        </w:rPr>
        <w:t>17.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453F8F" w:rsidRPr="00453F8F" w:rsidRDefault="00453F8F" w:rsidP="00453F8F">
      <w:pPr>
        <w:adjustRightInd w:val="0"/>
        <w:ind w:firstLine="567"/>
        <w:jc w:val="both"/>
        <w:rPr>
          <w:bCs/>
          <w:szCs w:val="22"/>
        </w:rPr>
      </w:pPr>
      <w:r w:rsidRPr="00453F8F">
        <w:rPr>
          <w:bCs/>
          <w:szCs w:val="22"/>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53F8F" w:rsidRPr="00453F8F" w:rsidRDefault="00453F8F" w:rsidP="00453F8F">
      <w:pPr>
        <w:adjustRightInd w:val="0"/>
        <w:ind w:firstLine="567"/>
        <w:jc w:val="both"/>
        <w:rPr>
          <w:bCs/>
          <w:szCs w:val="22"/>
        </w:rPr>
      </w:pPr>
      <w:r w:rsidRPr="00453F8F">
        <w:rPr>
          <w:bCs/>
          <w:szCs w:val="22"/>
        </w:rPr>
        <w:t xml:space="preserve">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w:t>
      </w:r>
      <w:r w:rsidRPr="00453F8F">
        <w:rPr>
          <w:bCs/>
          <w:szCs w:val="22"/>
        </w:rPr>
        <w:lastRenderedPageBreak/>
        <w:t>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453F8F" w:rsidRPr="00453F8F" w:rsidRDefault="00453F8F" w:rsidP="00453F8F">
      <w:pPr>
        <w:adjustRightInd w:val="0"/>
        <w:ind w:firstLine="567"/>
        <w:jc w:val="both"/>
        <w:rPr>
          <w:bCs/>
          <w:szCs w:val="22"/>
        </w:rPr>
      </w:pPr>
      <w:r w:rsidRPr="00453F8F">
        <w:rPr>
          <w:bCs/>
          <w:szCs w:val="22"/>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53F8F" w:rsidRPr="00453F8F" w:rsidRDefault="00453F8F" w:rsidP="00453F8F">
      <w:pPr>
        <w:adjustRightInd w:val="0"/>
        <w:ind w:firstLine="567"/>
        <w:jc w:val="both"/>
        <w:rPr>
          <w:bCs/>
          <w:szCs w:val="22"/>
        </w:rPr>
      </w:pPr>
      <w:r w:rsidRPr="00453F8F">
        <w:rPr>
          <w:bCs/>
          <w:szCs w:val="22"/>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r w:rsidRPr="00453F8F">
        <w:rPr>
          <w:b/>
          <w:bCs/>
          <w:szCs w:val="22"/>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53F8F" w:rsidRPr="00453F8F" w:rsidRDefault="00453F8F" w:rsidP="00453F8F">
      <w:pPr>
        <w:adjustRightInd w:val="0"/>
        <w:ind w:firstLine="567"/>
        <w:jc w:val="both"/>
        <w:rPr>
          <w:szCs w:val="22"/>
        </w:rPr>
      </w:pPr>
      <w:r w:rsidRPr="00453F8F">
        <w:rPr>
          <w:szCs w:val="22"/>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453F8F" w:rsidRPr="00453F8F" w:rsidRDefault="00453F8F" w:rsidP="00453F8F">
      <w:pPr>
        <w:adjustRightInd w:val="0"/>
        <w:ind w:firstLine="567"/>
        <w:jc w:val="both"/>
        <w:rPr>
          <w:szCs w:val="22"/>
        </w:rPr>
      </w:pPr>
      <w:r w:rsidRPr="00453F8F">
        <w:rPr>
          <w:szCs w:val="22"/>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1" w:history="1">
        <w:r w:rsidRPr="006A5F1D">
          <w:rPr>
            <w:rStyle w:val="a7"/>
            <w:color w:val="auto"/>
            <w:szCs w:val="22"/>
            <w:u w:val="none"/>
          </w:rPr>
          <w:t>кодексом</w:t>
        </w:r>
      </w:hyperlink>
      <w:r w:rsidRPr="00453F8F">
        <w:rPr>
          <w:szCs w:val="22"/>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53F8F" w:rsidRPr="00453F8F" w:rsidRDefault="00453F8F" w:rsidP="00453F8F">
      <w:pPr>
        <w:adjustRightInd w:val="0"/>
        <w:ind w:firstLine="567"/>
        <w:jc w:val="both"/>
        <w:rPr>
          <w:szCs w:val="22"/>
        </w:rPr>
      </w:pPr>
      <w:r w:rsidRPr="00453F8F">
        <w:rPr>
          <w:szCs w:val="22"/>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2" w:history="1">
        <w:r w:rsidRPr="006A5F1D">
          <w:rPr>
            <w:rStyle w:val="a7"/>
            <w:color w:val="auto"/>
            <w:szCs w:val="22"/>
            <w:u w:val="none"/>
          </w:rPr>
          <w:t>частью 5 статьи 54</w:t>
        </w:r>
      </w:hyperlink>
      <w:r w:rsidRPr="00453F8F">
        <w:rPr>
          <w:szCs w:val="22"/>
        </w:rPr>
        <w:t xml:space="preserve"> Градос</w:t>
      </w:r>
      <w:r w:rsidR="006A5F1D">
        <w:rPr>
          <w:szCs w:val="22"/>
        </w:rPr>
        <w:t xml:space="preserve">троительного кодекса Российской </w:t>
      </w:r>
      <w:r w:rsidRPr="00453F8F">
        <w:rPr>
          <w:szCs w:val="22"/>
        </w:rPr>
        <w:t>Федерации.</w:t>
      </w:r>
    </w:p>
    <w:p w:rsidR="00453F8F" w:rsidRPr="00453F8F" w:rsidRDefault="00453F8F" w:rsidP="00453F8F">
      <w:pPr>
        <w:adjustRightInd w:val="0"/>
        <w:ind w:firstLine="567"/>
        <w:jc w:val="both"/>
        <w:rPr>
          <w:szCs w:val="22"/>
        </w:rPr>
      </w:pPr>
      <w:r w:rsidRPr="00453F8F">
        <w:rPr>
          <w:szCs w:val="22"/>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53F8F" w:rsidRPr="00453F8F" w:rsidRDefault="00453F8F" w:rsidP="00453F8F">
      <w:pPr>
        <w:adjustRightInd w:val="0"/>
        <w:ind w:firstLine="567"/>
        <w:jc w:val="both"/>
        <w:rPr>
          <w:szCs w:val="22"/>
        </w:rPr>
      </w:pPr>
      <w:r w:rsidRPr="00453F8F">
        <w:rPr>
          <w:szCs w:val="22"/>
        </w:rPr>
        <w:t xml:space="preserve">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w:t>
      </w:r>
      <w:r w:rsidRPr="00453F8F">
        <w:rPr>
          <w:szCs w:val="22"/>
        </w:rPr>
        <w:lastRenderedPageBreak/>
        <w:t>капитальному ремонту объекта капитального строительства может являться поставка данного оборудования.</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7" w:name="_Toc521582099"/>
      <w:r w:rsidRPr="00453F8F">
        <w:rPr>
          <w:b/>
          <w:bCs/>
          <w:szCs w:val="22"/>
        </w:rPr>
        <w:t>19. Заключительные положения</w:t>
      </w:r>
      <w:bookmarkEnd w:id="67"/>
    </w:p>
    <w:p w:rsidR="00453F8F" w:rsidRPr="00453F8F" w:rsidRDefault="00453F8F" w:rsidP="00453F8F">
      <w:pPr>
        <w:adjustRightInd w:val="0"/>
        <w:ind w:firstLine="567"/>
        <w:jc w:val="both"/>
        <w:rPr>
          <w:szCs w:val="22"/>
        </w:rPr>
      </w:pPr>
      <w:r w:rsidRPr="00453F8F">
        <w:rPr>
          <w:szCs w:val="22"/>
        </w:rPr>
        <w:t>19.1. Протоколы, составляемые в ходе осуществления конкурентной закупки, а также по итогам конкурент</w:t>
      </w:r>
      <w:r w:rsidR="006A5F1D">
        <w:rPr>
          <w:szCs w:val="22"/>
        </w:rPr>
        <w:t xml:space="preserve">ной закупки, заявки на участие </w:t>
      </w:r>
      <w:r w:rsidRPr="00453F8F">
        <w:rPr>
          <w:szCs w:val="22"/>
        </w:rPr>
        <w:t>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453F8F" w:rsidRDefault="00453F8F" w:rsidP="00453F8F">
      <w:pPr>
        <w:adjustRightInd w:val="0"/>
        <w:ind w:firstLine="567"/>
        <w:jc w:val="both"/>
        <w:rPr>
          <w:szCs w:val="22"/>
        </w:rPr>
      </w:pPr>
      <w:r w:rsidRPr="00453F8F">
        <w:rPr>
          <w:szCs w:val="22"/>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r w:rsidR="00D26576">
        <w:rPr>
          <w:szCs w:val="22"/>
        </w:rPr>
        <w:t>».</w:t>
      </w:r>
    </w:p>
    <w:p w:rsidR="006A5F1D" w:rsidRDefault="006A5F1D" w:rsidP="00453F8F">
      <w:pPr>
        <w:adjustRightInd w:val="0"/>
        <w:ind w:firstLine="567"/>
        <w:jc w:val="both"/>
        <w:rPr>
          <w:szCs w:val="22"/>
        </w:rPr>
      </w:pPr>
    </w:p>
    <w:p w:rsidR="006A5F1D" w:rsidRDefault="006A5F1D" w:rsidP="00453F8F">
      <w:pPr>
        <w:adjustRightInd w:val="0"/>
        <w:ind w:firstLine="567"/>
        <w:jc w:val="both"/>
        <w:rPr>
          <w:szCs w:val="22"/>
        </w:rPr>
      </w:pPr>
    </w:p>
    <w:p w:rsidR="006A5F1D" w:rsidRPr="00453F8F" w:rsidRDefault="006A5F1D" w:rsidP="00453F8F">
      <w:pPr>
        <w:adjustRightInd w:val="0"/>
        <w:ind w:firstLine="567"/>
        <w:jc w:val="both"/>
        <w:rPr>
          <w:szCs w:val="22"/>
        </w:rPr>
      </w:pPr>
    </w:p>
    <w:p w:rsidR="007D0485" w:rsidRPr="00505589" w:rsidRDefault="007D0485">
      <w:pPr>
        <w:rPr>
          <w:sz w:val="28"/>
          <w:szCs w:val="28"/>
        </w:rPr>
      </w:pPr>
    </w:p>
    <w:sectPr w:rsidR="007D0485" w:rsidRPr="00505589" w:rsidSect="000573EF">
      <w:headerReference w:type="default" r:id="rId13"/>
      <w:footnotePr>
        <w:numFmt w:val="chicago"/>
      </w:footnotePr>
      <w:pgSz w:w="11906" w:h="16838" w:code="9"/>
      <w:pgMar w:top="1134" w:right="567" w:bottom="1134" w:left="1134" w:header="567"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3D6" w:rsidRDefault="009613D6" w:rsidP="000155C0">
      <w:r>
        <w:separator/>
      </w:r>
    </w:p>
  </w:endnote>
  <w:endnote w:type="continuationSeparator" w:id="0">
    <w:p w:rsidR="009613D6" w:rsidRDefault="009613D6" w:rsidP="0001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3D6" w:rsidRDefault="009613D6" w:rsidP="000155C0">
      <w:r>
        <w:separator/>
      </w:r>
    </w:p>
  </w:footnote>
  <w:footnote w:type="continuationSeparator" w:id="0">
    <w:p w:rsidR="009613D6" w:rsidRDefault="009613D6" w:rsidP="0001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89327"/>
      <w:docPartObj>
        <w:docPartGallery w:val="Page Numbers (Top of Page)"/>
        <w:docPartUnique/>
      </w:docPartObj>
    </w:sdtPr>
    <w:sdtEndPr/>
    <w:sdtContent>
      <w:p w:rsidR="00E101E7" w:rsidRDefault="00E101E7">
        <w:pPr>
          <w:pStyle w:val="ac"/>
          <w:jc w:val="center"/>
        </w:pPr>
        <w:r>
          <w:fldChar w:fldCharType="begin"/>
        </w:r>
        <w:r>
          <w:instrText>PAGE   \* MERGEFORMAT</w:instrText>
        </w:r>
        <w:r>
          <w:fldChar w:fldCharType="separate"/>
        </w:r>
        <w:r w:rsidR="005B1E83">
          <w:rPr>
            <w:noProof/>
          </w:rPr>
          <w:t>1</w:t>
        </w:r>
        <w:r>
          <w:fldChar w:fldCharType="end"/>
        </w:r>
      </w:p>
    </w:sdtContent>
  </w:sdt>
  <w:p w:rsidR="00E101E7" w:rsidRDefault="00E101E7" w:rsidP="00FB5B94">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31"/>
  <w:displayHorizontalDrawingGridEvery w:val="2"/>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73"/>
    <w:rsid w:val="00000B24"/>
    <w:rsid w:val="00000C29"/>
    <w:rsid w:val="00003477"/>
    <w:rsid w:val="00005648"/>
    <w:rsid w:val="000067F5"/>
    <w:rsid w:val="00014642"/>
    <w:rsid w:val="000155C0"/>
    <w:rsid w:val="00016070"/>
    <w:rsid w:val="00016A57"/>
    <w:rsid w:val="00016E50"/>
    <w:rsid w:val="00020754"/>
    <w:rsid w:val="00020F16"/>
    <w:rsid w:val="000248A0"/>
    <w:rsid w:val="00026443"/>
    <w:rsid w:val="00026A27"/>
    <w:rsid w:val="00027C74"/>
    <w:rsid w:val="000302E8"/>
    <w:rsid w:val="00030578"/>
    <w:rsid w:val="00030C17"/>
    <w:rsid w:val="000330AB"/>
    <w:rsid w:val="0003405B"/>
    <w:rsid w:val="00036FEF"/>
    <w:rsid w:val="00037005"/>
    <w:rsid w:val="00037042"/>
    <w:rsid w:val="00041964"/>
    <w:rsid w:val="00042970"/>
    <w:rsid w:val="00042EEB"/>
    <w:rsid w:val="00043650"/>
    <w:rsid w:val="00045662"/>
    <w:rsid w:val="00047A68"/>
    <w:rsid w:val="0005302D"/>
    <w:rsid w:val="0005351E"/>
    <w:rsid w:val="000550E3"/>
    <w:rsid w:val="0005604B"/>
    <w:rsid w:val="00056EE5"/>
    <w:rsid w:val="000573EF"/>
    <w:rsid w:val="00060D81"/>
    <w:rsid w:val="00061126"/>
    <w:rsid w:val="00064616"/>
    <w:rsid w:val="00064824"/>
    <w:rsid w:val="000676A1"/>
    <w:rsid w:val="00067DD5"/>
    <w:rsid w:val="000714F5"/>
    <w:rsid w:val="00073036"/>
    <w:rsid w:val="0007520B"/>
    <w:rsid w:val="00075841"/>
    <w:rsid w:val="00080255"/>
    <w:rsid w:val="0008415A"/>
    <w:rsid w:val="00085455"/>
    <w:rsid w:val="0009307E"/>
    <w:rsid w:val="0009393E"/>
    <w:rsid w:val="000958C7"/>
    <w:rsid w:val="00096D96"/>
    <w:rsid w:val="000B044A"/>
    <w:rsid w:val="000B2115"/>
    <w:rsid w:val="000B2476"/>
    <w:rsid w:val="000B4F93"/>
    <w:rsid w:val="000B53A3"/>
    <w:rsid w:val="000B580F"/>
    <w:rsid w:val="000C0876"/>
    <w:rsid w:val="000C114C"/>
    <w:rsid w:val="000C3E4D"/>
    <w:rsid w:val="000C60F0"/>
    <w:rsid w:val="000D27CF"/>
    <w:rsid w:val="000D331B"/>
    <w:rsid w:val="000D3B84"/>
    <w:rsid w:val="000D486C"/>
    <w:rsid w:val="000D55BB"/>
    <w:rsid w:val="000E395C"/>
    <w:rsid w:val="000E632E"/>
    <w:rsid w:val="000E7B45"/>
    <w:rsid w:val="000F087F"/>
    <w:rsid w:val="000F0A1E"/>
    <w:rsid w:val="000F0F48"/>
    <w:rsid w:val="000F11C9"/>
    <w:rsid w:val="000F1BD1"/>
    <w:rsid w:val="000F2063"/>
    <w:rsid w:val="000F2A3A"/>
    <w:rsid w:val="000F650F"/>
    <w:rsid w:val="000F79A1"/>
    <w:rsid w:val="00103722"/>
    <w:rsid w:val="00104C2F"/>
    <w:rsid w:val="00105454"/>
    <w:rsid w:val="00107899"/>
    <w:rsid w:val="001109A6"/>
    <w:rsid w:val="00111CAF"/>
    <w:rsid w:val="0011320D"/>
    <w:rsid w:val="00113371"/>
    <w:rsid w:val="00117969"/>
    <w:rsid w:val="001179F6"/>
    <w:rsid w:val="00120FEC"/>
    <w:rsid w:val="00126774"/>
    <w:rsid w:val="00130AAB"/>
    <w:rsid w:val="00131670"/>
    <w:rsid w:val="001359C8"/>
    <w:rsid w:val="00135DFA"/>
    <w:rsid w:val="00137378"/>
    <w:rsid w:val="00137D7E"/>
    <w:rsid w:val="0014124D"/>
    <w:rsid w:val="001413AF"/>
    <w:rsid w:val="00142280"/>
    <w:rsid w:val="00145534"/>
    <w:rsid w:val="0014792D"/>
    <w:rsid w:val="00147F37"/>
    <w:rsid w:val="001528B1"/>
    <w:rsid w:val="001536EA"/>
    <w:rsid w:val="00153896"/>
    <w:rsid w:val="00153B38"/>
    <w:rsid w:val="00153EDA"/>
    <w:rsid w:val="00154F6F"/>
    <w:rsid w:val="00154F8A"/>
    <w:rsid w:val="00157069"/>
    <w:rsid w:val="00157B4C"/>
    <w:rsid w:val="00160E13"/>
    <w:rsid w:val="00164292"/>
    <w:rsid w:val="001657C6"/>
    <w:rsid w:val="00167F8A"/>
    <w:rsid w:val="00171D9D"/>
    <w:rsid w:val="001729F2"/>
    <w:rsid w:val="00173E5E"/>
    <w:rsid w:val="0017512F"/>
    <w:rsid w:val="001802AF"/>
    <w:rsid w:val="00181EE3"/>
    <w:rsid w:val="0018283D"/>
    <w:rsid w:val="00183422"/>
    <w:rsid w:val="001846AA"/>
    <w:rsid w:val="00184FBF"/>
    <w:rsid w:val="001A15F2"/>
    <w:rsid w:val="001A18A9"/>
    <w:rsid w:val="001A238E"/>
    <w:rsid w:val="001A333E"/>
    <w:rsid w:val="001A392E"/>
    <w:rsid w:val="001A393D"/>
    <w:rsid w:val="001A421D"/>
    <w:rsid w:val="001A7208"/>
    <w:rsid w:val="001B2AD2"/>
    <w:rsid w:val="001B4AE2"/>
    <w:rsid w:val="001B636E"/>
    <w:rsid w:val="001D0F20"/>
    <w:rsid w:val="001D2CFA"/>
    <w:rsid w:val="001D7AD6"/>
    <w:rsid w:val="001E0377"/>
    <w:rsid w:val="001E33BA"/>
    <w:rsid w:val="001E33D0"/>
    <w:rsid w:val="001E4C8A"/>
    <w:rsid w:val="001F1FAE"/>
    <w:rsid w:val="001F2872"/>
    <w:rsid w:val="00201414"/>
    <w:rsid w:val="0021082E"/>
    <w:rsid w:val="00212252"/>
    <w:rsid w:val="0022283C"/>
    <w:rsid w:val="00224EB7"/>
    <w:rsid w:val="00225770"/>
    <w:rsid w:val="00225C86"/>
    <w:rsid w:val="00226299"/>
    <w:rsid w:val="002274DC"/>
    <w:rsid w:val="002337DC"/>
    <w:rsid w:val="00234920"/>
    <w:rsid w:val="00241D3D"/>
    <w:rsid w:val="00247884"/>
    <w:rsid w:val="00264F5E"/>
    <w:rsid w:val="00270523"/>
    <w:rsid w:val="00273D52"/>
    <w:rsid w:val="0027551E"/>
    <w:rsid w:val="002769AF"/>
    <w:rsid w:val="00277DE8"/>
    <w:rsid w:val="00283EF6"/>
    <w:rsid w:val="002872A5"/>
    <w:rsid w:val="00292611"/>
    <w:rsid w:val="002926EF"/>
    <w:rsid w:val="00294212"/>
    <w:rsid w:val="002957E3"/>
    <w:rsid w:val="002A06CD"/>
    <w:rsid w:val="002A1700"/>
    <w:rsid w:val="002A2417"/>
    <w:rsid w:val="002B0967"/>
    <w:rsid w:val="002B2DFA"/>
    <w:rsid w:val="002B4A3D"/>
    <w:rsid w:val="002B4D82"/>
    <w:rsid w:val="002B653E"/>
    <w:rsid w:val="002C0966"/>
    <w:rsid w:val="002C42FC"/>
    <w:rsid w:val="002C666D"/>
    <w:rsid w:val="002C7793"/>
    <w:rsid w:val="002C79EF"/>
    <w:rsid w:val="002C7F18"/>
    <w:rsid w:val="002D1354"/>
    <w:rsid w:val="002D141D"/>
    <w:rsid w:val="002D7261"/>
    <w:rsid w:val="002E0F39"/>
    <w:rsid w:val="002E6433"/>
    <w:rsid w:val="002F1785"/>
    <w:rsid w:val="002F4DB9"/>
    <w:rsid w:val="002F5309"/>
    <w:rsid w:val="00300B30"/>
    <w:rsid w:val="00300DB8"/>
    <w:rsid w:val="0030580D"/>
    <w:rsid w:val="00305C9C"/>
    <w:rsid w:val="00311496"/>
    <w:rsid w:val="003146F8"/>
    <w:rsid w:val="00315A49"/>
    <w:rsid w:val="00317389"/>
    <w:rsid w:val="003208E7"/>
    <w:rsid w:val="00322533"/>
    <w:rsid w:val="00322553"/>
    <w:rsid w:val="003227D4"/>
    <w:rsid w:val="0032296E"/>
    <w:rsid w:val="00332061"/>
    <w:rsid w:val="003320C9"/>
    <w:rsid w:val="00332B31"/>
    <w:rsid w:val="00335065"/>
    <w:rsid w:val="00340B2D"/>
    <w:rsid w:val="00342FEB"/>
    <w:rsid w:val="00344BE7"/>
    <w:rsid w:val="00345F9B"/>
    <w:rsid w:val="0034666D"/>
    <w:rsid w:val="00350711"/>
    <w:rsid w:val="00351E88"/>
    <w:rsid w:val="00352508"/>
    <w:rsid w:val="003541FE"/>
    <w:rsid w:val="00357116"/>
    <w:rsid w:val="00361722"/>
    <w:rsid w:val="0036605A"/>
    <w:rsid w:val="00370C9A"/>
    <w:rsid w:val="003718AF"/>
    <w:rsid w:val="00375E46"/>
    <w:rsid w:val="00381185"/>
    <w:rsid w:val="00381572"/>
    <w:rsid w:val="00384B04"/>
    <w:rsid w:val="00386033"/>
    <w:rsid w:val="003867A2"/>
    <w:rsid w:val="0038731F"/>
    <w:rsid w:val="00394433"/>
    <w:rsid w:val="003967F4"/>
    <w:rsid w:val="003A0D3D"/>
    <w:rsid w:val="003A171F"/>
    <w:rsid w:val="003A4681"/>
    <w:rsid w:val="003A496C"/>
    <w:rsid w:val="003A783F"/>
    <w:rsid w:val="003B1D4F"/>
    <w:rsid w:val="003B1D74"/>
    <w:rsid w:val="003B6256"/>
    <w:rsid w:val="003B6E1C"/>
    <w:rsid w:val="003C0EE6"/>
    <w:rsid w:val="003C399A"/>
    <w:rsid w:val="003C4D8C"/>
    <w:rsid w:val="003C5D79"/>
    <w:rsid w:val="003C77F5"/>
    <w:rsid w:val="003D193B"/>
    <w:rsid w:val="003D5591"/>
    <w:rsid w:val="003D7F46"/>
    <w:rsid w:val="003E0AAE"/>
    <w:rsid w:val="003E2733"/>
    <w:rsid w:val="003E276C"/>
    <w:rsid w:val="003E44B6"/>
    <w:rsid w:val="003E548F"/>
    <w:rsid w:val="003E5FAD"/>
    <w:rsid w:val="003F20A7"/>
    <w:rsid w:val="003F2210"/>
    <w:rsid w:val="003F41DF"/>
    <w:rsid w:val="003F4C1C"/>
    <w:rsid w:val="003F4C20"/>
    <w:rsid w:val="003F7F28"/>
    <w:rsid w:val="0040162A"/>
    <w:rsid w:val="004035BD"/>
    <w:rsid w:val="00405D9E"/>
    <w:rsid w:val="00405F9F"/>
    <w:rsid w:val="00407035"/>
    <w:rsid w:val="00413776"/>
    <w:rsid w:val="004157E4"/>
    <w:rsid w:val="004160FE"/>
    <w:rsid w:val="00417F01"/>
    <w:rsid w:val="00427157"/>
    <w:rsid w:val="00427C78"/>
    <w:rsid w:val="0043018C"/>
    <w:rsid w:val="00431378"/>
    <w:rsid w:val="00431DF1"/>
    <w:rsid w:val="00432A97"/>
    <w:rsid w:val="00437B96"/>
    <w:rsid w:val="0044074D"/>
    <w:rsid w:val="00440EEF"/>
    <w:rsid w:val="00445339"/>
    <w:rsid w:val="00450DBB"/>
    <w:rsid w:val="00451714"/>
    <w:rsid w:val="00453F8F"/>
    <w:rsid w:val="004566D9"/>
    <w:rsid w:val="004633EE"/>
    <w:rsid w:val="00465231"/>
    <w:rsid w:val="004661E2"/>
    <w:rsid w:val="00466760"/>
    <w:rsid w:val="004701AD"/>
    <w:rsid w:val="00473503"/>
    <w:rsid w:val="00473C58"/>
    <w:rsid w:val="0047471B"/>
    <w:rsid w:val="00480EC6"/>
    <w:rsid w:val="0048150E"/>
    <w:rsid w:val="00481E95"/>
    <w:rsid w:val="00482AFA"/>
    <w:rsid w:val="00482C39"/>
    <w:rsid w:val="00482E5B"/>
    <w:rsid w:val="00483499"/>
    <w:rsid w:val="00487D85"/>
    <w:rsid w:val="004937CA"/>
    <w:rsid w:val="00493E58"/>
    <w:rsid w:val="00495223"/>
    <w:rsid w:val="00496DC1"/>
    <w:rsid w:val="00497B94"/>
    <w:rsid w:val="004A0542"/>
    <w:rsid w:val="004A7A7F"/>
    <w:rsid w:val="004B006F"/>
    <w:rsid w:val="004B1085"/>
    <w:rsid w:val="004B256F"/>
    <w:rsid w:val="004B32B6"/>
    <w:rsid w:val="004B469E"/>
    <w:rsid w:val="004B4B7E"/>
    <w:rsid w:val="004B50F9"/>
    <w:rsid w:val="004B6681"/>
    <w:rsid w:val="004C3E4F"/>
    <w:rsid w:val="004C4A07"/>
    <w:rsid w:val="004C7B88"/>
    <w:rsid w:val="004D2936"/>
    <w:rsid w:val="004D564D"/>
    <w:rsid w:val="004D5B6F"/>
    <w:rsid w:val="004D5FAA"/>
    <w:rsid w:val="004E0987"/>
    <w:rsid w:val="004E6776"/>
    <w:rsid w:val="004E6E63"/>
    <w:rsid w:val="004F039E"/>
    <w:rsid w:val="004F0DD3"/>
    <w:rsid w:val="005022E8"/>
    <w:rsid w:val="00504FB5"/>
    <w:rsid w:val="00505589"/>
    <w:rsid w:val="0050593A"/>
    <w:rsid w:val="00507C1B"/>
    <w:rsid w:val="0051082C"/>
    <w:rsid w:val="00511E3D"/>
    <w:rsid w:val="00512416"/>
    <w:rsid w:val="00520220"/>
    <w:rsid w:val="00522F55"/>
    <w:rsid w:val="00527502"/>
    <w:rsid w:val="00530988"/>
    <w:rsid w:val="00533BD0"/>
    <w:rsid w:val="005374DD"/>
    <w:rsid w:val="0054059B"/>
    <w:rsid w:val="00542005"/>
    <w:rsid w:val="005427F4"/>
    <w:rsid w:val="00543AB8"/>
    <w:rsid w:val="00544DFB"/>
    <w:rsid w:val="0054607E"/>
    <w:rsid w:val="00547F30"/>
    <w:rsid w:val="0055274E"/>
    <w:rsid w:val="00553EE6"/>
    <w:rsid w:val="005554E8"/>
    <w:rsid w:val="00556B2E"/>
    <w:rsid w:val="00556E6D"/>
    <w:rsid w:val="005635BF"/>
    <w:rsid w:val="00563BAE"/>
    <w:rsid w:val="00564D12"/>
    <w:rsid w:val="005708DF"/>
    <w:rsid w:val="00571091"/>
    <w:rsid w:val="00583437"/>
    <w:rsid w:val="00583686"/>
    <w:rsid w:val="005862D5"/>
    <w:rsid w:val="00596A70"/>
    <w:rsid w:val="00596EB3"/>
    <w:rsid w:val="005974A3"/>
    <w:rsid w:val="005A291C"/>
    <w:rsid w:val="005A3C08"/>
    <w:rsid w:val="005A60DC"/>
    <w:rsid w:val="005B1921"/>
    <w:rsid w:val="005B1CAC"/>
    <w:rsid w:val="005B1E83"/>
    <w:rsid w:val="005B25CB"/>
    <w:rsid w:val="005B390A"/>
    <w:rsid w:val="005B4CB5"/>
    <w:rsid w:val="005B7281"/>
    <w:rsid w:val="005B7A02"/>
    <w:rsid w:val="005D1528"/>
    <w:rsid w:val="005D1AD0"/>
    <w:rsid w:val="005D2DD6"/>
    <w:rsid w:val="005D4878"/>
    <w:rsid w:val="005D6FA1"/>
    <w:rsid w:val="005E0A36"/>
    <w:rsid w:val="005E23DD"/>
    <w:rsid w:val="005E42BF"/>
    <w:rsid w:val="005E4927"/>
    <w:rsid w:val="005E4E8C"/>
    <w:rsid w:val="005F1485"/>
    <w:rsid w:val="005F4AA5"/>
    <w:rsid w:val="00610C45"/>
    <w:rsid w:val="006140D0"/>
    <w:rsid w:val="00630788"/>
    <w:rsid w:val="00632E39"/>
    <w:rsid w:val="00633CA5"/>
    <w:rsid w:val="00643F87"/>
    <w:rsid w:val="006443C3"/>
    <w:rsid w:val="006503E9"/>
    <w:rsid w:val="00652F3E"/>
    <w:rsid w:val="0065344B"/>
    <w:rsid w:val="00661EAB"/>
    <w:rsid w:val="00664FE3"/>
    <w:rsid w:val="00667BE7"/>
    <w:rsid w:val="006702D3"/>
    <w:rsid w:val="00672BCA"/>
    <w:rsid w:val="00673BE4"/>
    <w:rsid w:val="006743D7"/>
    <w:rsid w:val="0067605F"/>
    <w:rsid w:val="00680305"/>
    <w:rsid w:val="00680B3F"/>
    <w:rsid w:val="00684CAE"/>
    <w:rsid w:val="00685911"/>
    <w:rsid w:val="00685D8B"/>
    <w:rsid w:val="006873A4"/>
    <w:rsid w:val="006874AA"/>
    <w:rsid w:val="0069093A"/>
    <w:rsid w:val="006A1052"/>
    <w:rsid w:val="006A31F0"/>
    <w:rsid w:val="006A4B84"/>
    <w:rsid w:val="006A5B46"/>
    <w:rsid w:val="006A5F1D"/>
    <w:rsid w:val="006A6084"/>
    <w:rsid w:val="006A7609"/>
    <w:rsid w:val="006B071A"/>
    <w:rsid w:val="006B26EF"/>
    <w:rsid w:val="006B3FE6"/>
    <w:rsid w:val="006C3F29"/>
    <w:rsid w:val="006C4B43"/>
    <w:rsid w:val="006C778D"/>
    <w:rsid w:val="006D1B2C"/>
    <w:rsid w:val="006D4024"/>
    <w:rsid w:val="006D57AE"/>
    <w:rsid w:val="006E08F9"/>
    <w:rsid w:val="006E1F2F"/>
    <w:rsid w:val="006E22F9"/>
    <w:rsid w:val="006E4331"/>
    <w:rsid w:val="006E43CD"/>
    <w:rsid w:val="006E606F"/>
    <w:rsid w:val="006F2DD8"/>
    <w:rsid w:val="006F3167"/>
    <w:rsid w:val="006F5C53"/>
    <w:rsid w:val="006F7930"/>
    <w:rsid w:val="00701208"/>
    <w:rsid w:val="00702FAF"/>
    <w:rsid w:val="00703649"/>
    <w:rsid w:val="0070484A"/>
    <w:rsid w:val="00704DC5"/>
    <w:rsid w:val="007071A6"/>
    <w:rsid w:val="00710E26"/>
    <w:rsid w:val="0071400C"/>
    <w:rsid w:val="00714B9A"/>
    <w:rsid w:val="00715C99"/>
    <w:rsid w:val="00716158"/>
    <w:rsid w:val="00717664"/>
    <w:rsid w:val="00722035"/>
    <w:rsid w:val="00722521"/>
    <w:rsid w:val="007259D7"/>
    <w:rsid w:val="00725BCE"/>
    <w:rsid w:val="00726001"/>
    <w:rsid w:val="00736CC1"/>
    <w:rsid w:val="00745EF1"/>
    <w:rsid w:val="00747CCB"/>
    <w:rsid w:val="00750891"/>
    <w:rsid w:val="00752591"/>
    <w:rsid w:val="0075472E"/>
    <w:rsid w:val="007568EA"/>
    <w:rsid w:val="007632DA"/>
    <w:rsid w:val="0076432E"/>
    <w:rsid w:val="00766660"/>
    <w:rsid w:val="00767BB4"/>
    <w:rsid w:val="00771A9A"/>
    <w:rsid w:val="00772360"/>
    <w:rsid w:val="0077255F"/>
    <w:rsid w:val="00773636"/>
    <w:rsid w:val="00773762"/>
    <w:rsid w:val="00773E69"/>
    <w:rsid w:val="00781633"/>
    <w:rsid w:val="00782970"/>
    <w:rsid w:val="0078351B"/>
    <w:rsid w:val="00784F87"/>
    <w:rsid w:val="00787671"/>
    <w:rsid w:val="00790E2A"/>
    <w:rsid w:val="007912A8"/>
    <w:rsid w:val="00794A01"/>
    <w:rsid w:val="0079575E"/>
    <w:rsid w:val="007972A9"/>
    <w:rsid w:val="00797F55"/>
    <w:rsid w:val="007A3C6D"/>
    <w:rsid w:val="007A6E32"/>
    <w:rsid w:val="007A7529"/>
    <w:rsid w:val="007A7F81"/>
    <w:rsid w:val="007C23EB"/>
    <w:rsid w:val="007C3440"/>
    <w:rsid w:val="007C56B9"/>
    <w:rsid w:val="007C5C92"/>
    <w:rsid w:val="007C6931"/>
    <w:rsid w:val="007D0485"/>
    <w:rsid w:val="007D1A9A"/>
    <w:rsid w:val="007D1BDC"/>
    <w:rsid w:val="007D1E7C"/>
    <w:rsid w:val="007D213E"/>
    <w:rsid w:val="007D3515"/>
    <w:rsid w:val="007D491B"/>
    <w:rsid w:val="007D5E0A"/>
    <w:rsid w:val="007D6DE7"/>
    <w:rsid w:val="007D74BD"/>
    <w:rsid w:val="007E1AD6"/>
    <w:rsid w:val="007E2A24"/>
    <w:rsid w:val="007E4FC8"/>
    <w:rsid w:val="007E67CA"/>
    <w:rsid w:val="007F1FCB"/>
    <w:rsid w:val="007F3180"/>
    <w:rsid w:val="007F6154"/>
    <w:rsid w:val="00801DE2"/>
    <w:rsid w:val="00802284"/>
    <w:rsid w:val="008063D6"/>
    <w:rsid w:val="00806CAE"/>
    <w:rsid w:val="008117D7"/>
    <w:rsid w:val="008121EF"/>
    <w:rsid w:val="00813918"/>
    <w:rsid w:val="0081463D"/>
    <w:rsid w:val="00815912"/>
    <w:rsid w:val="00815DB1"/>
    <w:rsid w:val="00817720"/>
    <w:rsid w:val="00820DD7"/>
    <w:rsid w:val="008238A3"/>
    <w:rsid w:val="00825D75"/>
    <w:rsid w:val="0082728E"/>
    <w:rsid w:val="00832DFB"/>
    <w:rsid w:val="00836E15"/>
    <w:rsid w:val="008378E8"/>
    <w:rsid w:val="00840B3A"/>
    <w:rsid w:val="00846814"/>
    <w:rsid w:val="0084697E"/>
    <w:rsid w:val="008509CD"/>
    <w:rsid w:val="008518E9"/>
    <w:rsid w:val="0085406C"/>
    <w:rsid w:val="00854961"/>
    <w:rsid w:val="00854E53"/>
    <w:rsid w:val="00855042"/>
    <w:rsid w:val="00855C31"/>
    <w:rsid w:val="00861534"/>
    <w:rsid w:val="0086305A"/>
    <w:rsid w:val="00866ECF"/>
    <w:rsid w:val="00870299"/>
    <w:rsid w:val="00875826"/>
    <w:rsid w:val="008814F1"/>
    <w:rsid w:val="0088475F"/>
    <w:rsid w:val="00884F44"/>
    <w:rsid w:val="00886914"/>
    <w:rsid w:val="008879E5"/>
    <w:rsid w:val="00893CA9"/>
    <w:rsid w:val="008A04E9"/>
    <w:rsid w:val="008A58C7"/>
    <w:rsid w:val="008A63E6"/>
    <w:rsid w:val="008A742E"/>
    <w:rsid w:val="008C3EC5"/>
    <w:rsid w:val="008D27AE"/>
    <w:rsid w:val="008D2ABF"/>
    <w:rsid w:val="008D7D73"/>
    <w:rsid w:val="008E0D1D"/>
    <w:rsid w:val="008E10AD"/>
    <w:rsid w:val="008E1F9E"/>
    <w:rsid w:val="008E36D8"/>
    <w:rsid w:val="008E4301"/>
    <w:rsid w:val="008E5504"/>
    <w:rsid w:val="008E67FB"/>
    <w:rsid w:val="008E771D"/>
    <w:rsid w:val="008F0CFD"/>
    <w:rsid w:val="008F3529"/>
    <w:rsid w:val="008F5E26"/>
    <w:rsid w:val="009072F8"/>
    <w:rsid w:val="009110DC"/>
    <w:rsid w:val="0091223B"/>
    <w:rsid w:val="00913C10"/>
    <w:rsid w:val="00914C03"/>
    <w:rsid w:val="009205CE"/>
    <w:rsid w:val="00924F18"/>
    <w:rsid w:val="00926B63"/>
    <w:rsid w:val="00931B6C"/>
    <w:rsid w:val="009366F2"/>
    <w:rsid w:val="00940996"/>
    <w:rsid w:val="009448D2"/>
    <w:rsid w:val="00951DA1"/>
    <w:rsid w:val="009528E3"/>
    <w:rsid w:val="00955A9D"/>
    <w:rsid w:val="00956AE0"/>
    <w:rsid w:val="009613D6"/>
    <w:rsid w:val="00967A74"/>
    <w:rsid w:val="0097355D"/>
    <w:rsid w:val="009744C5"/>
    <w:rsid w:val="00982299"/>
    <w:rsid w:val="009829ED"/>
    <w:rsid w:val="00982CAE"/>
    <w:rsid w:val="0098565D"/>
    <w:rsid w:val="00985692"/>
    <w:rsid w:val="0098713E"/>
    <w:rsid w:val="009878C1"/>
    <w:rsid w:val="00990FF8"/>
    <w:rsid w:val="00992F52"/>
    <w:rsid w:val="00996865"/>
    <w:rsid w:val="009A43D5"/>
    <w:rsid w:val="009A59F9"/>
    <w:rsid w:val="009A5E27"/>
    <w:rsid w:val="009A65B0"/>
    <w:rsid w:val="009A690F"/>
    <w:rsid w:val="009B2D53"/>
    <w:rsid w:val="009B3ABC"/>
    <w:rsid w:val="009B5104"/>
    <w:rsid w:val="009C420D"/>
    <w:rsid w:val="009C6662"/>
    <w:rsid w:val="009D20BB"/>
    <w:rsid w:val="009D2EF3"/>
    <w:rsid w:val="009D50E1"/>
    <w:rsid w:val="009E104B"/>
    <w:rsid w:val="009E3DF8"/>
    <w:rsid w:val="009E5984"/>
    <w:rsid w:val="009F60AF"/>
    <w:rsid w:val="00A03274"/>
    <w:rsid w:val="00A03644"/>
    <w:rsid w:val="00A03E80"/>
    <w:rsid w:val="00A060E2"/>
    <w:rsid w:val="00A10690"/>
    <w:rsid w:val="00A125DA"/>
    <w:rsid w:val="00A1319A"/>
    <w:rsid w:val="00A16F3B"/>
    <w:rsid w:val="00A17003"/>
    <w:rsid w:val="00A2572C"/>
    <w:rsid w:val="00A262FE"/>
    <w:rsid w:val="00A304DF"/>
    <w:rsid w:val="00A3548D"/>
    <w:rsid w:val="00A417A2"/>
    <w:rsid w:val="00A41B8E"/>
    <w:rsid w:val="00A438E4"/>
    <w:rsid w:val="00A43E2F"/>
    <w:rsid w:val="00A45534"/>
    <w:rsid w:val="00A46820"/>
    <w:rsid w:val="00A46881"/>
    <w:rsid w:val="00A472DE"/>
    <w:rsid w:val="00A52281"/>
    <w:rsid w:val="00A529F9"/>
    <w:rsid w:val="00A5404E"/>
    <w:rsid w:val="00A55AA4"/>
    <w:rsid w:val="00A566C7"/>
    <w:rsid w:val="00A60802"/>
    <w:rsid w:val="00A6097A"/>
    <w:rsid w:val="00A63A8E"/>
    <w:rsid w:val="00A70881"/>
    <w:rsid w:val="00A73605"/>
    <w:rsid w:val="00A76EE6"/>
    <w:rsid w:val="00A8036C"/>
    <w:rsid w:val="00A83BD6"/>
    <w:rsid w:val="00A8590E"/>
    <w:rsid w:val="00A91631"/>
    <w:rsid w:val="00A91B94"/>
    <w:rsid w:val="00A92253"/>
    <w:rsid w:val="00A95299"/>
    <w:rsid w:val="00A95E87"/>
    <w:rsid w:val="00A95F74"/>
    <w:rsid w:val="00A96D47"/>
    <w:rsid w:val="00A97555"/>
    <w:rsid w:val="00A97DAF"/>
    <w:rsid w:val="00AA0924"/>
    <w:rsid w:val="00AA1E00"/>
    <w:rsid w:val="00AA3DD9"/>
    <w:rsid w:val="00AA493A"/>
    <w:rsid w:val="00AA73FB"/>
    <w:rsid w:val="00AA7642"/>
    <w:rsid w:val="00AB2F47"/>
    <w:rsid w:val="00AB5308"/>
    <w:rsid w:val="00AB643A"/>
    <w:rsid w:val="00AB658E"/>
    <w:rsid w:val="00AC53E3"/>
    <w:rsid w:val="00AC76C5"/>
    <w:rsid w:val="00AC7E62"/>
    <w:rsid w:val="00AD0FD7"/>
    <w:rsid w:val="00AD17C0"/>
    <w:rsid w:val="00AD1DAF"/>
    <w:rsid w:val="00AD490B"/>
    <w:rsid w:val="00AE0CB9"/>
    <w:rsid w:val="00AF1160"/>
    <w:rsid w:val="00B0672F"/>
    <w:rsid w:val="00B0676B"/>
    <w:rsid w:val="00B06BB8"/>
    <w:rsid w:val="00B06E27"/>
    <w:rsid w:val="00B101D0"/>
    <w:rsid w:val="00B10C9E"/>
    <w:rsid w:val="00B135D1"/>
    <w:rsid w:val="00B1422D"/>
    <w:rsid w:val="00B213E6"/>
    <w:rsid w:val="00B25D4B"/>
    <w:rsid w:val="00B27224"/>
    <w:rsid w:val="00B303A8"/>
    <w:rsid w:val="00B30B53"/>
    <w:rsid w:val="00B3211B"/>
    <w:rsid w:val="00B36FFA"/>
    <w:rsid w:val="00B40E0D"/>
    <w:rsid w:val="00B4157C"/>
    <w:rsid w:val="00B426FB"/>
    <w:rsid w:val="00B42DE8"/>
    <w:rsid w:val="00B43761"/>
    <w:rsid w:val="00B46ED4"/>
    <w:rsid w:val="00B54787"/>
    <w:rsid w:val="00B548F5"/>
    <w:rsid w:val="00B54BB0"/>
    <w:rsid w:val="00B56174"/>
    <w:rsid w:val="00B56480"/>
    <w:rsid w:val="00B571E6"/>
    <w:rsid w:val="00B6121C"/>
    <w:rsid w:val="00B6298D"/>
    <w:rsid w:val="00B630A1"/>
    <w:rsid w:val="00B64CCF"/>
    <w:rsid w:val="00B67355"/>
    <w:rsid w:val="00B72ECF"/>
    <w:rsid w:val="00B72F2C"/>
    <w:rsid w:val="00B7345D"/>
    <w:rsid w:val="00B7603E"/>
    <w:rsid w:val="00B7619E"/>
    <w:rsid w:val="00B765D5"/>
    <w:rsid w:val="00B76BB5"/>
    <w:rsid w:val="00B801DA"/>
    <w:rsid w:val="00B83E91"/>
    <w:rsid w:val="00B85BE3"/>
    <w:rsid w:val="00B91C98"/>
    <w:rsid w:val="00BA0D0B"/>
    <w:rsid w:val="00BA22A0"/>
    <w:rsid w:val="00BB05DE"/>
    <w:rsid w:val="00BB5032"/>
    <w:rsid w:val="00BB6CB6"/>
    <w:rsid w:val="00BC085C"/>
    <w:rsid w:val="00BC30C0"/>
    <w:rsid w:val="00BD3AFE"/>
    <w:rsid w:val="00BD62E0"/>
    <w:rsid w:val="00BE2C01"/>
    <w:rsid w:val="00BE3423"/>
    <w:rsid w:val="00BE3B6C"/>
    <w:rsid w:val="00BE70D0"/>
    <w:rsid w:val="00BE7C71"/>
    <w:rsid w:val="00BF1FD9"/>
    <w:rsid w:val="00BF4DD4"/>
    <w:rsid w:val="00BF64DB"/>
    <w:rsid w:val="00BF6D19"/>
    <w:rsid w:val="00C006FD"/>
    <w:rsid w:val="00C02701"/>
    <w:rsid w:val="00C04297"/>
    <w:rsid w:val="00C10D87"/>
    <w:rsid w:val="00C11988"/>
    <w:rsid w:val="00C12890"/>
    <w:rsid w:val="00C157FC"/>
    <w:rsid w:val="00C15CB0"/>
    <w:rsid w:val="00C211C1"/>
    <w:rsid w:val="00C23089"/>
    <w:rsid w:val="00C25D51"/>
    <w:rsid w:val="00C25DF9"/>
    <w:rsid w:val="00C269DE"/>
    <w:rsid w:val="00C26A3D"/>
    <w:rsid w:val="00C30F27"/>
    <w:rsid w:val="00C32333"/>
    <w:rsid w:val="00C355EE"/>
    <w:rsid w:val="00C36804"/>
    <w:rsid w:val="00C3772F"/>
    <w:rsid w:val="00C37E10"/>
    <w:rsid w:val="00C41DF8"/>
    <w:rsid w:val="00C44C4E"/>
    <w:rsid w:val="00C47C41"/>
    <w:rsid w:val="00C54E8B"/>
    <w:rsid w:val="00C66684"/>
    <w:rsid w:val="00C7078A"/>
    <w:rsid w:val="00C72F7E"/>
    <w:rsid w:val="00C8033A"/>
    <w:rsid w:val="00C80C0F"/>
    <w:rsid w:val="00C92F60"/>
    <w:rsid w:val="00C93289"/>
    <w:rsid w:val="00C9538E"/>
    <w:rsid w:val="00C96279"/>
    <w:rsid w:val="00CA077C"/>
    <w:rsid w:val="00CA1427"/>
    <w:rsid w:val="00CA215F"/>
    <w:rsid w:val="00CA2688"/>
    <w:rsid w:val="00CB10FB"/>
    <w:rsid w:val="00CB1AAC"/>
    <w:rsid w:val="00CB389E"/>
    <w:rsid w:val="00CB670C"/>
    <w:rsid w:val="00CB76B2"/>
    <w:rsid w:val="00CC069E"/>
    <w:rsid w:val="00CC3E1B"/>
    <w:rsid w:val="00CD0227"/>
    <w:rsid w:val="00CD0FAC"/>
    <w:rsid w:val="00CD41D3"/>
    <w:rsid w:val="00CD553E"/>
    <w:rsid w:val="00CE0C27"/>
    <w:rsid w:val="00CE27F5"/>
    <w:rsid w:val="00CE2B16"/>
    <w:rsid w:val="00CE3C7E"/>
    <w:rsid w:val="00CE5B16"/>
    <w:rsid w:val="00CE7219"/>
    <w:rsid w:val="00CE7954"/>
    <w:rsid w:val="00CF13C1"/>
    <w:rsid w:val="00CF4686"/>
    <w:rsid w:val="00CF73D4"/>
    <w:rsid w:val="00D004A1"/>
    <w:rsid w:val="00D00C01"/>
    <w:rsid w:val="00D01A67"/>
    <w:rsid w:val="00D10388"/>
    <w:rsid w:val="00D1558E"/>
    <w:rsid w:val="00D15D9F"/>
    <w:rsid w:val="00D16B3B"/>
    <w:rsid w:val="00D204A6"/>
    <w:rsid w:val="00D20B02"/>
    <w:rsid w:val="00D21F78"/>
    <w:rsid w:val="00D2372A"/>
    <w:rsid w:val="00D2499A"/>
    <w:rsid w:val="00D25B2F"/>
    <w:rsid w:val="00D26576"/>
    <w:rsid w:val="00D306B6"/>
    <w:rsid w:val="00D325DC"/>
    <w:rsid w:val="00D336BC"/>
    <w:rsid w:val="00D378E3"/>
    <w:rsid w:val="00D40A34"/>
    <w:rsid w:val="00D42376"/>
    <w:rsid w:val="00D474FE"/>
    <w:rsid w:val="00D51FD9"/>
    <w:rsid w:val="00D52F73"/>
    <w:rsid w:val="00D52FDF"/>
    <w:rsid w:val="00D547B6"/>
    <w:rsid w:val="00D57658"/>
    <w:rsid w:val="00D57BC8"/>
    <w:rsid w:val="00D60812"/>
    <w:rsid w:val="00D6362C"/>
    <w:rsid w:val="00D639FB"/>
    <w:rsid w:val="00D64123"/>
    <w:rsid w:val="00D65F17"/>
    <w:rsid w:val="00D73679"/>
    <w:rsid w:val="00D76045"/>
    <w:rsid w:val="00D763C8"/>
    <w:rsid w:val="00D82BF1"/>
    <w:rsid w:val="00D84945"/>
    <w:rsid w:val="00D85844"/>
    <w:rsid w:val="00D85B23"/>
    <w:rsid w:val="00D92A30"/>
    <w:rsid w:val="00D9421C"/>
    <w:rsid w:val="00D960FD"/>
    <w:rsid w:val="00DA012B"/>
    <w:rsid w:val="00DA059B"/>
    <w:rsid w:val="00DA0C7C"/>
    <w:rsid w:val="00DA1408"/>
    <w:rsid w:val="00DA6E1E"/>
    <w:rsid w:val="00DB2561"/>
    <w:rsid w:val="00DB5C00"/>
    <w:rsid w:val="00DB6287"/>
    <w:rsid w:val="00DB7A99"/>
    <w:rsid w:val="00DC2BD9"/>
    <w:rsid w:val="00DC3B80"/>
    <w:rsid w:val="00DC450F"/>
    <w:rsid w:val="00DC548E"/>
    <w:rsid w:val="00DC739C"/>
    <w:rsid w:val="00DC7A9F"/>
    <w:rsid w:val="00DC7BE1"/>
    <w:rsid w:val="00DD0FA7"/>
    <w:rsid w:val="00DD10AA"/>
    <w:rsid w:val="00DD1539"/>
    <w:rsid w:val="00DD2FF7"/>
    <w:rsid w:val="00DD3EDA"/>
    <w:rsid w:val="00DD3F24"/>
    <w:rsid w:val="00DD62BF"/>
    <w:rsid w:val="00DE027D"/>
    <w:rsid w:val="00DE30CE"/>
    <w:rsid w:val="00DE3B85"/>
    <w:rsid w:val="00DE6802"/>
    <w:rsid w:val="00DE6FB1"/>
    <w:rsid w:val="00DF3930"/>
    <w:rsid w:val="00DF51F4"/>
    <w:rsid w:val="00DF75CD"/>
    <w:rsid w:val="00E00651"/>
    <w:rsid w:val="00E01932"/>
    <w:rsid w:val="00E0306C"/>
    <w:rsid w:val="00E0461A"/>
    <w:rsid w:val="00E057D1"/>
    <w:rsid w:val="00E101E7"/>
    <w:rsid w:val="00E133E8"/>
    <w:rsid w:val="00E15D25"/>
    <w:rsid w:val="00E15D45"/>
    <w:rsid w:val="00E163D1"/>
    <w:rsid w:val="00E1782A"/>
    <w:rsid w:val="00E257A1"/>
    <w:rsid w:val="00E26A05"/>
    <w:rsid w:val="00E27502"/>
    <w:rsid w:val="00E31B5A"/>
    <w:rsid w:val="00E33CC0"/>
    <w:rsid w:val="00E347F3"/>
    <w:rsid w:val="00E35223"/>
    <w:rsid w:val="00E357C1"/>
    <w:rsid w:val="00E372F1"/>
    <w:rsid w:val="00E37B57"/>
    <w:rsid w:val="00E43FF2"/>
    <w:rsid w:val="00E506A7"/>
    <w:rsid w:val="00E50A97"/>
    <w:rsid w:val="00E548F1"/>
    <w:rsid w:val="00E63628"/>
    <w:rsid w:val="00E66ADA"/>
    <w:rsid w:val="00E66F45"/>
    <w:rsid w:val="00E71A22"/>
    <w:rsid w:val="00E72A55"/>
    <w:rsid w:val="00E74382"/>
    <w:rsid w:val="00E75F58"/>
    <w:rsid w:val="00E85394"/>
    <w:rsid w:val="00E86F04"/>
    <w:rsid w:val="00E9136D"/>
    <w:rsid w:val="00E93820"/>
    <w:rsid w:val="00E95D60"/>
    <w:rsid w:val="00E97B99"/>
    <w:rsid w:val="00E97CDE"/>
    <w:rsid w:val="00EA12E0"/>
    <w:rsid w:val="00EA134A"/>
    <w:rsid w:val="00EA1934"/>
    <w:rsid w:val="00EA41A0"/>
    <w:rsid w:val="00EA4D51"/>
    <w:rsid w:val="00EA7AE7"/>
    <w:rsid w:val="00EA7C85"/>
    <w:rsid w:val="00EB1322"/>
    <w:rsid w:val="00EB1EAB"/>
    <w:rsid w:val="00EB3300"/>
    <w:rsid w:val="00EB732B"/>
    <w:rsid w:val="00EC0EC3"/>
    <w:rsid w:val="00EC3F8F"/>
    <w:rsid w:val="00EC5EF1"/>
    <w:rsid w:val="00EC6B92"/>
    <w:rsid w:val="00ED18CC"/>
    <w:rsid w:val="00ED28CA"/>
    <w:rsid w:val="00ED5BA2"/>
    <w:rsid w:val="00ED5F0D"/>
    <w:rsid w:val="00ED72BD"/>
    <w:rsid w:val="00EE104D"/>
    <w:rsid w:val="00EE303F"/>
    <w:rsid w:val="00EE3A4E"/>
    <w:rsid w:val="00EE3B15"/>
    <w:rsid w:val="00EE5641"/>
    <w:rsid w:val="00EF20DC"/>
    <w:rsid w:val="00EF55FC"/>
    <w:rsid w:val="00EF6D31"/>
    <w:rsid w:val="00F00098"/>
    <w:rsid w:val="00F013AC"/>
    <w:rsid w:val="00F065C0"/>
    <w:rsid w:val="00F1144C"/>
    <w:rsid w:val="00F12C14"/>
    <w:rsid w:val="00F132CB"/>
    <w:rsid w:val="00F23458"/>
    <w:rsid w:val="00F24410"/>
    <w:rsid w:val="00F256B5"/>
    <w:rsid w:val="00F257CC"/>
    <w:rsid w:val="00F272EC"/>
    <w:rsid w:val="00F27455"/>
    <w:rsid w:val="00F30973"/>
    <w:rsid w:val="00F3216C"/>
    <w:rsid w:val="00F36BEE"/>
    <w:rsid w:val="00F403E8"/>
    <w:rsid w:val="00F409D7"/>
    <w:rsid w:val="00F43AC6"/>
    <w:rsid w:val="00F44534"/>
    <w:rsid w:val="00F52011"/>
    <w:rsid w:val="00F5585A"/>
    <w:rsid w:val="00F57272"/>
    <w:rsid w:val="00F574DA"/>
    <w:rsid w:val="00F60058"/>
    <w:rsid w:val="00F60792"/>
    <w:rsid w:val="00F617D2"/>
    <w:rsid w:val="00F64D12"/>
    <w:rsid w:val="00F663B4"/>
    <w:rsid w:val="00F66B39"/>
    <w:rsid w:val="00F71FDF"/>
    <w:rsid w:val="00F72E02"/>
    <w:rsid w:val="00F7683D"/>
    <w:rsid w:val="00F77D2E"/>
    <w:rsid w:val="00F80776"/>
    <w:rsid w:val="00F81778"/>
    <w:rsid w:val="00F833B3"/>
    <w:rsid w:val="00F8468C"/>
    <w:rsid w:val="00F856B8"/>
    <w:rsid w:val="00F91F5A"/>
    <w:rsid w:val="00F93478"/>
    <w:rsid w:val="00F95996"/>
    <w:rsid w:val="00F95D47"/>
    <w:rsid w:val="00F960EC"/>
    <w:rsid w:val="00F96B54"/>
    <w:rsid w:val="00FA24B7"/>
    <w:rsid w:val="00FA5242"/>
    <w:rsid w:val="00FB04A9"/>
    <w:rsid w:val="00FB5B94"/>
    <w:rsid w:val="00FB5F78"/>
    <w:rsid w:val="00FB7039"/>
    <w:rsid w:val="00FB752C"/>
    <w:rsid w:val="00FB7B4B"/>
    <w:rsid w:val="00FC6F3B"/>
    <w:rsid w:val="00FC6F6D"/>
    <w:rsid w:val="00FD090C"/>
    <w:rsid w:val="00FD37C5"/>
    <w:rsid w:val="00FD3882"/>
    <w:rsid w:val="00FD5B26"/>
    <w:rsid w:val="00FE07B3"/>
    <w:rsid w:val="00FE234A"/>
    <w:rsid w:val="00FE3959"/>
    <w:rsid w:val="00FF067A"/>
    <w:rsid w:val="00FF122E"/>
    <w:rsid w:val="00FF1C0B"/>
    <w:rsid w:val="00FF1CA6"/>
    <w:rsid w:val="00FF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793F97-4FDF-4F4B-A4E8-A9EC7438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561"/>
    <w:rPr>
      <w:sz w:val="24"/>
      <w:szCs w:val="24"/>
    </w:rPr>
  </w:style>
  <w:style w:type="paragraph" w:styleId="1">
    <w:name w:val="heading 1"/>
    <w:basedOn w:val="a"/>
    <w:next w:val="a"/>
    <w:link w:val="10"/>
    <w:uiPriority w:val="9"/>
    <w:qFormat/>
    <w:rsid w:val="00836E15"/>
    <w:pPr>
      <w:keepNext/>
      <w:widowControl w:val="0"/>
      <w:jc w:val="center"/>
      <w:outlineLvl w:val="0"/>
    </w:pPr>
    <w:rPr>
      <w:rFonts w:ascii="Arial" w:hAnsi="Arial"/>
      <w:szCs w:val="20"/>
    </w:rPr>
  </w:style>
  <w:style w:type="paragraph" w:styleId="2">
    <w:name w:val="heading 2"/>
    <w:basedOn w:val="a"/>
    <w:next w:val="a"/>
    <w:link w:val="20"/>
    <w:uiPriority w:val="9"/>
    <w:qFormat/>
    <w:rsid w:val="00836E15"/>
    <w:pPr>
      <w:keepNext/>
      <w:widowControl w:val="0"/>
      <w:spacing w:before="600"/>
      <w:jc w:val="center"/>
      <w:outlineLvl w:val="1"/>
    </w:pPr>
    <w:rPr>
      <w:sz w:val="32"/>
      <w:szCs w:val="20"/>
    </w:rPr>
  </w:style>
  <w:style w:type="paragraph" w:styleId="3">
    <w:name w:val="heading 3"/>
    <w:basedOn w:val="a"/>
    <w:next w:val="a"/>
    <w:link w:val="30"/>
    <w:uiPriority w:val="99"/>
    <w:qFormat/>
    <w:rsid w:val="00836E15"/>
    <w:pPr>
      <w:keepNext/>
      <w:jc w:val="center"/>
      <w:outlineLvl w:val="2"/>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05CE"/>
    <w:rPr>
      <w:rFonts w:ascii="Arial" w:hAnsi="Arial"/>
      <w:sz w:val="24"/>
    </w:rPr>
  </w:style>
  <w:style w:type="character" w:customStyle="1" w:styleId="20">
    <w:name w:val="Заголовок 2 Знак"/>
    <w:basedOn w:val="a0"/>
    <w:link w:val="2"/>
    <w:uiPriority w:val="9"/>
    <w:rsid w:val="009205CE"/>
    <w:rPr>
      <w:sz w:val="32"/>
    </w:rPr>
  </w:style>
  <w:style w:type="character" w:customStyle="1" w:styleId="30">
    <w:name w:val="Заголовок 3 Знак"/>
    <w:basedOn w:val="a0"/>
    <w:link w:val="3"/>
    <w:uiPriority w:val="99"/>
    <w:locked/>
    <w:rsid w:val="00453F8F"/>
    <w:rPr>
      <w:rFonts w:ascii="Arial" w:hAnsi="Arial"/>
      <w:b/>
      <w:sz w:val="22"/>
    </w:rPr>
  </w:style>
  <w:style w:type="paragraph" w:styleId="HTML">
    <w:name w:val="HTML Preformatted"/>
    <w:basedOn w:val="a"/>
    <w:rsid w:val="00E7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Знак Знак"/>
    <w:basedOn w:val="a"/>
    <w:rsid w:val="001F2872"/>
    <w:pPr>
      <w:spacing w:before="100" w:beforeAutospacing="1" w:after="100" w:afterAutospacing="1"/>
      <w:jc w:val="both"/>
    </w:pPr>
    <w:rPr>
      <w:rFonts w:ascii="Tahoma" w:hAnsi="Tahoma"/>
      <w:sz w:val="20"/>
      <w:szCs w:val="20"/>
      <w:lang w:val="en-US" w:eastAsia="en-US"/>
    </w:rPr>
  </w:style>
  <w:style w:type="paragraph" w:styleId="a4">
    <w:name w:val="Balloon Text"/>
    <w:basedOn w:val="a"/>
    <w:link w:val="a5"/>
    <w:uiPriority w:val="99"/>
    <w:rsid w:val="001F2872"/>
    <w:rPr>
      <w:rFonts w:ascii="Tahoma" w:hAnsi="Tahoma" w:cs="Tahoma"/>
      <w:sz w:val="16"/>
      <w:szCs w:val="16"/>
    </w:rPr>
  </w:style>
  <w:style w:type="character" w:customStyle="1" w:styleId="a5">
    <w:name w:val="Текст выноски Знак"/>
    <w:basedOn w:val="a0"/>
    <w:link w:val="a4"/>
    <w:uiPriority w:val="99"/>
    <w:locked/>
    <w:rsid w:val="009205CE"/>
    <w:rPr>
      <w:rFonts w:ascii="Tahoma" w:hAnsi="Tahoma" w:cs="Tahoma"/>
      <w:sz w:val="16"/>
      <w:szCs w:val="16"/>
    </w:rPr>
  </w:style>
  <w:style w:type="table" w:styleId="a6">
    <w:name w:val="Table Grid"/>
    <w:basedOn w:val="a1"/>
    <w:uiPriority w:val="99"/>
    <w:rsid w:val="00505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A73FB"/>
    <w:rPr>
      <w:color w:val="0000FF" w:themeColor="hyperlink"/>
      <w:u w:val="single"/>
    </w:rPr>
  </w:style>
  <w:style w:type="paragraph" w:styleId="a8">
    <w:name w:val="List Paragraph"/>
    <w:aliases w:val="Bullet List,FooterText,numbered,Цветной список - Акцент 11,Список нумерованный цифры"/>
    <w:basedOn w:val="a"/>
    <w:link w:val="a9"/>
    <w:uiPriority w:val="34"/>
    <w:qFormat/>
    <w:rsid w:val="00226299"/>
    <w:pPr>
      <w:ind w:left="720"/>
      <w:contextualSpacing/>
    </w:p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453F8F"/>
    <w:rPr>
      <w:sz w:val="24"/>
      <w:szCs w:val="24"/>
    </w:rPr>
  </w:style>
  <w:style w:type="paragraph" w:styleId="21">
    <w:name w:val="Body Text 2"/>
    <w:basedOn w:val="a"/>
    <w:link w:val="22"/>
    <w:uiPriority w:val="99"/>
    <w:rsid w:val="009205CE"/>
    <w:pPr>
      <w:autoSpaceDE w:val="0"/>
      <w:autoSpaceDN w:val="0"/>
      <w:ind w:firstLine="454"/>
    </w:pPr>
    <w:rPr>
      <w:sz w:val="19"/>
      <w:szCs w:val="19"/>
    </w:rPr>
  </w:style>
  <w:style w:type="character" w:customStyle="1" w:styleId="22">
    <w:name w:val="Основной текст 2 Знак"/>
    <w:basedOn w:val="a0"/>
    <w:link w:val="21"/>
    <w:uiPriority w:val="99"/>
    <w:rsid w:val="009205CE"/>
    <w:rPr>
      <w:sz w:val="19"/>
      <w:szCs w:val="19"/>
    </w:rPr>
  </w:style>
  <w:style w:type="paragraph" w:styleId="aa">
    <w:name w:val="Body Text"/>
    <w:basedOn w:val="a"/>
    <w:link w:val="ab"/>
    <w:uiPriority w:val="99"/>
    <w:rsid w:val="009205CE"/>
    <w:pPr>
      <w:autoSpaceDE w:val="0"/>
      <w:autoSpaceDN w:val="0"/>
      <w:spacing w:before="80"/>
    </w:pPr>
    <w:rPr>
      <w:sz w:val="15"/>
      <w:szCs w:val="15"/>
    </w:rPr>
  </w:style>
  <w:style w:type="character" w:customStyle="1" w:styleId="ab">
    <w:name w:val="Основной текст Знак"/>
    <w:basedOn w:val="a0"/>
    <w:link w:val="aa"/>
    <w:uiPriority w:val="99"/>
    <w:rsid w:val="009205CE"/>
    <w:rPr>
      <w:sz w:val="15"/>
      <w:szCs w:val="15"/>
    </w:rPr>
  </w:style>
  <w:style w:type="paragraph" w:styleId="ac">
    <w:name w:val="header"/>
    <w:basedOn w:val="a"/>
    <w:link w:val="ad"/>
    <w:uiPriority w:val="99"/>
    <w:rsid w:val="009205CE"/>
    <w:pPr>
      <w:tabs>
        <w:tab w:val="center" w:pos="4153"/>
        <w:tab w:val="right" w:pos="8306"/>
      </w:tabs>
      <w:autoSpaceDE w:val="0"/>
      <w:autoSpaceDN w:val="0"/>
    </w:pPr>
    <w:rPr>
      <w:sz w:val="20"/>
      <w:szCs w:val="20"/>
    </w:rPr>
  </w:style>
  <w:style w:type="character" w:customStyle="1" w:styleId="ad">
    <w:name w:val="Верхний колонтитул Знак"/>
    <w:basedOn w:val="a0"/>
    <w:link w:val="ac"/>
    <w:uiPriority w:val="99"/>
    <w:rsid w:val="009205CE"/>
  </w:style>
  <w:style w:type="paragraph" w:styleId="ae">
    <w:name w:val="footer"/>
    <w:basedOn w:val="a"/>
    <w:link w:val="af"/>
    <w:uiPriority w:val="99"/>
    <w:rsid w:val="009205CE"/>
    <w:pPr>
      <w:tabs>
        <w:tab w:val="center" w:pos="4153"/>
        <w:tab w:val="right" w:pos="8306"/>
      </w:tabs>
      <w:autoSpaceDE w:val="0"/>
      <w:autoSpaceDN w:val="0"/>
    </w:pPr>
    <w:rPr>
      <w:sz w:val="20"/>
      <w:szCs w:val="20"/>
    </w:rPr>
  </w:style>
  <w:style w:type="character" w:customStyle="1" w:styleId="af">
    <w:name w:val="Нижний колонтитул Знак"/>
    <w:basedOn w:val="a0"/>
    <w:link w:val="ae"/>
    <w:uiPriority w:val="99"/>
    <w:rsid w:val="009205CE"/>
  </w:style>
  <w:style w:type="paragraph" w:styleId="23">
    <w:name w:val="Body Text Indent 2"/>
    <w:basedOn w:val="a"/>
    <w:link w:val="24"/>
    <w:uiPriority w:val="99"/>
    <w:rsid w:val="009205CE"/>
    <w:pPr>
      <w:autoSpaceDE w:val="0"/>
      <w:autoSpaceDN w:val="0"/>
      <w:ind w:right="936" w:firstLine="454"/>
      <w:jc w:val="both"/>
    </w:pPr>
    <w:rPr>
      <w:sz w:val="19"/>
      <w:szCs w:val="19"/>
    </w:rPr>
  </w:style>
  <w:style w:type="character" w:customStyle="1" w:styleId="24">
    <w:name w:val="Основной текст с отступом 2 Знак"/>
    <w:basedOn w:val="a0"/>
    <w:link w:val="23"/>
    <w:uiPriority w:val="99"/>
    <w:rsid w:val="009205CE"/>
    <w:rPr>
      <w:sz w:val="19"/>
      <w:szCs w:val="19"/>
    </w:rPr>
  </w:style>
  <w:style w:type="paragraph" w:styleId="af0">
    <w:name w:val="caption"/>
    <w:basedOn w:val="a"/>
    <w:next w:val="a"/>
    <w:uiPriority w:val="99"/>
    <w:qFormat/>
    <w:rsid w:val="009205CE"/>
    <w:pPr>
      <w:autoSpaceDE w:val="0"/>
      <w:autoSpaceDN w:val="0"/>
      <w:spacing w:before="240" w:after="60"/>
      <w:ind w:right="936"/>
      <w:jc w:val="center"/>
    </w:pPr>
    <w:rPr>
      <w:rFonts w:ascii="Arial" w:hAnsi="Arial" w:cs="Arial"/>
      <w:b/>
      <w:bCs/>
      <w:sz w:val="20"/>
      <w:szCs w:val="20"/>
    </w:rPr>
  </w:style>
  <w:style w:type="paragraph" w:customStyle="1" w:styleId="ConsPlusNormal">
    <w:name w:val="ConsPlusNormal"/>
    <w:qFormat/>
    <w:rsid w:val="009205CE"/>
    <w:pPr>
      <w:widowControl w:val="0"/>
      <w:autoSpaceDE w:val="0"/>
      <w:autoSpaceDN w:val="0"/>
    </w:pPr>
    <w:rPr>
      <w:rFonts w:ascii="Calibri" w:hAnsi="Calibri" w:cs="Calibri"/>
      <w:sz w:val="22"/>
    </w:rPr>
  </w:style>
  <w:style w:type="paragraph" w:customStyle="1" w:styleId="ConsPlusNonformat">
    <w:name w:val="ConsPlusNonformat"/>
    <w:rsid w:val="009205CE"/>
    <w:pPr>
      <w:widowControl w:val="0"/>
      <w:autoSpaceDE w:val="0"/>
      <w:autoSpaceDN w:val="0"/>
    </w:pPr>
    <w:rPr>
      <w:rFonts w:ascii="Courier New" w:hAnsi="Courier New" w:cs="Courier New"/>
    </w:rPr>
  </w:style>
  <w:style w:type="character" w:styleId="af1">
    <w:name w:val="annotation reference"/>
    <w:basedOn w:val="a0"/>
    <w:uiPriority w:val="99"/>
    <w:unhideWhenUsed/>
    <w:rsid w:val="009205CE"/>
    <w:rPr>
      <w:rFonts w:cs="Times New Roman"/>
      <w:sz w:val="16"/>
    </w:rPr>
  </w:style>
  <w:style w:type="paragraph" w:styleId="af2">
    <w:name w:val="annotation text"/>
    <w:basedOn w:val="a"/>
    <w:link w:val="af3"/>
    <w:uiPriority w:val="99"/>
    <w:unhideWhenUsed/>
    <w:rsid w:val="009205CE"/>
    <w:pPr>
      <w:spacing w:after="200"/>
    </w:pPr>
    <w:rPr>
      <w:rFonts w:ascii="Calibri" w:hAnsi="Calibri"/>
      <w:sz w:val="20"/>
      <w:szCs w:val="20"/>
      <w:lang w:eastAsia="en-US"/>
    </w:rPr>
  </w:style>
  <w:style w:type="character" w:customStyle="1" w:styleId="af3">
    <w:name w:val="Текст примечания Знак"/>
    <w:basedOn w:val="a0"/>
    <w:link w:val="af2"/>
    <w:uiPriority w:val="99"/>
    <w:rsid w:val="009205CE"/>
    <w:rPr>
      <w:rFonts w:ascii="Calibri" w:hAnsi="Calibri"/>
      <w:lang w:eastAsia="en-US"/>
    </w:rPr>
  </w:style>
  <w:style w:type="paragraph" w:customStyle="1" w:styleId="ConsNormal">
    <w:name w:val="ConsNormal"/>
    <w:uiPriority w:val="99"/>
    <w:rsid w:val="009205CE"/>
    <w:pPr>
      <w:autoSpaceDE w:val="0"/>
      <w:autoSpaceDN w:val="0"/>
      <w:adjustRightInd w:val="0"/>
      <w:jc w:val="both"/>
    </w:pPr>
    <w:rPr>
      <w:rFonts w:ascii="Courier New" w:hAnsi="Courier New" w:cs="Courier New"/>
    </w:rPr>
  </w:style>
  <w:style w:type="paragraph" w:customStyle="1" w:styleId="ConsDTNormal">
    <w:name w:val="ConsDTNormal"/>
    <w:rsid w:val="009205CE"/>
    <w:pPr>
      <w:autoSpaceDE w:val="0"/>
      <w:autoSpaceDN w:val="0"/>
      <w:adjustRightInd w:val="0"/>
      <w:jc w:val="both"/>
    </w:pPr>
    <w:rPr>
      <w:sz w:val="24"/>
      <w:szCs w:val="24"/>
    </w:rPr>
  </w:style>
  <w:style w:type="paragraph" w:styleId="af4">
    <w:name w:val="annotation subject"/>
    <w:basedOn w:val="af2"/>
    <w:next w:val="af2"/>
    <w:link w:val="af5"/>
    <w:uiPriority w:val="99"/>
    <w:rsid w:val="009205CE"/>
    <w:pPr>
      <w:spacing w:after="0"/>
    </w:pPr>
    <w:rPr>
      <w:rFonts w:ascii="Times New Roman" w:hAnsi="Times New Roman"/>
      <w:b/>
      <w:bCs/>
      <w:lang w:eastAsia="ru-RU"/>
    </w:rPr>
  </w:style>
  <w:style w:type="character" w:customStyle="1" w:styleId="af5">
    <w:name w:val="Тема примечания Знак"/>
    <w:basedOn w:val="af3"/>
    <w:link w:val="af4"/>
    <w:uiPriority w:val="99"/>
    <w:rsid w:val="009205CE"/>
    <w:rPr>
      <w:rFonts w:ascii="Calibri" w:hAnsi="Calibri"/>
      <w:b/>
      <w:bCs/>
      <w:lang w:eastAsia="en-US"/>
    </w:rPr>
  </w:style>
  <w:style w:type="character" w:styleId="af6">
    <w:name w:val="FollowedHyperlink"/>
    <w:basedOn w:val="a0"/>
    <w:uiPriority w:val="99"/>
    <w:rsid w:val="009205CE"/>
    <w:rPr>
      <w:rFonts w:cs="Times New Roman"/>
      <w:color w:val="800080"/>
      <w:u w:val="single"/>
    </w:rPr>
  </w:style>
  <w:style w:type="paragraph" w:styleId="af7">
    <w:name w:val="Normal (Web)"/>
    <w:basedOn w:val="a"/>
    <w:uiPriority w:val="99"/>
    <w:unhideWhenUsed/>
    <w:rsid w:val="009205CE"/>
    <w:pPr>
      <w:spacing w:before="100" w:beforeAutospacing="1" w:after="100" w:afterAutospacing="1"/>
    </w:pPr>
  </w:style>
  <w:style w:type="paragraph" w:styleId="af8">
    <w:name w:val="No Spacing"/>
    <w:uiPriority w:val="1"/>
    <w:qFormat/>
    <w:rsid w:val="009205CE"/>
    <w:rPr>
      <w:rFonts w:ascii="Calibri" w:hAnsi="Calibri"/>
      <w:sz w:val="22"/>
      <w:szCs w:val="22"/>
      <w:lang w:eastAsia="en-US"/>
    </w:rPr>
  </w:style>
  <w:style w:type="paragraph" w:styleId="af9">
    <w:name w:val="Subtitle"/>
    <w:basedOn w:val="a"/>
    <w:next w:val="a"/>
    <w:link w:val="afa"/>
    <w:uiPriority w:val="11"/>
    <w:qFormat/>
    <w:rsid w:val="009205CE"/>
    <w:pPr>
      <w:autoSpaceDE w:val="0"/>
      <w:autoSpaceDN w:val="0"/>
      <w:adjustRightInd w:val="0"/>
      <w:spacing w:before="240" w:after="120" w:line="220" w:lineRule="exact"/>
      <w:jc w:val="center"/>
      <w:outlineLvl w:val="1"/>
    </w:pPr>
    <w:rPr>
      <w:sz w:val="26"/>
      <w:szCs w:val="26"/>
    </w:rPr>
  </w:style>
  <w:style w:type="character" w:customStyle="1" w:styleId="afa">
    <w:name w:val="Подзаголовок Знак"/>
    <w:basedOn w:val="a0"/>
    <w:link w:val="af9"/>
    <w:uiPriority w:val="11"/>
    <w:rsid w:val="009205CE"/>
    <w:rPr>
      <w:sz w:val="26"/>
      <w:szCs w:val="26"/>
    </w:rPr>
  </w:style>
  <w:style w:type="character" w:customStyle="1" w:styleId="blk">
    <w:name w:val="blk"/>
    <w:basedOn w:val="a0"/>
    <w:rsid w:val="00CB1AAC"/>
  </w:style>
  <w:style w:type="character" w:customStyle="1" w:styleId="highlightsearch">
    <w:name w:val="highlightsearch"/>
    <w:basedOn w:val="a0"/>
    <w:rsid w:val="001F1FAE"/>
  </w:style>
  <w:style w:type="paragraph" w:customStyle="1" w:styleId="ConsPlusTitle">
    <w:name w:val="ConsPlusTitle"/>
    <w:rsid w:val="00C32333"/>
    <w:pPr>
      <w:widowControl w:val="0"/>
      <w:autoSpaceDE w:val="0"/>
      <w:autoSpaceDN w:val="0"/>
    </w:pPr>
    <w:rPr>
      <w:rFonts w:ascii="Calibri" w:hAnsi="Calibri" w:cs="Calibri"/>
      <w:b/>
      <w:sz w:val="22"/>
    </w:rPr>
  </w:style>
  <w:style w:type="character" w:styleId="afb">
    <w:name w:val="Emphasis"/>
    <w:basedOn w:val="a0"/>
    <w:uiPriority w:val="20"/>
    <w:qFormat/>
    <w:rsid w:val="00A6097A"/>
    <w:rPr>
      <w:i/>
      <w:iCs/>
    </w:rPr>
  </w:style>
  <w:style w:type="paragraph" w:styleId="afc">
    <w:name w:val="footnote text"/>
    <w:basedOn w:val="a"/>
    <w:link w:val="afd"/>
    <w:uiPriority w:val="99"/>
    <w:semiHidden/>
    <w:unhideWhenUsed/>
    <w:rsid w:val="006F3167"/>
    <w:rPr>
      <w:sz w:val="20"/>
      <w:szCs w:val="20"/>
    </w:rPr>
  </w:style>
  <w:style w:type="character" w:customStyle="1" w:styleId="afd">
    <w:name w:val="Текст сноски Знак"/>
    <w:basedOn w:val="a0"/>
    <w:link w:val="afc"/>
    <w:uiPriority w:val="99"/>
    <w:semiHidden/>
    <w:rsid w:val="006F3167"/>
  </w:style>
  <w:style w:type="character" w:styleId="afe">
    <w:name w:val="footnote reference"/>
    <w:basedOn w:val="a0"/>
    <w:uiPriority w:val="99"/>
    <w:semiHidden/>
    <w:unhideWhenUsed/>
    <w:rsid w:val="006F3167"/>
    <w:rPr>
      <w:vertAlign w:val="superscript"/>
    </w:rPr>
  </w:style>
  <w:style w:type="paragraph" w:styleId="11">
    <w:name w:val="toc 1"/>
    <w:basedOn w:val="a"/>
    <w:next w:val="a"/>
    <w:autoRedefine/>
    <w:uiPriority w:val="39"/>
    <w:unhideWhenUsed/>
    <w:rsid w:val="006A6084"/>
    <w:pPr>
      <w:tabs>
        <w:tab w:val="right" w:leader="dot" w:pos="10195"/>
      </w:tabs>
      <w:spacing w:after="100"/>
    </w:pPr>
    <w:rPr>
      <w:noProof/>
    </w:rPr>
  </w:style>
  <w:style w:type="paragraph" w:styleId="25">
    <w:name w:val="toc 2"/>
    <w:basedOn w:val="a"/>
    <w:next w:val="a"/>
    <w:autoRedefine/>
    <w:uiPriority w:val="39"/>
    <w:unhideWhenUsed/>
    <w:rsid w:val="003D193B"/>
    <w:pPr>
      <w:spacing w:after="100"/>
      <w:ind w:left="240"/>
    </w:pPr>
  </w:style>
  <w:style w:type="character" w:customStyle="1" w:styleId="highlight">
    <w:name w:val="highlight"/>
    <w:basedOn w:val="a0"/>
    <w:rsid w:val="0043018C"/>
  </w:style>
  <w:style w:type="paragraph" w:customStyle="1" w:styleId="s1">
    <w:name w:val="s_1"/>
    <w:basedOn w:val="a"/>
    <w:rsid w:val="00075841"/>
    <w:pPr>
      <w:spacing w:before="100" w:beforeAutospacing="1" w:after="100" w:afterAutospacing="1"/>
    </w:pPr>
  </w:style>
  <w:style w:type="paragraph" w:customStyle="1" w:styleId="aff">
    <w:name w:val="подпись к объекту"/>
    <w:basedOn w:val="a"/>
    <w:next w:val="a"/>
    <w:uiPriority w:val="99"/>
    <w:rsid w:val="00453F8F"/>
    <w:pPr>
      <w:tabs>
        <w:tab w:val="left" w:pos="3060"/>
      </w:tabs>
      <w:spacing w:line="240" w:lineRule="atLeast"/>
      <w:jc w:val="center"/>
    </w:pPr>
    <w:rPr>
      <w:b/>
      <w:caps/>
      <w:sz w:val="28"/>
      <w:szCs w:val="20"/>
      <w:lang w:eastAsia="ar-SA"/>
    </w:rPr>
  </w:style>
  <w:style w:type="paragraph" w:customStyle="1" w:styleId="aff0">
    <w:name w:val="Знак Знак Знак Знак Знак Знак Знак Знак Знак Знак Знак"/>
    <w:basedOn w:val="a"/>
    <w:uiPriority w:val="99"/>
    <w:rsid w:val="00453F8F"/>
    <w:pPr>
      <w:spacing w:after="160" w:line="240" w:lineRule="exact"/>
    </w:pPr>
    <w:rPr>
      <w:rFonts w:ascii="Verdana" w:hAnsi="Verdana"/>
      <w:sz w:val="20"/>
      <w:szCs w:val="20"/>
      <w:lang w:val="en-US" w:eastAsia="en-US"/>
    </w:rPr>
  </w:style>
  <w:style w:type="paragraph" w:customStyle="1" w:styleId="12">
    <w:name w:val="Знак Знак Знак Знак Знак Знак Знак Знак Знак Знак Знак1"/>
    <w:basedOn w:val="a"/>
    <w:uiPriority w:val="99"/>
    <w:rsid w:val="00453F8F"/>
    <w:pPr>
      <w:spacing w:after="160" w:line="240" w:lineRule="exact"/>
    </w:pPr>
    <w:rPr>
      <w:rFonts w:ascii="Verdana" w:hAnsi="Verdana"/>
      <w:sz w:val="20"/>
      <w:szCs w:val="20"/>
      <w:lang w:val="en-US" w:eastAsia="en-US"/>
    </w:rPr>
  </w:style>
  <w:style w:type="character" w:styleId="aff1">
    <w:name w:val="Strong"/>
    <w:basedOn w:val="a0"/>
    <w:uiPriority w:val="99"/>
    <w:qFormat/>
    <w:rsid w:val="00453F8F"/>
    <w:rPr>
      <w:rFonts w:cs="Times New Roman"/>
      <w:b/>
    </w:rPr>
  </w:style>
  <w:style w:type="paragraph" w:customStyle="1" w:styleId="ConsPlusDocList">
    <w:name w:val="ConsPlusDocList"/>
    <w:next w:val="a"/>
    <w:uiPriority w:val="99"/>
    <w:rsid w:val="00453F8F"/>
    <w:pPr>
      <w:widowControl w:val="0"/>
      <w:suppressAutoHyphens/>
      <w:autoSpaceDE w:val="0"/>
    </w:pPr>
    <w:rPr>
      <w:rFonts w:ascii="Arial" w:eastAsia="Calibri" w:hAnsi="Arial" w:cs="Arial"/>
      <w:lang w:eastAsia="hi-IN" w:bidi="hi-IN"/>
    </w:rPr>
  </w:style>
  <w:style w:type="paragraph" w:customStyle="1" w:styleId="aff2">
    <w:name w:val="Знак Знак Знак Знак Знак Знак"/>
    <w:basedOn w:val="a"/>
    <w:uiPriority w:val="99"/>
    <w:rsid w:val="00453F8F"/>
    <w:pPr>
      <w:spacing w:before="100" w:beforeAutospacing="1" w:after="100" w:afterAutospacing="1"/>
      <w:jc w:val="both"/>
    </w:pPr>
    <w:rPr>
      <w:rFonts w:ascii="Tahoma" w:hAnsi="Tahoma"/>
      <w:sz w:val="20"/>
      <w:szCs w:val="20"/>
      <w:lang w:val="en-US" w:eastAsia="en-US"/>
    </w:rPr>
  </w:style>
  <w:style w:type="paragraph" w:customStyle="1" w:styleId="13">
    <w:name w:val="Обычный1"/>
    <w:uiPriority w:val="99"/>
    <w:rsid w:val="00453F8F"/>
    <w:pPr>
      <w:widowControl w:val="0"/>
      <w:spacing w:before="240" w:line="300" w:lineRule="auto"/>
    </w:pPr>
    <w:rPr>
      <w:sz w:val="24"/>
    </w:rPr>
  </w:style>
  <w:style w:type="paragraph" w:customStyle="1" w:styleId="ConsTitle">
    <w:name w:val="ConsTitle"/>
    <w:uiPriority w:val="99"/>
    <w:rsid w:val="00453F8F"/>
    <w:pPr>
      <w:widowControl w:val="0"/>
      <w:autoSpaceDE w:val="0"/>
      <w:autoSpaceDN w:val="0"/>
      <w:adjustRightInd w:val="0"/>
    </w:pPr>
    <w:rPr>
      <w:rFonts w:ascii="Arial" w:hAnsi="Arial" w:cs="Arial"/>
      <w:b/>
      <w:bCs/>
    </w:rPr>
  </w:style>
  <w:style w:type="paragraph" w:customStyle="1" w:styleId="ConsPlusCell">
    <w:name w:val="ConsPlusCell"/>
    <w:uiPriority w:val="99"/>
    <w:rsid w:val="00453F8F"/>
    <w:pPr>
      <w:autoSpaceDE w:val="0"/>
      <w:autoSpaceDN w:val="0"/>
      <w:adjustRightInd w:val="0"/>
    </w:pPr>
    <w:rPr>
      <w:rFonts w:ascii="Arial" w:eastAsia="Calibri" w:hAnsi="Arial" w:cs="Arial"/>
      <w:lang w:eastAsia="en-US"/>
    </w:rPr>
  </w:style>
  <w:style w:type="character" w:styleId="aff3">
    <w:name w:val="page number"/>
    <w:basedOn w:val="a0"/>
    <w:uiPriority w:val="99"/>
    <w:rsid w:val="00453F8F"/>
    <w:rPr>
      <w:rFonts w:cs="Times New Roman"/>
    </w:rPr>
  </w:style>
  <w:style w:type="character" w:customStyle="1" w:styleId="FontStyle36">
    <w:name w:val="Font Style36"/>
    <w:basedOn w:val="a0"/>
    <w:uiPriority w:val="99"/>
    <w:rsid w:val="00453F8F"/>
    <w:rPr>
      <w:rFonts w:ascii="Times New Roman" w:hAnsi="Times New Roman" w:cs="Times New Roman"/>
      <w:b/>
      <w:bCs/>
      <w:i/>
      <w:iCs/>
      <w:sz w:val="22"/>
      <w:szCs w:val="22"/>
    </w:rPr>
  </w:style>
  <w:style w:type="paragraph" w:customStyle="1" w:styleId="Style18">
    <w:name w:val="Style18"/>
    <w:basedOn w:val="a"/>
    <w:uiPriority w:val="99"/>
    <w:rsid w:val="00453F8F"/>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453F8F"/>
    <w:rPr>
      <w:rFonts w:ascii="Times New Roman" w:hAnsi="Times New Roman" w:cs="Times New Roman"/>
      <w:sz w:val="22"/>
      <w:szCs w:val="22"/>
    </w:rPr>
  </w:style>
  <w:style w:type="paragraph" w:customStyle="1" w:styleId="Style20">
    <w:name w:val="Style20"/>
    <w:basedOn w:val="a"/>
    <w:uiPriority w:val="99"/>
    <w:rsid w:val="00453F8F"/>
    <w:pPr>
      <w:widowControl w:val="0"/>
      <w:autoSpaceDE w:val="0"/>
      <w:autoSpaceDN w:val="0"/>
      <w:adjustRightInd w:val="0"/>
    </w:pPr>
    <w:rPr>
      <w:rFonts w:eastAsia="Calibri"/>
    </w:rPr>
  </w:style>
  <w:style w:type="paragraph" w:customStyle="1" w:styleId="Style21">
    <w:name w:val="Style21"/>
    <w:basedOn w:val="a"/>
    <w:uiPriority w:val="99"/>
    <w:rsid w:val="00453F8F"/>
    <w:pPr>
      <w:widowControl w:val="0"/>
      <w:autoSpaceDE w:val="0"/>
      <w:autoSpaceDN w:val="0"/>
      <w:adjustRightInd w:val="0"/>
    </w:pPr>
    <w:rPr>
      <w:rFonts w:eastAsia="Calibri"/>
    </w:rPr>
  </w:style>
  <w:style w:type="character" w:customStyle="1" w:styleId="FontStyle13">
    <w:name w:val="Font Style13"/>
    <w:basedOn w:val="a0"/>
    <w:uiPriority w:val="99"/>
    <w:rsid w:val="00453F8F"/>
    <w:rPr>
      <w:rFonts w:ascii="Times New Roman" w:hAnsi="Times New Roman" w:cs="Times New Roman"/>
      <w:sz w:val="22"/>
      <w:szCs w:val="22"/>
    </w:rPr>
  </w:style>
  <w:style w:type="paragraph" w:customStyle="1" w:styleId="14">
    <w:name w:val="Знак Знак1 Знак Знак Знак Знак Знак Знак Знак Знак Знак Знак Знак Знак Знак Знак Знак Знак Знак Знак Знак"/>
    <w:basedOn w:val="a"/>
    <w:rsid w:val="00453F8F"/>
    <w:pPr>
      <w:spacing w:before="100" w:beforeAutospacing="1" w:after="100" w:afterAutospacing="1"/>
      <w:jc w:val="both"/>
    </w:pPr>
    <w:rPr>
      <w:rFonts w:ascii="Tahoma" w:hAnsi="Tahoma"/>
      <w:sz w:val="20"/>
      <w:szCs w:val="20"/>
      <w:lang w:val="en-US" w:eastAsia="en-US"/>
    </w:rPr>
  </w:style>
  <w:style w:type="character" w:customStyle="1" w:styleId="aff4">
    <w:name w:val="Текст концевой сноски Знак"/>
    <w:basedOn w:val="a0"/>
    <w:link w:val="aff5"/>
    <w:uiPriority w:val="99"/>
    <w:semiHidden/>
    <w:rsid w:val="00453F8F"/>
    <w:rPr>
      <w:rFonts w:ascii="Calibri" w:hAnsi="Calibri"/>
      <w:lang w:val="en-US" w:eastAsia="en-US"/>
    </w:rPr>
  </w:style>
  <w:style w:type="paragraph" w:styleId="aff5">
    <w:name w:val="endnote text"/>
    <w:basedOn w:val="a"/>
    <w:link w:val="aff4"/>
    <w:uiPriority w:val="99"/>
    <w:semiHidden/>
    <w:unhideWhenUsed/>
    <w:rsid w:val="00453F8F"/>
    <w:pPr>
      <w:spacing w:after="200" w:line="276" w:lineRule="auto"/>
    </w:pPr>
    <w:rPr>
      <w:rFonts w:ascii="Calibri" w:hAnsi="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531">
      <w:bodyDiv w:val="1"/>
      <w:marLeft w:val="0"/>
      <w:marRight w:val="0"/>
      <w:marTop w:val="0"/>
      <w:marBottom w:val="0"/>
      <w:divBdr>
        <w:top w:val="none" w:sz="0" w:space="0" w:color="auto"/>
        <w:left w:val="none" w:sz="0" w:space="0" w:color="auto"/>
        <w:bottom w:val="none" w:sz="0" w:space="0" w:color="auto"/>
        <w:right w:val="none" w:sz="0" w:space="0" w:color="auto"/>
      </w:divBdr>
    </w:div>
    <w:div w:id="83260533">
      <w:bodyDiv w:val="1"/>
      <w:marLeft w:val="0"/>
      <w:marRight w:val="0"/>
      <w:marTop w:val="0"/>
      <w:marBottom w:val="0"/>
      <w:divBdr>
        <w:top w:val="none" w:sz="0" w:space="0" w:color="auto"/>
        <w:left w:val="none" w:sz="0" w:space="0" w:color="auto"/>
        <w:bottom w:val="none" w:sz="0" w:space="0" w:color="auto"/>
        <w:right w:val="none" w:sz="0" w:space="0" w:color="auto"/>
      </w:divBdr>
      <w:divsChild>
        <w:div w:id="1143539902">
          <w:marLeft w:val="0"/>
          <w:marRight w:val="0"/>
          <w:marTop w:val="0"/>
          <w:marBottom w:val="0"/>
          <w:divBdr>
            <w:top w:val="none" w:sz="0" w:space="0" w:color="auto"/>
            <w:left w:val="none" w:sz="0" w:space="0" w:color="auto"/>
            <w:bottom w:val="none" w:sz="0" w:space="0" w:color="auto"/>
            <w:right w:val="none" w:sz="0" w:space="0" w:color="auto"/>
          </w:divBdr>
        </w:div>
        <w:div w:id="2122650766">
          <w:marLeft w:val="0"/>
          <w:marRight w:val="0"/>
          <w:marTop w:val="0"/>
          <w:marBottom w:val="0"/>
          <w:divBdr>
            <w:top w:val="none" w:sz="0" w:space="0" w:color="auto"/>
            <w:left w:val="none" w:sz="0" w:space="0" w:color="auto"/>
            <w:bottom w:val="none" w:sz="0" w:space="0" w:color="auto"/>
            <w:right w:val="none" w:sz="0" w:space="0" w:color="auto"/>
          </w:divBdr>
        </w:div>
        <w:div w:id="745998820">
          <w:marLeft w:val="0"/>
          <w:marRight w:val="0"/>
          <w:marTop w:val="0"/>
          <w:marBottom w:val="0"/>
          <w:divBdr>
            <w:top w:val="none" w:sz="0" w:space="0" w:color="auto"/>
            <w:left w:val="none" w:sz="0" w:space="0" w:color="auto"/>
            <w:bottom w:val="none" w:sz="0" w:space="0" w:color="auto"/>
            <w:right w:val="none" w:sz="0" w:space="0" w:color="auto"/>
          </w:divBdr>
        </w:div>
      </w:divsChild>
    </w:div>
    <w:div w:id="391730290">
      <w:bodyDiv w:val="1"/>
      <w:marLeft w:val="0"/>
      <w:marRight w:val="0"/>
      <w:marTop w:val="0"/>
      <w:marBottom w:val="0"/>
      <w:divBdr>
        <w:top w:val="none" w:sz="0" w:space="0" w:color="auto"/>
        <w:left w:val="none" w:sz="0" w:space="0" w:color="auto"/>
        <w:bottom w:val="none" w:sz="0" w:space="0" w:color="auto"/>
        <w:right w:val="none" w:sz="0" w:space="0" w:color="auto"/>
      </w:divBdr>
      <w:divsChild>
        <w:div w:id="569773690">
          <w:marLeft w:val="0"/>
          <w:marRight w:val="0"/>
          <w:marTop w:val="0"/>
          <w:marBottom w:val="0"/>
          <w:divBdr>
            <w:top w:val="none" w:sz="0" w:space="0" w:color="auto"/>
            <w:left w:val="none" w:sz="0" w:space="0" w:color="auto"/>
            <w:bottom w:val="none" w:sz="0" w:space="0" w:color="auto"/>
            <w:right w:val="none" w:sz="0" w:space="0" w:color="auto"/>
          </w:divBdr>
        </w:div>
        <w:div w:id="1984239552">
          <w:marLeft w:val="0"/>
          <w:marRight w:val="0"/>
          <w:marTop w:val="0"/>
          <w:marBottom w:val="0"/>
          <w:divBdr>
            <w:top w:val="none" w:sz="0" w:space="0" w:color="auto"/>
            <w:left w:val="none" w:sz="0" w:space="0" w:color="auto"/>
            <w:bottom w:val="none" w:sz="0" w:space="0" w:color="auto"/>
            <w:right w:val="none" w:sz="0" w:space="0" w:color="auto"/>
          </w:divBdr>
        </w:div>
        <w:div w:id="572351563">
          <w:marLeft w:val="0"/>
          <w:marRight w:val="0"/>
          <w:marTop w:val="0"/>
          <w:marBottom w:val="0"/>
          <w:divBdr>
            <w:top w:val="none" w:sz="0" w:space="0" w:color="auto"/>
            <w:left w:val="none" w:sz="0" w:space="0" w:color="auto"/>
            <w:bottom w:val="none" w:sz="0" w:space="0" w:color="auto"/>
            <w:right w:val="none" w:sz="0" w:space="0" w:color="auto"/>
          </w:divBdr>
        </w:div>
        <w:div w:id="1217082510">
          <w:marLeft w:val="0"/>
          <w:marRight w:val="0"/>
          <w:marTop w:val="0"/>
          <w:marBottom w:val="0"/>
          <w:divBdr>
            <w:top w:val="none" w:sz="0" w:space="0" w:color="auto"/>
            <w:left w:val="none" w:sz="0" w:space="0" w:color="auto"/>
            <w:bottom w:val="none" w:sz="0" w:space="0" w:color="auto"/>
            <w:right w:val="none" w:sz="0" w:space="0" w:color="auto"/>
          </w:divBdr>
        </w:div>
        <w:div w:id="1433238303">
          <w:marLeft w:val="0"/>
          <w:marRight w:val="0"/>
          <w:marTop w:val="0"/>
          <w:marBottom w:val="0"/>
          <w:divBdr>
            <w:top w:val="none" w:sz="0" w:space="0" w:color="auto"/>
            <w:left w:val="none" w:sz="0" w:space="0" w:color="auto"/>
            <w:bottom w:val="none" w:sz="0" w:space="0" w:color="auto"/>
            <w:right w:val="none" w:sz="0" w:space="0" w:color="auto"/>
          </w:divBdr>
        </w:div>
        <w:div w:id="124590292">
          <w:marLeft w:val="0"/>
          <w:marRight w:val="0"/>
          <w:marTop w:val="0"/>
          <w:marBottom w:val="0"/>
          <w:divBdr>
            <w:top w:val="none" w:sz="0" w:space="0" w:color="auto"/>
            <w:left w:val="none" w:sz="0" w:space="0" w:color="auto"/>
            <w:bottom w:val="none" w:sz="0" w:space="0" w:color="auto"/>
            <w:right w:val="none" w:sz="0" w:space="0" w:color="auto"/>
          </w:divBdr>
        </w:div>
      </w:divsChild>
    </w:div>
    <w:div w:id="474110400">
      <w:bodyDiv w:val="1"/>
      <w:marLeft w:val="0"/>
      <w:marRight w:val="0"/>
      <w:marTop w:val="0"/>
      <w:marBottom w:val="0"/>
      <w:divBdr>
        <w:top w:val="none" w:sz="0" w:space="0" w:color="auto"/>
        <w:left w:val="none" w:sz="0" w:space="0" w:color="auto"/>
        <w:bottom w:val="none" w:sz="0" w:space="0" w:color="auto"/>
        <w:right w:val="none" w:sz="0" w:space="0" w:color="auto"/>
      </w:divBdr>
      <w:divsChild>
        <w:div w:id="1670526309">
          <w:marLeft w:val="0"/>
          <w:marRight w:val="0"/>
          <w:marTop w:val="0"/>
          <w:marBottom w:val="0"/>
          <w:divBdr>
            <w:top w:val="none" w:sz="0" w:space="0" w:color="auto"/>
            <w:left w:val="none" w:sz="0" w:space="0" w:color="auto"/>
            <w:bottom w:val="none" w:sz="0" w:space="0" w:color="auto"/>
            <w:right w:val="none" w:sz="0" w:space="0" w:color="auto"/>
          </w:divBdr>
        </w:div>
        <w:div w:id="82378767">
          <w:marLeft w:val="0"/>
          <w:marRight w:val="0"/>
          <w:marTop w:val="0"/>
          <w:marBottom w:val="0"/>
          <w:divBdr>
            <w:top w:val="none" w:sz="0" w:space="0" w:color="auto"/>
            <w:left w:val="none" w:sz="0" w:space="0" w:color="auto"/>
            <w:bottom w:val="none" w:sz="0" w:space="0" w:color="auto"/>
            <w:right w:val="none" w:sz="0" w:space="0" w:color="auto"/>
          </w:divBdr>
        </w:div>
        <w:div w:id="1505365505">
          <w:marLeft w:val="0"/>
          <w:marRight w:val="0"/>
          <w:marTop w:val="0"/>
          <w:marBottom w:val="0"/>
          <w:divBdr>
            <w:top w:val="none" w:sz="0" w:space="0" w:color="auto"/>
            <w:left w:val="none" w:sz="0" w:space="0" w:color="auto"/>
            <w:bottom w:val="none" w:sz="0" w:space="0" w:color="auto"/>
            <w:right w:val="none" w:sz="0" w:space="0" w:color="auto"/>
          </w:divBdr>
        </w:div>
        <w:div w:id="1018196254">
          <w:marLeft w:val="0"/>
          <w:marRight w:val="0"/>
          <w:marTop w:val="0"/>
          <w:marBottom w:val="0"/>
          <w:divBdr>
            <w:top w:val="none" w:sz="0" w:space="0" w:color="auto"/>
            <w:left w:val="none" w:sz="0" w:space="0" w:color="auto"/>
            <w:bottom w:val="none" w:sz="0" w:space="0" w:color="auto"/>
            <w:right w:val="none" w:sz="0" w:space="0" w:color="auto"/>
          </w:divBdr>
        </w:div>
        <w:div w:id="1121532769">
          <w:marLeft w:val="0"/>
          <w:marRight w:val="0"/>
          <w:marTop w:val="0"/>
          <w:marBottom w:val="0"/>
          <w:divBdr>
            <w:top w:val="none" w:sz="0" w:space="0" w:color="auto"/>
            <w:left w:val="none" w:sz="0" w:space="0" w:color="auto"/>
            <w:bottom w:val="none" w:sz="0" w:space="0" w:color="auto"/>
            <w:right w:val="none" w:sz="0" w:space="0" w:color="auto"/>
          </w:divBdr>
        </w:div>
        <w:div w:id="32468637">
          <w:marLeft w:val="0"/>
          <w:marRight w:val="0"/>
          <w:marTop w:val="0"/>
          <w:marBottom w:val="0"/>
          <w:divBdr>
            <w:top w:val="none" w:sz="0" w:space="0" w:color="auto"/>
            <w:left w:val="none" w:sz="0" w:space="0" w:color="auto"/>
            <w:bottom w:val="none" w:sz="0" w:space="0" w:color="auto"/>
            <w:right w:val="none" w:sz="0" w:space="0" w:color="auto"/>
          </w:divBdr>
        </w:div>
        <w:div w:id="492373333">
          <w:marLeft w:val="0"/>
          <w:marRight w:val="0"/>
          <w:marTop w:val="0"/>
          <w:marBottom w:val="0"/>
          <w:divBdr>
            <w:top w:val="none" w:sz="0" w:space="0" w:color="auto"/>
            <w:left w:val="none" w:sz="0" w:space="0" w:color="auto"/>
            <w:bottom w:val="none" w:sz="0" w:space="0" w:color="auto"/>
            <w:right w:val="none" w:sz="0" w:space="0" w:color="auto"/>
          </w:divBdr>
        </w:div>
      </w:divsChild>
    </w:div>
    <w:div w:id="522597084">
      <w:bodyDiv w:val="1"/>
      <w:marLeft w:val="0"/>
      <w:marRight w:val="0"/>
      <w:marTop w:val="0"/>
      <w:marBottom w:val="0"/>
      <w:divBdr>
        <w:top w:val="none" w:sz="0" w:space="0" w:color="auto"/>
        <w:left w:val="none" w:sz="0" w:space="0" w:color="auto"/>
        <w:bottom w:val="none" w:sz="0" w:space="0" w:color="auto"/>
        <w:right w:val="none" w:sz="0" w:space="0" w:color="auto"/>
      </w:divBdr>
    </w:div>
    <w:div w:id="632248000">
      <w:bodyDiv w:val="1"/>
      <w:marLeft w:val="0"/>
      <w:marRight w:val="0"/>
      <w:marTop w:val="0"/>
      <w:marBottom w:val="0"/>
      <w:divBdr>
        <w:top w:val="none" w:sz="0" w:space="0" w:color="auto"/>
        <w:left w:val="none" w:sz="0" w:space="0" w:color="auto"/>
        <w:bottom w:val="none" w:sz="0" w:space="0" w:color="auto"/>
        <w:right w:val="none" w:sz="0" w:space="0" w:color="auto"/>
      </w:divBdr>
      <w:divsChild>
        <w:div w:id="1318462432">
          <w:marLeft w:val="0"/>
          <w:marRight w:val="0"/>
          <w:marTop w:val="0"/>
          <w:marBottom w:val="0"/>
          <w:divBdr>
            <w:top w:val="none" w:sz="0" w:space="0" w:color="auto"/>
            <w:left w:val="none" w:sz="0" w:space="0" w:color="auto"/>
            <w:bottom w:val="none" w:sz="0" w:space="0" w:color="auto"/>
            <w:right w:val="none" w:sz="0" w:space="0" w:color="auto"/>
          </w:divBdr>
        </w:div>
        <w:div w:id="1503200464">
          <w:marLeft w:val="0"/>
          <w:marRight w:val="0"/>
          <w:marTop w:val="0"/>
          <w:marBottom w:val="0"/>
          <w:divBdr>
            <w:top w:val="none" w:sz="0" w:space="0" w:color="auto"/>
            <w:left w:val="none" w:sz="0" w:space="0" w:color="auto"/>
            <w:bottom w:val="none" w:sz="0" w:space="0" w:color="auto"/>
            <w:right w:val="none" w:sz="0" w:space="0" w:color="auto"/>
          </w:divBdr>
        </w:div>
      </w:divsChild>
    </w:div>
    <w:div w:id="663315857">
      <w:bodyDiv w:val="1"/>
      <w:marLeft w:val="0"/>
      <w:marRight w:val="0"/>
      <w:marTop w:val="0"/>
      <w:marBottom w:val="0"/>
      <w:divBdr>
        <w:top w:val="none" w:sz="0" w:space="0" w:color="auto"/>
        <w:left w:val="none" w:sz="0" w:space="0" w:color="auto"/>
        <w:bottom w:val="none" w:sz="0" w:space="0" w:color="auto"/>
        <w:right w:val="none" w:sz="0" w:space="0" w:color="auto"/>
      </w:divBdr>
    </w:div>
    <w:div w:id="902835275">
      <w:bodyDiv w:val="1"/>
      <w:marLeft w:val="0"/>
      <w:marRight w:val="0"/>
      <w:marTop w:val="0"/>
      <w:marBottom w:val="0"/>
      <w:divBdr>
        <w:top w:val="none" w:sz="0" w:space="0" w:color="auto"/>
        <w:left w:val="none" w:sz="0" w:space="0" w:color="auto"/>
        <w:bottom w:val="none" w:sz="0" w:space="0" w:color="auto"/>
        <w:right w:val="none" w:sz="0" w:space="0" w:color="auto"/>
      </w:divBdr>
      <w:divsChild>
        <w:div w:id="1821997413">
          <w:marLeft w:val="0"/>
          <w:marRight w:val="0"/>
          <w:marTop w:val="0"/>
          <w:marBottom w:val="0"/>
          <w:divBdr>
            <w:top w:val="none" w:sz="0" w:space="0" w:color="auto"/>
            <w:left w:val="none" w:sz="0" w:space="0" w:color="auto"/>
            <w:bottom w:val="none" w:sz="0" w:space="0" w:color="auto"/>
            <w:right w:val="none" w:sz="0" w:space="0" w:color="auto"/>
          </w:divBdr>
          <w:divsChild>
            <w:div w:id="575091636">
              <w:marLeft w:val="0"/>
              <w:marRight w:val="0"/>
              <w:marTop w:val="0"/>
              <w:marBottom w:val="0"/>
              <w:divBdr>
                <w:top w:val="none" w:sz="0" w:space="0" w:color="auto"/>
                <w:left w:val="none" w:sz="0" w:space="0" w:color="auto"/>
                <w:bottom w:val="none" w:sz="0" w:space="0" w:color="auto"/>
                <w:right w:val="none" w:sz="0" w:space="0" w:color="auto"/>
              </w:divBdr>
            </w:div>
            <w:div w:id="434834766">
              <w:marLeft w:val="0"/>
              <w:marRight w:val="0"/>
              <w:marTop w:val="0"/>
              <w:marBottom w:val="0"/>
              <w:divBdr>
                <w:top w:val="none" w:sz="0" w:space="0" w:color="auto"/>
                <w:left w:val="none" w:sz="0" w:space="0" w:color="auto"/>
                <w:bottom w:val="none" w:sz="0" w:space="0" w:color="auto"/>
                <w:right w:val="none" w:sz="0" w:space="0" w:color="auto"/>
              </w:divBdr>
            </w:div>
            <w:div w:id="23210342">
              <w:marLeft w:val="0"/>
              <w:marRight w:val="0"/>
              <w:marTop w:val="0"/>
              <w:marBottom w:val="0"/>
              <w:divBdr>
                <w:top w:val="none" w:sz="0" w:space="0" w:color="auto"/>
                <w:left w:val="none" w:sz="0" w:space="0" w:color="auto"/>
                <w:bottom w:val="none" w:sz="0" w:space="0" w:color="auto"/>
                <w:right w:val="none" w:sz="0" w:space="0" w:color="auto"/>
              </w:divBdr>
            </w:div>
            <w:div w:id="8723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9066">
      <w:bodyDiv w:val="1"/>
      <w:marLeft w:val="0"/>
      <w:marRight w:val="0"/>
      <w:marTop w:val="0"/>
      <w:marBottom w:val="0"/>
      <w:divBdr>
        <w:top w:val="none" w:sz="0" w:space="0" w:color="auto"/>
        <w:left w:val="none" w:sz="0" w:space="0" w:color="auto"/>
        <w:bottom w:val="none" w:sz="0" w:space="0" w:color="auto"/>
        <w:right w:val="none" w:sz="0" w:space="0" w:color="auto"/>
      </w:divBdr>
    </w:div>
    <w:div w:id="1118179405">
      <w:bodyDiv w:val="1"/>
      <w:marLeft w:val="0"/>
      <w:marRight w:val="0"/>
      <w:marTop w:val="0"/>
      <w:marBottom w:val="0"/>
      <w:divBdr>
        <w:top w:val="none" w:sz="0" w:space="0" w:color="auto"/>
        <w:left w:val="none" w:sz="0" w:space="0" w:color="auto"/>
        <w:bottom w:val="none" w:sz="0" w:space="0" w:color="auto"/>
        <w:right w:val="none" w:sz="0" w:space="0" w:color="auto"/>
      </w:divBdr>
    </w:div>
    <w:div w:id="1132553729">
      <w:bodyDiv w:val="1"/>
      <w:marLeft w:val="0"/>
      <w:marRight w:val="0"/>
      <w:marTop w:val="0"/>
      <w:marBottom w:val="0"/>
      <w:divBdr>
        <w:top w:val="none" w:sz="0" w:space="0" w:color="auto"/>
        <w:left w:val="none" w:sz="0" w:space="0" w:color="auto"/>
        <w:bottom w:val="none" w:sz="0" w:space="0" w:color="auto"/>
        <w:right w:val="none" w:sz="0" w:space="0" w:color="auto"/>
      </w:divBdr>
    </w:div>
    <w:div w:id="1180702792">
      <w:bodyDiv w:val="1"/>
      <w:marLeft w:val="0"/>
      <w:marRight w:val="0"/>
      <w:marTop w:val="0"/>
      <w:marBottom w:val="0"/>
      <w:divBdr>
        <w:top w:val="none" w:sz="0" w:space="0" w:color="auto"/>
        <w:left w:val="none" w:sz="0" w:space="0" w:color="auto"/>
        <w:bottom w:val="none" w:sz="0" w:space="0" w:color="auto"/>
        <w:right w:val="none" w:sz="0" w:space="0" w:color="auto"/>
      </w:divBdr>
    </w:div>
    <w:div w:id="1185829682">
      <w:bodyDiv w:val="1"/>
      <w:marLeft w:val="0"/>
      <w:marRight w:val="0"/>
      <w:marTop w:val="0"/>
      <w:marBottom w:val="0"/>
      <w:divBdr>
        <w:top w:val="none" w:sz="0" w:space="0" w:color="auto"/>
        <w:left w:val="none" w:sz="0" w:space="0" w:color="auto"/>
        <w:bottom w:val="none" w:sz="0" w:space="0" w:color="auto"/>
        <w:right w:val="none" w:sz="0" w:space="0" w:color="auto"/>
      </w:divBdr>
      <w:divsChild>
        <w:div w:id="1575579777">
          <w:marLeft w:val="0"/>
          <w:marRight w:val="0"/>
          <w:marTop w:val="0"/>
          <w:marBottom w:val="0"/>
          <w:divBdr>
            <w:top w:val="none" w:sz="0" w:space="0" w:color="auto"/>
            <w:left w:val="none" w:sz="0" w:space="0" w:color="auto"/>
            <w:bottom w:val="none" w:sz="0" w:space="0" w:color="auto"/>
            <w:right w:val="none" w:sz="0" w:space="0" w:color="auto"/>
          </w:divBdr>
        </w:div>
        <w:div w:id="965040650">
          <w:marLeft w:val="0"/>
          <w:marRight w:val="0"/>
          <w:marTop w:val="0"/>
          <w:marBottom w:val="0"/>
          <w:divBdr>
            <w:top w:val="none" w:sz="0" w:space="0" w:color="auto"/>
            <w:left w:val="none" w:sz="0" w:space="0" w:color="auto"/>
            <w:bottom w:val="none" w:sz="0" w:space="0" w:color="auto"/>
            <w:right w:val="none" w:sz="0" w:space="0" w:color="auto"/>
          </w:divBdr>
        </w:div>
      </w:divsChild>
    </w:div>
    <w:div w:id="1195652228">
      <w:bodyDiv w:val="1"/>
      <w:marLeft w:val="0"/>
      <w:marRight w:val="0"/>
      <w:marTop w:val="0"/>
      <w:marBottom w:val="0"/>
      <w:divBdr>
        <w:top w:val="none" w:sz="0" w:space="0" w:color="auto"/>
        <w:left w:val="none" w:sz="0" w:space="0" w:color="auto"/>
        <w:bottom w:val="none" w:sz="0" w:space="0" w:color="auto"/>
        <w:right w:val="none" w:sz="0" w:space="0" w:color="auto"/>
      </w:divBdr>
    </w:div>
    <w:div w:id="1310090508">
      <w:bodyDiv w:val="1"/>
      <w:marLeft w:val="0"/>
      <w:marRight w:val="0"/>
      <w:marTop w:val="0"/>
      <w:marBottom w:val="0"/>
      <w:divBdr>
        <w:top w:val="none" w:sz="0" w:space="0" w:color="auto"/>
        <w:left w:val="none" w:sz="0" w:space="0" w:color="auto"/>
        <w:bottom w:val="none" w:sz="0" w:space="0" w:color="auto"/>
        <w:right w:val="none" w:sz="0" w:space="0" w:color="auto"/>
      </w:divBdr>
      <w:divsChild>
        <w:div w:id="1177882582">
          <w:marLeft w:val="0"/>
          <w:marRight w:val="0"/>
          <w:marTop w:val="0"/>
          <w:marBottom w:val="0"/>
          <w:divBdr>
            <w:top w:val="none" w:sz="0" w:space="0" w:color="auto"/>
            <w:left w:val="none" w:sz="0" w:space="0" w:color="auto"/>
            <w:bottom w:val="none" w:sz="0" w:space="0" w:color="auto"/>
            <w:right w:val="none" w:sz="0" w:space="0" w:color="auto"/>
          </w:divBdr>
        </w:div>
        <w:div w:id="68159983">
          <w:marLeft w:val="0"/>
          <w:marRight w:val="0"/>
          <w:marTop w:val="0"/>
          <w:marBottom w:val="0"/>
          <w:divBdr>
            <w:top w:val="none" w:sz="0" w:space="0" w:color="auto"/>
            <w:left w:val="none" w:sz="0" w:space="0" w:color="auto"/>
            <w:bottom w:val="none" w:sz="0" w:space="0" w:color="auto"/>
            <w:right w:val="none" w:sz="0" w:space="0" w:color="auto"/>
          </w:divBdr>
        </w:div>
        <w:div w:id="823621022">
          <w:marLeft w:val="0"/>
          <w:marRight w:val="0"/>
          <w:marTop w:val="0"/>
          <w:marBottom w:val="0"/>
          <w:divBdr>
            <w:top w:val="none" w:sz="0" w:space="0" w:color="auto"/>
            <w:left w:val="none" w:sz="0" w:space="0" w:color="auto"/>
            <w:bottom w:val="none" w:sz="0" w:space="0" w:color="auto"/>
            <w:right w:val="none" w:sz="0" w:space="0" w:color="auto"/>
          </w:divBdr>
        </w:div>
        <w:div w:id="1688404456">
          <w:marLeft w:val="0"/>
          <w:marRight w:val="0"/>
          <w:marTop w:val="0"/>
          <w:marBottom w:val="0"/>
          <w:divBdr>
            <w:top w:val="none" w:sz="0" w:space="0" w:color="auto"/>
            <w:left w:val="none" w:sz="0" w:space="0" w:color="auto"/>
            <w:bottom w:val="none" w:sz="0" w:space="0" w:color="auto"/>
            <w:right w:val="none" w:sz="0" w:space="0" w:color="auto"/>
          </w:divBdr>
        </w:div>
        <w:div w:id="1007177989">
          <w:marLeft w:val="0"/>
          <w:marRight w:val="0"/>
          <w:marTop w:val="0"/>
          <w:marBottom w:val="0"/>
          <w:divBdr>
            <w:top w:val="none" w:sz="0" w:space="0" w:color="auto"/>
            <w:left w:val="none" w:sz="0" w:space="0" w:color="auto"/>
            <w:bottom w:val="none" w:sz="0" w:space="0" w:color="auto"/>
            <w:right w:val="none" w:sz="0" w:space="0" w:color="auto"/>
          </w:divBdr>
        </w:div>
      </w:divsChild>
    </w:div>
    <w:div w:id="1316571037">
      <w:bodyDiv w:val="1"/>
      <w:marLeft w:val="0"/>
      <w:marRight w:val="0"/>
      <w:marTop w:val="0"/>
      <w:marBottom w:val="0"/>
      <w:divBdr>
        <w:top w:val="none" w:sz="0" w:space="0" w:color="auto"/>
        <w:left w:val="none" w:sz="0" w:space="0" w:color="auto"/>
        <w:bottom w:val="none" w:sz="0" w:space="0" w:color="auto"/>
        <w:right w:val="none" w:sz="0" w:space="0" w:color="auto"/>
      </w:divBdr>
      <w:divsChild>
        <w:div w:id="1067075019">
          <w:marLeft w:val="0"/>
          <w:marRight w:val="0"/>
          <w:marTop w:val="0"/>
          <w:marBottom w:val="0"/>
          <w:divBdr>
            <w:top w:val="none" w:sz="0" w:space="0" w:color="auto"/>
            <w:left w:val="none" w:sz="0" w:space="0" w:color="auto"/>
            <w:bottom w:val="none" w:sz="0" w:space="0" w:color="auto"/>
            <w:right w:val="none" w:sz="0" w:space="0" w:color="auto"/>
          </w:divBdr>
        </w:div>
        <w:div w:id="313336081">
          <w:marLeft w:val="0"/>
          <w:marRight w:val="0"/>
          <w:marTop w:val="0"/>
          <w:marBottom w:val="0"/>
          <w:divBdr>
            <w:top w:val="none" w:sz="0" w:space="0" w:color="auto"/>
            <w:left w:val="none" w:sz="0" w:space="0" w:color="auto"/>
            <w:bottom w:val="none" w:sz="0" w:space="0" w:color="auto"/>
            <w:right w:val="none" w:sz="0" w:space="0" w:color="auto"/>
          </w:divBdr>
        </w:div>
        <w:div w:id="340931562">
          <w:marLeft w:val="0"/>
          <w:marRight w:val="0"/>
          <w:marTop w:val="0"/>
          <w:marBottom w:val="0"/>
          <w:divBdr>
            <w:top w:val="none" w:sz="0" w:space="0" w:color="auto"/>
            <w:left w:val="none" w:sz="0" w:space="0" w:color="auto"/>
            <w:bottom w:val="none" w:sz="0" w:space="0" w:color="auto"/>
            <w:right w:val="none" w:sz="0" w:space="0" w:color="auto"/>
          </w:divBdr>
        </w:div>
        <w:div w:id="851802072">
          <w:marLeft w:val="0"/>
          <w:marRight w:val="0"/>
          <w:marTop w:val="0"/>
          <w:marBottom w:val="0"/>
          <w:divBdr>
            <w:top w:val="none" w:sz="0" w:space="0" w:color="auto"/>
            <w:left w:val="none" w:sz="0" w:space="0" w:color="auto"/>
            <w:bottom w:val="none" w:sz="0" w:space="0" w:color="auto"/>
            <w:right w:val="none" w:sz="0" w:space="0" w:color="auto"/>
          </w:divBdr>
        </w:div>
      </w:divsChild>
    </w:div>
    <w:div w:id="1541622501">
      <w:bodyDiv w:val="1"/>
      <w:marLeft w:val="0"/>
      <w:marRight w:val="0"/>
      <w:marTop w:val="0"/>
      <w:marBottom w:val="0"/>
      <w:divBdr>
        <w:top w:val="none" w:sz="0" w:space="0" w:color="auto"/>
        <w:left w:val="none" w:sz="0" w:space="0" w:color="auto"/>
        <w:bottom w:val="none" w:sz="0" w:space="0" w:color="auto"/>
        <w:right w:val="none" w:sz="0" w:space="0" w:color="auto"/>
      </w:divBdr>
    </w:div>
    <w:div w:id="1542865590">
      <w:bodyDiv w:val="1"/>
      <w:marLeft w:val="0"/>
      <w:marRight w:val="0"/>
      <w:marTop w:val="0"/>
      <w:marBottom w:val="0"/>
      <w:divBdr>
        <w:top w:val="none" w:sz="0" w:space="0" w:color="auto"/>
        <w:left w:val="none" w:sz="0" w:space="0" w:color="auto"/>
        <w:bottom w:val="none" w:sz="0" w:space="0" w:color="auto"/>
        <w:right w:val="none" w:sz="0" w:space="0" w:color="auto"/>
      </w:divBdr>
    </w:div>
    <w:div w:id="1630818758">
      <w:bodyDiv w:val="1"/>
      <w:marLeft w:val="0"/>
      <w:marRight w:val="0"/>
      <w:marTop w:val="0"/>
      <w:marBottom w:val="0"/>
      <w:divBdr>
        <w:top w:val="none" w:sz="0" w:space="0" w:color="auto"/>
        <w:left w:val="none" w:sz="0" w:space="0" w:color="auto"/>
        <w:bottom w:val="none" w:sz="0" w:space="0" w:color="auto"/>
        <w:right w:val="none" w:sz="0" w:space="0" w:color="auto"/>
      </w:divBdr>
    </w:div>
    <w:div w:id="1645235088">
      <w:bodyDiv w:val="1"/>
      <w:marLeft w:val="0"/>
      <w:marRight w:val="0"/>
      <w:marTop w:val="0"/>
      <w:marBottom w:val="0"/>
      <w:divBdr>
        <w:top w:val="none" w:sz="0" w:space="0" w:color="auto"/>
        <w:left w:val="none" w:sz="0" w:space="0" w:color="auto"/>
        <w:bottom w:val="none" w:sz="0" w:space="0" w:color="auto"/>
        <w:right w:val="none" w:sz="0" w:space="0" w:color="auto"/>
      </w:divBdr>
      <w:divsChild>
        <w:div w:id="699822753">
          <w:marLeft w:val="0"/>
          <w:marRight w:val="0"/>
          <w:marTop w:val="0"/>
          <w:marBottom w:val="0"/>
          <w:divBdr>
            <w:top w:val="none" w:sz="0" w:space="0" w:color="auto"/>
            <w:left w:val="none" w:sz="0" w:space="0" w:color="auto"/>
            <w:bottom w:val="none" w:sz="0" w:space="0" w:color="auto"/>
            <w:right w:val="none" w:sz="0" w:space="0" w:color="auto"/>
          </w:divBdr>
        </w:div>
        <w:div w:id="1056513830">
          <w:marLeft w:val="0"/>
          <w:marRight w:val="0"/>
          <w:marTop w:val="0"/>
          <w:marBottom w:val="0"/>
          <w:divBdr>
            <w:top w:val="none" w:sz="0" w:space="0" w:color="auto"/>
            <w:left w:val="none" w:sz="0" w:space="0" w:color="auto"/>
            <w:bottom w:val="none" w:sz="0" w:space="0" w:color="auto"/>
            <w:right w:val="none" w:sz="0" w:space="0" w:color="auto"/>
          </w:divBdr>
        </w:div>
        <w:div w:id="413674915">
          <w:marLeft w:val="0"/>
          <w:marRight w:val="0"/>
          <w:marTop w:val="0"/>
          <w:marBottom w:val="0"/>
          <w:divBdr>
            <w:top w:val="none" w:sz="0" w:space="0" w:color="auto"/>
            <w:left w:val="none" w:sz="0" w:space="0" w:color="auto"/>
            <w:bottom w:val="none" w:sz="0" w:space="0" w:color="auto"/>
            <w:right w:val="none" w:sz="0" w:space="0" w:color="auto"/>
          </w:divBdr>
        </w:div>
      </w:divsChild>
    </w:div>
    <w:div w:id="1694576573">
      <w:bodyDiv w:val="1"/>
      <w:marLeft w:val="0"/>
      <w:marRight w:val="0"/>
      <w:marTop w:val="0"/>
      <w:marBottom w:val="0"/>
      <w:divBdr>
        <w:top w:val="none" w:sz="0" w:space="0" w:color="auto"/>
        <w:left w:val="none" w:sz="0" w:space="0" w:color="auto"/>
        <w:bottom w:val="none" w:sz="0" w:space="0" w:color="auto"/>
        <w:right w:val="none" w:sz="0" w:space="0" w:color="auto"/>
      </w:divBdr>
      <w:divsChild>
        <w:div w:id="806825666">
          <w:marLeft w:val="0"/>
          <w:marRight w:val="0"/>
          <w:marTop w:val="0"/>
          <w:marBottom w:val="0"/>
          <w:divBdr>
            <w:top w:val="none" w:sz="0" w:space="0" w:color="auto"/>
            <w:left w:val="none" w:sz="0" w:space="0" w:color="auto"/>
            <w:bottom w:val="none" w:sz="0" w:space="0" w:color="auto"/>
            <w:right w:val="none" w:sz="0" w:space="0" w:color="auto"/>
          </w:divBdr>
        </w:div>
        <w:div w:id="1276526381">
          <w:marLeft w:val="0"/>
          <w:marRight w:val="0"/>
          <w:marTop w:val="0"/>
          <w:marBottom w:val="0"/>
          <w:divBdr>
            <w:top w:val="none" w:sz="0" w:space="0" w:color="auto"/>
            <w:left w:val="none" w:sz="0" w:space="0" w:color="auto"/>
            <w:bottom w:val="none" w:sz="0" w:space="0" w:color="auto"/>
            <w:right w:val="none" w:sz="0" w:space="0" w:color="auto"/>
          </w:divBdr>
        </w:div>
        <w:div w:id="920214337">
          <w:marLeft w:val="0"/>
          <w:marRight w:val="0"/>
          <w:marTop w:val="0"/>
          <w:marBottom w:val="0"/>
          <w:divBdr>
            <w:top w:val="none" w:sz="0" w:space="0" w:color="auto"/>
            <w:left w:val="none" w:sz="0" w:space="0" w:color="auto"/>
            <w:bottom w:val="none" w:sz="0" w:space="0" w:color="auto"/>
            <w:right w:val="none" w:sz="0" w:space="0" w:color="auto"/>
          </w:divBdr>
        </w:div>
      </w:divsChild>
    </w:div>
    <w:div w:id="1797141298">
      <w:bodyDiv w:val="1"/>
      <w:marLeft w:val="0"/>
      <w:marRight w:val="0"/>
      <w:marTop w:val="0"/>
      <w:marBottom w:val="0"/>
      <w:divBdr>
        <w:top w:val="none" w:sz="0" w:space="0" w:color="auto"/>
        <w:left w:val="none" w:sz="0" w:space="0" w:color="auto"/>
        <w:bottom w:val="none" w:sz="0" w:space="0" w:color="auto"/>
        <w:right w:val="none" w:sz="0" w:space="0" w:color="auto"/>
      </w:divBdr>
      <w:divsChild>
        <w:div w:id="1025714952">
          <w:marLeft w:val="0"/>
          <w:marRight w:val="0"/>
          <w:marTop w:val="0"/>
          <w:marBottom w:val="0"/>
          <w:divBdr>
            <w:top w:val="none" w:sz="0" w:space="0" w:color="auto"/>
            <w:left w:val="none" w:sz="0" w:space="0" w:color="auto"/>
            <w:bottom w:val="none" w:sz="0" w:space="0" w:color="auto"/>
            <w:right w:val="none" w:sz="0" w:space="0" w:color="auto"/>
          </w:divBdr>
        </w:div>
        <w:div w:id="396635055">
          <w:marLeft w:val="0"/>
          <w:marRight w:val="0"/>
          <w:marTop w:val="0"/>
          <w:marBottom w:val="0"/>
          <w:divBdr>
            <w:top w:val="none" w:sz="0" w:space="0" w:color="auto"/>
            <w:left w:val="none" w:sz="0" w:space="0" w:color="auto"/>
            <w:bottom w:val="none" w:sz="0" w:space="0" w:color="auto"/>
            <w:right w:val="none" w:sz="0" w:space="0" w:color="auto"/>
          </w:divBdr>
          <w:divsChild>
            <w:div w:id="1695762374">
              <w:marLeft w:val="0"/>
              <w:marRight w:val="0"/>
              <w:marTop w:val="0"/>
              <w:marBottom w:val="0"/>
              <w:divBdr>
                <w:top w:val="none" w:sz="0" w:space="0" w:color="auto"/>
                <w:left w:val="none" w:sz="0" w:space="0" w:color="auto"/>
                <w:bottom w:val="none" w:sz="0" w:space="0" w:color="auto"/>
                <w:right w:val="none" w:sz="0" w:space="0" w:color="auto"/>
              </w:divBdr>
            </w:div>
            <w:div w:id="4495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1745">
      <w:bodyDiv w:val="1"/>
      <w:marLeft w:val="0"/>
      <w:marRight w:val="0"/>
      <w:marTop w:val="0"/>
      <w:marBottom w:val="0"/>
      <w:divBdr>
        <w:top w:val="none" w:sz="0" w:space="0" w:color="auto"/>
        <w:left w:val="none" w:sz="0" w:space="0" w:color="auto"/>
        <w:bottom w:val="none" w:sz="0" w:space="0" w:color="auto"/>
        <w:right w:val="none" w:sz="0" w:space="0" w:color="auto"/>
      </w:divBdr>
      <w:divsChild>
        <w:div w:id="843982873">
          <w:marLeft w:val="0"/>
          <w:marRight w:val="0"/>
          <w:marTop w:val="0"/>
          <w:marBottom w:val="0"/>
          <w:divBdr>
            <w:top w:val="none" w:sz="0" w:space="0" w:color="auto"/>
            <w:left w:val="none" w:sz="0" w:space="0" w:color="auto"/>
            <w:bottom w:val="none" w:sz="0" w:space="0" w:color="auto"/>
            <w:right w:val="none" w:sz="0" w:space="0" w:color="auto"/>
          </w:divBdr>
        </w:div>
        <w:div w:id="1559442302">
          <w:marLeft w:val="0"/>
          <w:marRight w:val="0"/>
          <w:marTop w:val="0"/>
          <w:marBottom w:val="0"/>
          <w:divBdr>
            <w:top w:val="none" w:sz="0" w:space="0" w:color="auto"/>
            <w:left w:val="none" w:sz="0" w:space="0" w:color="auto"/>
            <w:bottom w:val="none" w:sz="0" w:space="0" w:color="auto"/>
            <w:right w:val="none" w:sz="0" w:space="0" w:color="auto"/>
          </w:divBdr>
        </w:div>
      </w:divsChild>
    </w:div>
    <w:div w:id="1891070624">
      <w:bodyDiv w:val="1"/>
      <w:marLeft w:val="0"/>
      <w:marRight w:val="0"/>
      <w:marTop w:val="0"/>
      <w:marBottom w:val="0"/>
      <w:divBdr>
        <w:top w:val="none" w:sz="0" w:space="0" w:color="auto"/>
        <w:left w:val="none" w:sz="0" w:space="0" w:color="auto"/>
        <w:bottom w:val="none" w:sz="0" w:space="0" w:color="auto"/>
        <w:right w:val="none" w:sz="0" w:space="0" w:color="auto"/>
      </w:divBdr>
    </w:div>
    <w:div w:id="1943567824">
      <w:bodyDiv w:val="1"/>
      <w:marLeft w:val="0"/>
      <w:marRight w:val="0"/>
      <w:marTop w:val="0"/>
      <w:marBottom w:val="0"/>
      <w:divBdr>
        <w:top w:val="none" w:sz="0" w:space="0" w:color="auto"/>
        <w:left w:val="none" w:sz="0" w:space="0" w:color="auto"/>
        <w:bottom w:val="none" w:sz="0" w:space="0" w:color="auto"/>
        <w:right w:val="none" w:sz="0" w:space="0" w:color="auto"/>
      </w:divBdr>
      <w:divsChild>
        <w:div w:id="818812155">
          <w:marLeft w:val="0"/>
          <w:marRight w:val="0"/>
          <w:marTop w:val="0"/>
          <w:marBottom w:val="0"/>
          <w:divBdr>
            <w:top w:val="none" w:sz="0" w:space="0" w:color="auto"/>
            <w:left w:val="none" w:sz="0" w:space="0" w:color="auto"/>
            <w:bottom w:val="none" w:sz="0" w:space="0" w:color="auto"/>
            <w:right w:val="none" w:sz="0" w:space="0" w:color="auto"/>
          </w:divBdr>
        </w:div>
        <w:div w:id="1627157664">
          <w:marLeft w:val="0"/>
          <w:marRight w:val="0"/>
          <w:marTop w:val="0"/>
          <w:marBottom w:val="0"/>
          <w:divBdr>
            <w:top w:val="none" w:sz="0" w:space="0" w:color="auto"/>
            <w:left w:val="none" w:sz="0" w:space="0" w:color="auto"/>
            <w:bottom w:val="none" w:sz="0" w:space="0" w:color="auto"/>
            <w:right w:val="none" w:sz="0" w:space="0" w:color="auto"/>
          </w:divBdr>
        </w:div>
        <w:div w:id="1023896417">
          <w:marLeft w:val="0"/>
          <w:marRight w:val="0"/>
          <w:marTop w:val="0"/>
          <w:marBottom w:val="0"/>
          <w:divBdr>
            <w:top w:val="none" w:sz="0" w:space="0" w:color="auto"/>
            <w:left w:val="none" w:sz="0" w:space="0" w:color="auto"/>
            <w:bottom w:val="none" w:sz="0" w:space="0" w:color="auto"/>
            <w:right w:val="none" w:sz="0" w:space="0" w:color="auto"/>
          </w:divBdr>
        </w:div>
        <w:div w:id="506555425">
          <w:marLeft w:val="0"/>
          <w:marRight w:val="0"/>
          <w:marTop w:val="0"/>
          <w:marBottom w:val="0"/>
          <w:divBdr>
            <w:top w:val="none" w:sz="0" w:space="0" w:color="auto"/>
            <w:left w:val="none" w:sz="0" w:space="0" w:color="auto"/>
            <w:bottom w:val="none" w:sz="0" w:space="0" w:color="auto"/>
            <w:right w:val="none" w:sz="0" w:space="0" w:color="auto"/>
          </w:divBdr>
        </w:div>
        <w:div w:id="1669870115">
          <w:marLeft w:val="0"/>
          <w:marRight w:val="0"/>
          <w:marTop w:val="0"/>
          <w:marBottom w:val="0"/>
          <w:divBdr>
            <w:top w:val="none" w:sz="0" w:space="0" w:color="auto"/>
            <w:left w:val="none" w:sz="0" w:space="0" w:color="auto"/>
            <w:bottom w:val="none" w:sz="0" w:space="0" w:color="auto"/>
            <w:right w:val="none" w:sz="0" w:space="0" w:color="auto"/>
          </w:divBdr>
        </w:div>
        <w:div w:id="2028869679">
          <w:marLeft w:val="0"/>
          <w:marRight w:val="0"/>
          <w:marTop w:val="0"/>
          <w:marBottom w:val="0"/>
          <w:divBdr>
            <w:top w:val="none" w:sz="0" w:space="0" w:color="auto"/>
            <w:left w:val="none" w:sz="0" w:space="0" w:color="auto"/>
            <w:bottom w:val="none" w:sz="0" w:space="0" w:color="auto"/>
            <w:right w:val="none" w:sz="0" w:space="0" w:color="auto"/>
          </w:divBdr>
        </w:div>
        <w:div w:id="1102412784">
          <w:marLeft w:val="0"/>
          <w:marRight w:val="0"/>
          <w:marTop w:val="0"/>
          <w:marBottom w:val="0"/>
          <w:divBdr>
            <w:top w:val="none" w:sz="0" w:space="0" w:color="auto"/>
            <w:left w:val="none" w:sz="0" w:space="0" w:color="auto"/>
            <w:bottom w:val="none" w:sz="0" w:space="0" w:color="auto"/>
            <w:right w:val="none" w:sz="0" w:space="0" w:color="auto"/>
          </w:divBdr>
        </w:div>
        <w:div w:id="148264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FDA014805846208A884254A32784EF6D9A8864FB8BC4FC69925598E2DAD19EA5B230F87DA47AEXFH5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F4BF2AF50AE98D3FE47047954B70280070EC61078F1A217723B49A136F239AD0E4882A0709E1327QFa0L" TargetMode="External"/><Relationship Id="rId12" Type="http://schemas.openxmlformats.org/officeDocument/2006/relationships/hyperlink" Target="consultantplus://offline/ref=FC63A96F34642EF5368A3A5EC4C9410C1D190A05FD180BA07A4B78E39250D794CFCE8FAA751128BB8DB4CBE7F348808632459BAE593176J8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C63A96F34642EF5368A3A5EC4C9410C1D190A05FD180BA07A4B78E39250D794CFCE8FAB741627BB8DB4CBE7F348808632459BAE593176J8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38C618F4A1ABEBEE44B24F2DAE951904C3EA0116EC5FCBE978DF6B3FEAFCCA3651080B53858E03Bz1H2M" TargetMode="External"/><Relationship Id="rId4" Type="http://schemas.openxmlformats.org/officeDocument/2006/relationships/webSettings" Target="webSettings.xml"/><Relationship Id="rId9" Type="http://schemas.openxmlformats.org/officeDocument/2006/relationships/hyperlink" Target="consultantplus://offline/ref=938C618F4A1ABEBEE44B24F2DAE951904F3BA1146EC2FCBE978DF6B3FEAFCCA3651080B53858E13Ez1H6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E23B1-2A4E-48E1-819C-9A82F957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60</Pages>
  <Words>31738</Words>
  <Characters>180910</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Комитет соц.защиты</Company>
  <LinksUpToDate>false</LinksUpToDate>
  <CharactersWithSpaces>212224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 Д.Н.</dc:creator>
  <cp:lastModifiedBy>user</cp:lastModifiedBy>
  <cp:revision>16</cp:revision>
  <cp:lastPrinted>2024-12-17T08:07:00Z</cp:lastPrinted>
  <dcterms:created xsi:type="dcterms:W3CDTF">2024-11-18T08:48:00Z</dcterms:created>
  <dcterms:modified xsi:type="dcterms:W3CDTF">2024-12-17T10:20:00Z</dcterms:modified>
</cp:coreProperties>
</file>